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902" w:rsidRPr="001B13F5" w:rsidRDefault="00061BD0" w:rsidP="00E447C0">
      <w:pPr>
        <w:pBdr>
          <w:bottom w:val="single" w:sz="4" w:space="1" w:color="auto"/>
        </w:pBdr>
        <w:bidi/>
        <w:rPr>
          <w:b/>
          <w:bCs/>
          <w:color w:val="0070C0"/>
          <w:sz w:val="40"/>
          <w:szCs w:val="40"/>
        </w:rPr>
      </w:pPr>
      <w:r w:rsidRPr="001B13F5">
        <w:rPr>
          <w:rFonts w:hint="cs"/>
          <w:b/>
          <w:bCs/>
          <w:color w:val="0070C0"/>
          <w:sz w:val="40"/>
          <w:szCs w:val="40"/>
          <w:rtl/>
        </w:rPr>
        <w:t>التمرين</w:t>
      </w:r>
      <w:r w:rsidRPr="001B13F5">
        <w:rPr>
          <w:b/>
          <w:bCs/>
          <w:color w:val="0070C0"/>
          <w:sz w:val="40"/>
          <w:szCs w:val="40"/>
          <w:rtl/>
        </w:rPr>
        <w:t xml:space="preserve"> </w:t>
      </w:r>
      <w:r w:rsidRPr="001B13F5">
        <w:rPr>
          <w:rFonts w:hint="cs"/>
          <w:b/>
          <w:bCs/>
          <w:color w:val="0070C0"/>
          <w:sz w:val="40"/>
          <w:szCs w:val="40"/>
          <w:rtl/>
        </w:rPr>
        <w:t>الجماعي</w:t>
      </w:r>
      <w:r w:rsidRPr="001B13F5">
        <w:rPr>
          <w:b/>
          <w:bCs/>
          <w:color w:val="0070C0"/>
          <w:sz w:val="40"/>
          <w:szCs w:val="40"/>
          <w:rtl/>
        </w:rPr>
        <w:t xml:space="preserve"> - </w:t>
      </w:r>
      <w:r w:rsidRPr="001B13F5">
        <w:rPr>
          <w:rFonts w:hint="cs"/>
          <w:b/>
          <w:bCs/>
          <w:color w:val="0070C0"/>
          <w:sz w:val="40"/>
          <w:szCs w:val="40"/>
          <w:rtl/>
        </w:rPr>
        <w:t>المجموعة</w:t>
      </w:r>
      <w:r w:rsidRPr="001B13F5">
        <w:rPr>
          <w:b/>
          <w:bCs/>
          <w:color w:val="0070C0"/>
          <w:sz w:val="40"/>
          <w:szCs w:val="40"/>
          <w:rtl/>
        </w:rPr>
        <w:t xml:space="preserve"> </w:t>
      </w:r>
      <w:r w:rsidRPr="001B13F5">
        <w:rPr>
          <w:rFonts w:hint="cs"/>
          <w:b/>
          <w:bCs/>
          <w:color w:val="0070C0"/>
          <w:sz w:val="40"/>
          <w:szCs w:val="40"/>
          <w:rtl/>
        </w:rPr>
        <w:t>ب</w:t>
      </w:r>
    </w:p>
    <w:p w:rsidR="00061BD0" w:rsidRDefault="00061BD0" w:rsidP="00E447C0">
      <w:pPr>
        <w:pBdr>
          <w:bottom w:val="single" w:sz="4" w:space="1" w:color="auto"/>
        </w:pBdr>
        <w:bidi/>
        <w:rPr>
          <w:b/>
          <w:bCs/>
          <w:color w:val="76923C" w:themeColor="accent3" w:themeShade="BF"/>
          <w:sz w:val="40"/>
          <w:szCs w:val="40"/>
        </w:rPr>
      </w:pPr>
    </w:p>
    <w:p w:rsidR="00061BD0" w:rsidRDefault="00061BD0" w:rsidP="00E447C0">
      <w:pPr>
        <w:tabs>
          <w:tab w:val="left" w:pos="5295"/>
        </w:tabs>
        <w:bidi/>
        <w:rPr>
          <w:sz w:val="40"/>
          <w:szCs w:val="40"/>
        </w:rPr>
      </w:pPr>
    </w:p>
    <w:tbl>
      <w:tblPr>
        <w:tblStyle w:val="TableGrid"/>
        <w:tblW w:w="0" w:type="auto"/>
        <w:tblLayout w:type="fixed"/>
        <w:tblLook w:val="04A0" w:firstRow="1" w:lastRow="0" w:firstColumn="1" w:lastColumn="0" w:noHBand="0" w:noVBand="1"/>
      </w:tblPr>
      <w:tblGrid>
        <w:gridCol w:w="2718"/>
        <w:gridCol w:w="3060"/>
        <w:gridCol w:w="2970"/>
        <w:gridCol w:w="3123"/>
        <w:gridCol w:w="1305"/>
      </w:tblGrid>
      <w:tr w:rsidR="00F11E55" w:rsidTr="00185C1C">
        <w:tc>
          <w:tcPr>
            <w:tcW w:w="2718" w:type="dxa"/>
            <w:shd w:val="clear" w:color="auto" w:fill="76923C" w:themeFill="accent3" w:themeFillShade="BF"/>
          </w:tcPr>
          <w:p w:rsidR="00C53E44" w:rsidRPr="00C53E44" w:rsidRDefault="00C53E44" w:rsidP="00EB712B">
            <w:pPr>
              <w:tabs>
                <w:tab w:val="left" w:pos="5295"/>
              </w:tabs>
              <w:bidi/>
              <w:jc w:val="center"/>
              <w:rPr>
                <w:b/>
                <w:bCs/>
                <w:sz w:val="24"/>
                <w:szCs w:val="24"/>
              </w:rPr>
            </w:pPr>
            <w:r w:rsidRPr="00C53E44">
              <w:rPr>
                <w:rFonts w:hint="cs"/>
                <w:b/>
                <w:bCs/>
                <w:sz w:val="24"/>
                <w:szCs w:val="24"/>
                <w:rtl/>
              </w:rPr>
              <w:t>الهدف</w:t>
            </w:r>
            <w:r w:rsidRPr="00C53E44">
              <w:rPr>
                <w:b/>
                <w:bCs/>
                <w:sz w:val="24"/>
                <w:szCs w:val="24"/>
                <w:rtl/>
              </w:rPr>
              <w:t xml:space="preserve"> ١٧</w:t>
            </w:r>
          </w:p>
          <w:p w:rsidR="00F11E55" w:rsidRDefault="00C53E44" w:rsidP="00EB712B">
            <w:pPr>
              <w:tabs>
                <w:tab w:val="left" w:pos="5295"/>
              </w:tabs>
              <w:bidi/>
              <w:jc w:val="center"/>
              <w:rPr>
                <w:sz w:val="40"/>
                <w:szCs w:val="40"/>
              </w:rPr>
            </w:pPr>
            <w:r w:rsidRPr="00C53E44">
              <w:rPr>
                <w:rFonts w:hint="cs"/>
                <w:b/>
                <w:bCs/>
                <w:sz w:val="24"/>
                <w:szCs w:val="24"/>
                <w:rtl/>
              </w:rPr>
              <w:t>عقد</w:t>
            </w:r>
            <w:r w:rsidRPr="00C53E44">
              <w:rPr>
                <w:b/>
                <w:bCs/>
                <w:sz w:val="24"/>
                <w:szCs w:val="24"/>
                <w:rtl/>
              </w:rPr>
              <w:t xml:space="preserve"> </w:t>
            </w:r>
            <w:r w:rsidR="00E447C0" w:rsidRPr="00E447C0">
              <w:rPr>
                <w:rFonts w:hint="cs"/>
                <w:b/>
                <w:bCs/>
                <w:sz w:val="24"/>
                <w:szCs w:val="24"/>
                <w:rtl/>
              </w:rPr>
              <w:t>الشراكات</w:t>
            </w:r>
            <w:r w:rsidRPr="00C53E44">
              <w:rPr>
                <w:b/>
                <w:bCs/>
                <w:sz w:val="24"/>
                <w:szCs w:val="24"/>
                <w:rtl/>
              </w:rPr>
              <w:t xml:space="preserve"> </w:t>
            </w:r>
            <w:r w:rsidRPr="00C53E44">
              <w:rPr>
                <w:rFonts w:hint="cs"/>
                <w:b/>
                <w:bCs/>
                <w:sz w:val="24"/>
                <w:szCs w:val="24"/>
                <w:rtl/>
              </w:rPr>
              <w:t>لتحقيق</w:t>
            </w:r>
            <w:r w:rsidRPr="00C53E44">
              <w:rPr>
                <w:b/>
                <w:bCs/>
                <w:sz w:val="24"/>
                <w:szCs w:val="24"/>
                <w:rtl/>
              </w:rPr>
              <w:t xml:space="preserve"> </w:t>
            </w:r>
            <w:r w:rsidRPr="00C53E44">
              <w:rPr>
                <w:rFonts w:hint="cs"/>
                <w:b/>
                <w:bCs/>
                <w:sz w:val="24"/>
                <w:szCs w:val="24"/>
                <w:rtl/>
              </w:rPr>
              <w:t>الأهداف</w:t>
            </w:r>
          </w:p>
        </w:tc>
        <w:tc>
          <w:tcPr>
            <w:tcW w:w="3060" w:type="dxa"/>
            <w:shd w:val="clear" w:color="auto" w:fill="76923C" w:themeFill="accent3" w:themeFillShade="BF"/>
          </w:tcPr>
          <w:p w:rsidR="00C53E44" w:rsidRPr="00C53E44" w:rsidRDefault="00C53E44" w:rsidP="00EB712B">
            <w:pPr>
              <w:tabs>
                <w:tab w:val="left" w:pos="5295"/>
              </w:tabs>
              <w:bidi/>
              <w:jc w:val="center"/>
              <w:rPr>
                <w:b/>
                <w:bCs/>
                <w:sz w:val="24"/>
                <w:szCs w:val="24"/>
              </w:rPr>
            </w:pPr>
            <w:r w:rsidRPr="00C53E44">
              <w:rPr>
                <w:rFonts w:hint="cs"/>
                <w:b/>
                <w:bCs/>
                <w:sz w:val="24"/>
                <w:szCs w:val="24"/>
                <w:rtl/>
              </w:rPr>
              <w:t>الهدف</w:t>
            </w:r>
            <w:r w:rsidRPr="00C53E44">
              <w:rPr>
                <w:b/>
                <w:bCs/>
                <w:sz w:val="24"/>
                <w:szCs w:val="24"/>
                <w:rtl/>
              </w:rPr>
              <w:t xml:space="preserve"> ١٠</w:t>
            </w:r>
          </w:p>
          <w:p w:rsidR="00F11E55" w:rsidRPr="00C53E44" w:rsidRDefault="00E447C0" w:rsidP="00EB712B">
            <w:pPr>
              <w:tabs>
                <w:tab w:val="left" w:pos="5295"/>
              </w:tabs>
              <w:bidi/>
              <w:jc w:val="center"/>
              <w:rPr>
                <w:b/>
                <w:bCs/>
                <w:sz w:val="24"/>
                <w:szCs w:val="24"/>
              </w:rPr>
            </w:pPr>
            <w:r>
              <w:rPr>
                <w:b/>
                <w:bCs/>
                <w:sz w:val="24"/>
                <w:szCs w:val="24"/>
              </w:rPr>
              <w:t>)</w:t>
            </w:r>
            <w:r w:rsidR="00C53E44" w:rsidRPr="00C53E44">
              <w:rPr>
                <w:rFonts w:hint="cs"/>
                <w:b/>
                <w:bCs/>
                <w:sz w:val="24"/>
                <w:szCs w:val="24"/>
                <w:rtl/>
              </w:rPr>
              <w:t>الحد</w:t>
            </w:r>
            <w:r w:rsidR="00C53E44" w:rsidRPr="00C53E44">
              <w:rPr>
                <w:b/>
                <w:bCs/>
                <w:sz w:val="24"/>
                <w:szCs w:val="24"/>
                <w:rtl/>
              </w:rPr>
              <w:t xml:space="preserve"> </w:t>
            </w:r>
            <w:r w:rsidR="00C53E44" w:rsidRPr="00C53E44">
              <w:rPr>
                <w:rFonts w:hint="cs"/>
                <w:b/>
                <w:bCs/>
                <w:sz w:val="24"/>
                <w:szCs w:val="24"/>
                <w:rtl/>
              </w:rPr>
              <w:t>من</w:t>
            </w:r>
            <w:r w:rsidR="00C53E44" w:rsidRPr="00C53E44">
              <w:rPr>
                <w:b/>
                <w:bCs/>
                <w:sz w:val="24"/>
                <w:szCs w:val="24"/>
                <w:rtl/>
              </w:rPr>
              <w:t xml:space="preserve"> </w:t>
            </w:r>
            <w:r w:rsidR="00C53E44" w:rsidRPr="00C53E44">
              <w:rPr>
                <w:rFonts w:hint="cs"/>
                <w:b/>
                <w:bCs/>
                <w:sz w:val="24"/>
                <w:szCs w:val="24"/>
                <w:rtl/>
              </w:rPr>
              <w:t>أوجه</w:t>
            </w:r>
            <w:r>
              <w:rPr>
                <w:b/>
                <w:bCs/>
                <w:sz w:val="24"/>
                <w:szCs w:val="24"/>
              </w:rPr>
              <w:t>(</w:t>
            </w:r>
            <w:r w:rsidR="00C53E44" w:rsidRPr="00C53E44">
              <w:rPr>
                <w:b/>
                <w:bCs/>
                <w:sz w:val="24"/>
                <w:szCs w:val="24"/>
                <w:rtl/>
              </w:rPr>
              <w:t xml:space="preserve"> </w:t>
            </w:r>
            <w:r w:rsidR="00C53E44" w:rsidRPr="00C53E44">
              <w:rPr>
                <w:rFonts w:hint="cs"/>
                <w:b/>
                <w:bCs/>
                <w:sz w:val="24"/>
                <w:szCs w:val="24"/>
                <w:rtl/>
              </w:rPr>
              <w:t>عدم</w:t>
            </w:r>
            <w:r w:rsidR="00C53E44" w:rsidRPr="00C53E44">
              <w:rPr>
                <w:b/>
                <w:bCs/>
                <w:sz w:val="24"/>
                <w:szCs w:val="24"/>
                <w:rtl/>
              </w:rPr>
              <w:t xml:space="preserve"> </w:t>
            </w:r>
            <w:r w:rsidR="00C53E44" w:rsidRPr="00C53E44">
              <w:rPr>
                <w:rFonts w:hint="cs"/>
                <w:b/>
                <w:bCs/>
                <w:sz w:val="24"/>
                <w:szCs w:val="24"/>
                <w:rtl/>
              </w:rPr>
              <w:t>المساواة</w:t>
            </w:r>
          </w:p>
        </w:tc>
        <w:tc>
          <w:tcPr>
            <w:tcW w:w="2970" w:type="dxa"/>
            <w:shd w:val="clear" w:color="auto" w:fill="76923C" w:themeFill="accent3" w:themeFillShade="BF"/>
          </w:tcPr>
          <w:p w:rsidR="00C53E44" w:rsidRPr="00C53E44" w:rsidRDefault="00C53E44" w:rsidP="00EB712B">
            <w:pPr>
              <w:tabs>
                <w:tab w:val="left" w:pos="5295"/>
              </w:tabs>
              <w:bidi/>
              <w:jc w:val="center"/>
              <w:rPr>
                <w:b/>
                <w:bCs/>
                <w:sz w:val="24"/>
                <w:szCs w:val="24"/>
              </w:rPr>
            </w:pPr>
            <w:r w:rsidRPr="00C53E44">
              <w:rPr>
                <w:rFonts w:hint="cs"/>
                <w:b/>
                <w:bCs/>
                <w:sz w:val="24"/>
                <w:szCs w:val="24"/>
                <w:rtl/>
              </w:rPr>
              <w:t>الهدف</w:t>
            </w:r>
            <w:r w:rsidRPr="00C53E44">
              <w:rPr>
                <w:b/>
                <w:bCs/>
                <w:sz w:val="24"/>
                <w:szCs w:val="24"/>
                <w:rtl/>
              </w:rPr>
              <w:t xml:space="preserve"> ٦</w:t>
            </w:r>
          </w:p>
          <w:p w:rsidR="00F11E55" w:rsidRPr="00C53E44" w:rsidRDefault="00C53E44" w:rsidP="00EB712B">
            <w:pPr>
              <w:tabs>
                <w:tab w:val="left" w:pos="5295"/>
              </w:tabs>
              <w:bidi/>
              <w:jc w:val="center"/>
              <w:rPr>
                <w:b/>
                <w:bCs/>
                <w:sz w:val="24"/>
                <w:szCs w:val="24"/>
              </w:rPr>
            </w:pPr>
            <w:r w:rsidRPr="00C53E44">
              <w:rPr>
                <w:rFonts w:hint="cs"/>
                <w:b/>
                <w:bCs/>
                <w:sz w:val="24"/>
                <w:szCs w:val="24"/>
                <w:rtl/>
              </w:rPr>
              <w:t>المياه</w:t>
            </w:r>
            <w:r w:rsidRPr="00C53E44">
              <w:rPr>
                <w:b/>
                <w:bCs/>
                <w:sz w:val="24"/>
                <w:szCs w:val="24"/>
                <w:rtl/>
              </w:rPr>
              <w:t xml:space="preserve"> </w:t>
            </w:r>
            <w:r w:rsidRPr="00C53E44">
              <w:rPr>
                <w:rFonts w:hint="cs"/>
                <w:b/>
                <w:bCs/>
                <w:sz w:val="24"/>
                <w:szCs w:val="24"/>
                <w:rtl/>
              </w:rPr>
              <w:t>النظيفة</w:t>
            </w:r>
            <w:r w:rsidRPr="00C53E44">
              <w:rPr>
                <w:b/>
                <w:bCs/>
                <w:sz w:val="24"/>
                <w:szCs w:val="24"/>
                <w:rtl/>
              </w:rPr>
              <w:t xml:space="preserve"> </w:t>
            </w:r>
            <w:r w:rsidRPr="00C53E44">
              <w:rPr>
                <w:rFonts w:hint="cs"/>
                <w:b/>
                <w:bCs/>
                <w:sz w:val="24"/>
                <w:szCs w:val="24"/>
                <w:rtl/>
              </w:rPr>
              <w:t>و</w:t>
            </w:r>
            <w:r w:rsidR="00E447C0" w:rsidRPr="00E447C0">
              <w:rPr>
                <w:rFonts w:hint="cs"/>
                <w:b/>
                <w:bCs/>
                <w:sz w:val="24"/>
                <w:szCs w:val="24"/>
                <w:rtl/>
              </w:rPr>
              <w:t>الصرف</w:t>
            </w:r>
            <w:r w:rsidR="00E447C0" w:rsidRPr="00E447C0">
              <w:rPr>
                <w:b/>
                <w:bCs/>
                <w:sz w:val="24"/>
                <w:szCs w:val="24"/>
                <w:rtl/>
              </w:rPr>
              <w:t xml:space="preserve"> </w:t>
            </w:r>
            <w:r w:rsidR="00E447C0" w:rsidRPr="00E447C0">
              <w:rPr>
                <w:rFonts w:hint="cs"/>
                <w:b/>
                <w:bCs/>
                <w:sz w:val="24"/>
                <w:szCs w:val="24"/>
                <w:rtl/>
              </w:rPr>
              <w:t>الصحي</w:t>
            </w:r>
          </w:p>
        </w:tc>
        <w:tc>
          <w:tcPr>
            <w:tcW w:w="3123" w:type="dxa"/>
            <w:shd w:val="clear" w:color="auto" w:fill="76923C" w:themeFill="accent3" w:themeFillShade="BF"/>
          </w:tcPr>
          <w:p w:rsidR="00C53E44" w:rsidRPr="00C53E44" w:rsidRDefault="00C53E44" w:rsidP="00EB712B">
            <w:pPr>
              <w:tabs>
                <w:tab w:val="left" w:pos="5295"/>
              </w:tabs>
              <w:bidi/>
              <w:jc w:val="center"/>
              <w:rPr>
                <w:b/>
                <w:bCs/>
                <w:sz w:val="24"/>
                <w:szCs w:val="24"/>
              </w:rPr>
            </w:pPr>
            <w:r w:rsidRPr="00C53E44">
              <w:rPr>
                <w:rFonts w:hint="cs"/>
                <w:b/>
                <w:bCs/>
                <w:sz w:val="24"/>
                <w:szCs w:val="24"/>
                <w:rtl/>
              </w:rPr>
              <w:t>الهدف</w:t>
            </w:r>
            <w:r w:rsidRPr="00C53E44">
              <w:rPr>
                <w:b/>
                <w:bCs/>
                <w:sz w:val="24"/>
                <w:szCs w:val="24"/>
                <w:rtl/>
              </w:rPr>
              <w:t xml:space="preserve"> ٢</w:t>
            </w:r>
          </w:p>
          <w:p w:rsidR="00F11E55" w:rsidRDefault="00C53E44" w:rsidP="00EB712B">
            <w:pPr>
              <w:tabs>
                <w:tab w:val="left" w:pos="5295"/>
              </w:tabs>
              <w:bidi/>
              <w:jc w:val="center"/>
              <w:rPr>
                <w:sz w:val="40"/>
                <w:szCs w:val="40"/>
              </w:rPr>
            </w:pPr>
            <w:r w:rsidRPr="00C53E44">
              <w:rPr>
                <w:rFonts w:hint="cs"/>
                <w:b/>
                <w:bCs/>
                <w:sz w:val="24"/>
                <w:szCs w:val="24"/>
                <w:rtl/>
              </w:rPr>
              <w:t>القضاء</w:t>
            </w:r>
            <w:r w:rsidR="00E447C0">
              <w:rPr>
                <w:b/>
                <w:bCs/>
                <w:sz w:val="24"/>
                <w:szCs w:val="24"/>
              </w:rPr>
              <w:t xml:space="preserve"> </w:t>
            </w:r>
            <w:r w:rsidR="00E447C0" w:rsidRPr="00E447C0">
              <w:rPr>
                <w:rFonts w:hint="cs"/>
                <w:b/>
                <w:bCs/>
                <w:sz w:val="24"/>
                <w:szCs w:val="24"/>
                <w:rtl/>
              </w:rPr>
              <w:t>التام</w:t>
            </w:r>
            <w:r w:rsidR="00E447C0" w:rsidRPr="00E447C0">
              <w:rPr>
                <w:b/>
                <w:bCs/>
                <w:sz w:val="24"/>
                <w:szCs w:val="24"/>
                <w:rtl/>
              </w:rPr>
              <w:t xml:space="preserve"> </w:t>
            </w:r>
            <w:r w:rsidRPr="00C53E44">
              <w:rPr>
                <w:rFonts w:hint="cs"/>
                <w:b/>
                <w:bCs/>
                <w:sz w:val="24"/>
                <w:szCs w:val="24"/>
                <w:rtl/>
              </w:rPr>
              <w:t>على</w:t>
            </w:r>
            <w:r w:rsidRPr="00C53E44">
              <w:rPr>
                <w:b/>
                <w:bCs/>
                <w:sz w:val="24"/>
                <w:szCs w:val="24"/>
                <w:rtl/>
              </w:rPr>
              <w:t xml:space="preserve"> </w:t>
            </w:r>
            <w:r w:rsidRPr="00C53E44">
              <w:rPr>
                <w:rFonts w:hint="cs"/>
                <w:b/>
                <w:bCs/>
                <w:sz w:val="24"/>
                <w:szCs w:val="24"/>
                <w:rtl/>
              </w:rPr>
              <w:t>الجوع</w:t>
            </w:r>
          </w:p>
        </w:tc>
        <w:tc>
          <w:tcPr>
            <w:tcW w:w="1305" w:type="dxa"/>
            <w:shd w:val="clear" w:color="auto" w:fill="76923C" w:themeFill="accent3" w:themeFillShade="BF"/>
          </w:tcPr>
          <w:p w:rsidR="00F11E55" w:rsidRPr="00F11E55" w:rsidRDefault="00F11E55" w:rsidP="00EB712B">
            <w:pPr>
              <w:tabs>
                <w:tab w:val="left" w:pos="5295"/>
              </w:tabs>
              <w:bidi/>
              <w:jc w:val="center"/>
              <w:rPr>
                <w:color w:val="76923C" w:themeColor="accent3" w:themeShade="BF"/>
                <w:sz w:val="40"/>
                <w:szCs w:val="40"/>
              </w:rPr>
            </w:pPr>
            <w:r w:rsidRPr="001B1FF6">
              <w:rPr>
                <w:rFonts w:hint="cs"/>
                <w:b/>
                <w:bCs/>
                <w:sz w:val="24"/>
                <w:szCs w:val="24"/>
                <w:rtl/>
              </w:rPr>
              <w:t>رقم</w:t>
            </w:r>
            <w:r w:rsidRPr="001B1FF6">
              <w:rPr>
                <w:b/>
                <w:bCs/>
                <w:sz w:val="24"/>
                <w:szCs w:val="24"/>
                <w:rtl/>
              </w:rPr>
              <w:t xml:space="preserve"> </w:t>
            </w:r>
            <w:r w:rsidRPr="001B1FF6">
              <w:rPr>
                <w:rFonts w:hint="cs"/>
                <w:b/>
                <w:bCs/>
                <w:sz w:val="24"/>
                <w:szCs w:val="24"/>
                <w:rtl/>
              </w:rPr>
              <w:t>المجموعة</w:t>
            </w:r>
          </w:p>
        </w:tc>
      </w:tr>
      <w:tr w:rsidR="00F11E55" w:rsidTr="00185C1C">
        <w:tc>
          <w:tcPr>
            <w:tcW w:w="2718" w:type="dxa"/>
            <w:shd w:val="clear" w:color="auto" w:fill="D6E3BC" w:themeFill="accent3" w:themeFillTint="66"/>
          </w:tcPr>
          <w:p w:rsidR="00C84481" w:rsidRPr="00C84481" w:rsidRDefault="00100F7C" w:rsidP="00E447C0">
            <w:pPr>
              <w:tabs>
                <w:tab w:val="left" w:pos="5295"/>
              </w:tabs>
              <w:bidi/>
              <w:rPr>
                <w:sz w:val="24"/>
                <w:szCs w:val="24"/>
              </w:rPr>
            </w:pPr>
            <w:r w:rsidRPr="00834702">
              <w:rPr>
                <w:rFonts w:cs="Times New Roman"/>
              </w:rPr>
              <w:t xml:space="preserve">91. </w:t>
            </w:r>
            <w:r w:rsidR="00CE7AE3">
              <w:rPr>
                <w:rFonts w:cs="Times New Roman" w:hint="cs"/>
                <w:rtl/>
              </w:rPr>
              <w:t xml:space="preserve"> </w:t>
            </w:r>
            <w:r w:rsidR="00C84481" w:rsidRPr="00C84481">
              <w:rPr>
                <w:rFonts w:hint="cs"/>
                <w:sz w:val="24"/>
                <w:szCs w:val="24"/>
                <w:rtl/>
              </w:rPr>
              <w:t xml:space="preserve">مواصلة تعاونها مع الوكالات المتخصصة والبرامج التابعة لمنظومة الأمم المتحدة، بما في ذلك مع المفوضية السامية لحقوق الإنسان بشأن المساعدة التقنية وبناء القدرات فيما يتعلق </w:t>
            </w:r>
            <w:r w:rsidR="00A42019" w:rsidRPr="00A42019">
              <w:rPr>
                <w:rFonts w:hint="cs"/>
                <w:sz w:val="24"/>
                <w:szCs w:val="24"/>
                <w:rtl/>
              </w:rPr>
              <w:t>بتقديم</w:t>
            </w:r>
            <w:r w:rsidR="00A42019" w:rsidRPr="00A42019">
              <w:rPr>
                <w:sz w:val="24"/>
                <w:szCs w:val="24"/>
                <w:rtl/>
                <w:lang w:bidi="ar"/>
              </w:rPr>
              <w:t xml:space="preserve"> </w:t>
            </w:r>
            <w:r w:rsidR="00A42019" w:rsidRPr="00A42019">
              <w:rPr>
                <w:rFonts w:hint="cs"/>
                <w:sz w:val="24"/>
                <w:szCs w:val="24"/>
                <w:rtl/>
              </w:rPr>
              <w:t>التقارير</w:t>
            </w:r>
            <w:r w:rsidR="00A42019">
              <w:rPr>
                <w:sz w:val="24"/>
                <w:szCs w:val="24"/>
                <w:lang w:bidi="ar"/>
              </w:rPr>
              <w:t>.</w:t>
            </w:r>
          </w:p>
          <w:p w:rsidR="00F11E55" w:rsidRPr="00C84481" w:rsidRDefault="00C84481" w:rsidP="00CE7AE3">
            <w:pPr>
              <w:tabs>
                <w:tab w:val="left" w:pos="5295"/>
              </w:tabs>
              <w:rPr>
                <w:sz w:val="24"/>
                <w:szCs w:val="24"/>
              </w:rPr>
            </w:pPr>
            <w:r w:rsidRPr="00834702">
              <w:rPr>
                <w:rFonts w:cs="Times New Roman"/>
              </w:rPr>
              <w:t>CMW/C/TUR/CO/1 (CMW, 2016)</w:t>
            </w:r>
          </w:p>
        </w:tc>
        <w:tc>
          <w:tcPr>
            <w:tcW w:w="3060" w:type="dxa"/>
            <w:shd w:val="clear" w:color="auto" w:fill="D6E3BC" w:themeFill="accent3" w:themeFillTint="66"/>
          </w:tcPr>
          <w:p w:rsidR="00F11E55" w:rsidRPr="00C84481" w:rsidRDefault="00F11E55" w:rsidP="00E447C0">
            <w:pPr>
              <w:tabs>
                <w:tab w:val="left" w:pos="5295"/>
              </w:tabs>
              <w:bidi/>
              <w:rPr>
                <w:sz w:val="24"/>
                <w:szCs w:val="24"/>
              </w:rPr>
            </w:pPr>
          </w:p>
        </w:tc>
        <w:tc>
          <w:tcPr>
            <w:tcW w:w="2970" w:type="dxa"/>
            <w:shd w:val="clear" w:color="auto" w:fill="D6E3BC" w:themeFill="accent3" w:themeFillTint="66"/>
          </w:tcPr>
          <w:p w:rsidR="00F11E55" w:rsidRDefault="00100F7C" w:rsidP="00E447C0">
            <w:pPr>
              <w:tabs>
                <w:tab w:val="left" w:pos="5295"/>
              </w:tabs>
              <w:bidi/>
              <w:rPr>
                <w:sz w:val="24"/>
                <w:szCs w:val="24"/>
              </w:rPr>
            </w:pPr>
            <w:r w:rsidRPr="00834702">
              <w:rPr>
                <w:rFonts w:cs="Times New Roman"/>
              </w:rPr>
              <w:t>44.</w:t>
            </w:r>
            <w:r w:rsidR="00CE7AE3">
              <w:rPr>
                <w:rFonts w:cs="Times New Roman" w:hint="cs"/>
                <w:rtl/>
              </w:rPr>
              <w:t xml:space="preserve"> </w:t>
            </w:r>
            <w:r w:rsidR="00C84481" w:rsidRPr="00C84481">
              <w:rPr>
                <w:rFonts w:hint="cs"/>
                <w:sz w:val="24"/>
                <w:szCs w:val="24"/>
                <w:rtl/>
              </w:rPr>
              <w:t>اتخاذ</w:t>
            </w:r>
            <w:r w:rsidR="00C84481" w:rsidRPr="00C84481">
              <w:rPr>
                <w:sz w:val="24"/>
                <w:szCs w:val="24"/>
                <w:rtl/>
              </w:rPr>
              <w:t xml:space="preserve"> </w:t>
            </w:r>
            <w:r w:rsidR="00C84481" w:rsidRPr="00C84481">
              <w:rPr>
                <w:rFonts w:hint="cs"/>
                <w:sz w:val="24"/>
                <w:szCs w:val="24"/>
                <w:rtl/>
              </w:rPr>
              <w:t>تدابير</w:t>
            </w:r>
            <w:r w:rsidR="00C84481" w:rsidRPr="00C84481">
              <w:rPr>
                <w:sz w:val="24"/>
                <w:szCs w:val="24"/>
                <w:rtl/>
              </w:rPr>
              <w:t xml:space="preserve"> </w:t>
            </w:r>
            <w:r w:rsidR="00C84481" w:rsidRPr="00C84481">
              <w:rPr>
                <w:rFonts w:hint="cs"/>
                <w:sz w:val="24"/>
                <w:szCs w:val="24"/>
                <w:rtl/>
              </w:rPr>
              <w:t>فعالة</w:t>
            </w:r>
            <w:r w:rsidR="00C84481" w:rsidRPr="00C84481">
              <w:rPr>
                <w:sz w:val="24"/>
                <w:szCs w:val="24"/>
                <w:rtl/>
              </w:rPr>
              <w:t xml:space="preserve"> </w:t>
            </w:r>
            <w:r w:rsidR="00C84481" w:rsidRPr="00C84481">
              <w:rPr>
                <w:rFonts w:hint="cs"/>
                <w:sz w:val="24"/>
                <w:szCs w:val="24"/>
                <w:rtl/>
              </w:rPr>
              <w:t>لتحسين</w:t>
            </w:r>
            <w:r w:rsidR="00C84481" w:rsidRPr="00C84481">
              <w:rPr>
                <w:sz w:val="24"/>
                <w:szCs w:val="24"/>
                <w:rtl/>
              </w:rPr>
              <w:t xml:space="preserve"> </w:t>
            </w:r>
            <w:r w:rsidR="00C84481" w:rsidRPr="00C84481">
              <w:rPr>
                <w:rFonts w:hint="cs"/>
                <w:sz w:val="24"/>
                <w:szCs w:val="24"/>
                <w:rtl/>
              </w:rPr>
              <w:t>الصرف</w:t>
            </w:r>
            <w:r w:rsidR="00C84481" w:rsidRPr="00C84481">
              <w:rPr>
                <w:sz w:val="24"/>
                <w:szCs w:val="24"/>
                <w:rtl/>
              </w:rPr>
              <w:t xml:space="preserve"> </w:t>
            </w:r>
            <w:r w:rsidR="00C84481" w:rsidRPr="00C84481">
              <w:rPr>
                <w:rFonts w:hint="cs"/>
                <w:sz w:val="24"/>
                <w:szCs w:val="24"/>
                <w:rtl/>
              </w:rPr>
              <w:t>الصحي،</w:t>
            </w:r>
            <w:r w:rsidR="00C84481" w:rsidRPr="00C84481">
              <w:rPr>
                <w:sz w:val="24"/>
                <w:szCs w:val="24"/>
                <w:rtl/>
              </w:rPr>
              <w:t xml:space="preserve"> </w:t>
            </w:r>
            <w:r w:rsidR="00C84481" w:rsidRPr="00C84481">
              <w:rPr>
                <w:rFonts w:hint="cs"/>
                <w:sz w:val="24"/>
                <w:szCs w:val="24"/>
                <w:rtl/>
              </w:rPr>
              <w:t>ونوعية</w:t>
            </w:r>
            <w:r w:rsidR="00C84481" w:rsidRPr="00C84481">
              <w:rPr>
                <w:sz w:val="24"/>
                <w:szCs w:val="24"/>
                <w:rtl/>
              </w:rPr>
              <w:t xml:space="preserve"> </w:t>
            </w:r>
            <w:r w:rsidR="00C84481" w:rsidRPr="00C84481">
              <w:rPr>
                <w:rFonts w:hint="cs"/>
                <w:sz w:val="24"/>
                <w:szCs w:val="24"/>
                <w:rtl/>
              </w:rPr>
              <w:t>الغذاء،</w:t>
            </w:r>
            <w:r w:rsidR="00C84481" w:rsidRPr="00C84481">
              <w:rPr>
                <w:sz w:val="24"/>
                <w:szCs w:val="24"/>
                <w:rtl/>
              </w:rPr>
              <w:t xml:space="preserve"> </w:t>
            </w:r>
            <w:r w:rsidR="00C84481" w:rsidRPr="00C84481">
              <w:rPr>
                <w:rFonts w:hint="cs"/>
                <w:sz w:val="24"/>
                <w:szCs w:val="24"/>
                <w:rtl/>
              </w:rPr>
              <w:t>والخدمات</w:t>
            </w:r>
            <w:r w:rsidR="00C84481" w:rsidRPr="00C84481">
              <w:rPr>
                <w:sz w:val="24"/>
                <w:szCs w:val="24"/>
                <w:rtl/>
              </w:rPr>
              <w:t xml:space="preserve"> </w:t>
            </w:r>
            <w:r w:rsidR="00C84481" w:rsidRPr="00C84481">
              <w:rPr>
                <w:rFonts w:hint="cs"/>
                <w:sz w:val="24"/>
                <w:szCs w:val="24"/>
                <w:rtl/>
              </w:rPr>
              <w:t>والمرافق</w:t>
            </w:r>
            <w:r w:rsidR="00C84481" w:rsidRPr="00C84481">
              <w:rPr>
                <w:sz w:val="24"/>
                <w:szCs w:val="24"/>
                <w:rtl/>
              </w:rPr>
              <w:t xml:space="preserve"> </w:t>
            </w:r>
            <w:r w:rsidR="00C84481" w:rsidRPr="00C84481">
              <w:rPr>
                <w:rFonts w:hint="cs"/>
                <w:sz w:val="24"/>
                <w:szCs w:val="24"/>
                <w:rtl/>
              </w:rPr>
              <w:t>الصحية</w:t>
            </w:r>
            <w:r w:rsidR="00C84481" w:rsidRPr="00C84481">
              <w:rPr>
                <w:sz w:val="24"/>
                <w:szCs w:val="24"/>
                <w:rtl/>
              </w:rPr>
              <w:t xml:space="preserve"> </w:t>
            </w:r>
            <w:r w:rsidR="00C84481" w:rsidRPr="00C84481">
              <w:rPr>
                <w:rFonts w:hint="cs"/>
                <w:sz w:val="24"/>
                <w:szCs w:val="24"/>
                <w:rtl/>
              </w:rPr>
              <w:t>المتاحة</w:t>
            </w:r>
            <w:r w:rsidR="00C84481" w:rsidRPr="00C84481">
              <w:rPr>
                <w:sz w:val="24"/>
                <w:szCs w:val="24"/>
                <w:rtl/>
              </w:rPr>
              <w:t xml:space="preserve"> </w:t>
            </w:r>
            <w:r w:rsidR="00C84481" w:rsidRPr="00C84481">
              <w:rPr>
                <w:rFonts w:hint="cs"/>
                <w:sz w:val="24"/>
                <w:szCs w:val="24"/>
                <w:rtl/>
              </w:rPr>
              <w:t>للسجناء</w:t>
            </w:r>
            <w:r w:rsidR="00A42019">
              <w:rPr>
                <w:sz w:val="24"/>
                <w:szCs w:val="24"/>
              </w:rPr>
              <w:t>.</w:t>
            </w:r>
          </w:p>
          <w:p w:rsidR="00C84481" w:rsidRPr="00834702" w:rsidRDefault="00C84481" w:rsidP="00E447C0">
            <w:pPr>
              <w:bidi/>
              <w:rPr>
                <w:rFonts w:cs="Times New Roman"/>
              </w:rPr>
            </w:pPr>
            <w:r w:rsidRPr="00834702">
              <w:rPr>
                <w:rFonts w:cs="Times New Roman"/>
              </w:rPr>
              <w:t>[…]</w:t>
            </w:r>
          </w:p>
          <w:p w:rsidR="00C84481" w:rsidRPr="00834702" w:rsidRDefault="00C84481" w:rsidP="00CE7AE3">
            <w:pPr>
              <w:rPr>
                <w:rFonts w:cs="Times New Roman"/>
              </w:rPr>
            </w:pPr>
            <w:r w:rsidRPr="00834702">
              <w:rPr>
                <w:rFonts w:cs="Times New Roman"/>
              </w:rPr>
              <w:t>CAT/C/JOR/CO/3OLD (CAT, 2016)</w:t>
            </w:r>
          </w:p>
          <w:p w:rsidR="00C84481" w:rsidRPr="00C84481" w:rsidRDefault="00CE7AE3" w:rsidP="00CE7AE3">
            <w:pPr>
              <w:tabs>
                <w:tab w:val="left" w:pos="5295"/>
              </w:tabs>
              <w:bidi/>
              <w:rPr>
                <w:sz w:val="24"/>
                <w:szCs w:val="24"/>
              </w:rPr>
            </w:pPr>
            <w:r>
              <w:rPr>
                <w:rFonts w:cs="Times New Roman"/>
              </w:rPr>
              <w:t>60</w:t>
            </w:r>
            <w:r w:rsidR="00100F7C" w:rsidRPr="00834702">
              <w:rPr>
                <w:rFonts w:cs="Times New Roman"/>
              </w:rPr>
              <w:t xml:space="preserve"> </w:t>
            </w:r>
            <w:r>
              <w:rPr>
                <w:rFonts w:cs="Times New Roman" w:hint="cs"/>
                <w:rtl/>
              </w:rPr>
              <w:t xml:space="preserve"> (</w:t>
            </w:r>
            <w:r>
              <w:rPr>
                <w:rFonts w:cs="Times New Roman"/>
              </w:rPr>
              <w:t>f</w:t>
            </w:r>
            <w:r>
              <w:rPr>
                <w:rFonts w:cs="Times New Roman" w:hint="cs"/>
                <w:rtl/>
              </w:rPr>
              <w:t>)</w:t>
            </w:r>
            <w:r>
              <w:rPr>
                <w:rFonts w:cs="Times New Roman" w:hint="cs"/>
                <w:rtl/>
                <w:lang w:bidi="ar-LB"/>
              </w:rPr>
              <w:t>.</w:t>
            </w:r>
            <w:r>
              <w:rPr>
                <w:rFonts w:cs="Times New Roman" w:hint="cs"/>
                <w:rtl/>
              </w:rPr>
              <w:t xml:space="preserve"> </w:t>
            </w:r>
            <w:r w:rsidR="00C84481" w:rsidRPr="00C84481">
              <w:rPr>
                <w:rFonts w:hint="cs"/>
                <w:sz w:val="24"/>
                <w:szCs w:val="24"/>
                <w:rtl/>
              </w:rPr>
              <w:t>وضع وتنفيذ خطط شاملة لتوفير ورصد النظافة والصرف الصحي في السجون، بما في ذلك عمليات التفتيش المنتظمة التي يضطلع بها بشفافية وعن طريق موظفين مدربين تدريبا مناسبا</w:t>
            </w:r>
            <w:r w:rsidR="00C84481" w:rsidRPr="00C84481">
              <w:rPr>
                <w:rFonts w:hint="cs"/>
                <w:sz w:val="24"/>
                <w:szCs w:val="24"/>
                <w:rtl/>
                <w:lang w:bidi="ar"/>
              </w:rPr>
              <w:t>.</w:t>
            </w:r>
          </w:p>
          <w:p w:rsidR="00C84481" w:rsidRPr="00C84481" w:rsidRDefault="00C84481" w:rsidP="00CE7AE3">
            <w:pPr>
              <w:tabs>
                <w:tab w:val="left" w:pos="5295"/>
              </w:tabs>
              <w:rPr>
                <w:sz w:val="24"/>
                <w:szCs w:val="24"/>
              </w:rPr>
            </w:pPr>
            <w:r w:rsidRPr="00834702">
              <w:rPr>
                <w:rFonts w:cs="Times New Roman"/>
              </w:rPr>
              <w:t>A/HRC/23/41/Add.1 (SR Health, 2013)</w:t>
            </w:r>
          </w:p>
        </w:tc>
        <w:tc>
          <w:tcPr>
            <w:tcW w:w="3123" w:type="dxa"/>
            <w:shd w:val="clear" w:color="auto" w:fill="D6E3BC" w:themeFill="accent3" w:themeFillTint="66"/>
          </w:tcPr>
          <w:p w:rsidR="00F11E55" w:rsidRDefault="00C84481" w:rsidP="00CE7AE3">
            <w:pPr>
              <w:tabs>
                <w:tab w:val="left" w:pos="5295"/>
              </w:tabs>
              <w:bidi/>
              <w:rPr>
                <w:rFonts w:hint="cs"/>
                <w:sz w:val="24"/>
                <w:szCs w:val="24"/>
                <w:rtl/>
                <w:lang w:bidi="ar-LB"/>
              </w:rPr>
            </w:pPr>
            <w:r>
              <w:rPr>
                <w:sz w:val="24"/>
                <w:szCs w:val="24"/>
              </w:rPr>
              <w:t xml:space="preserve">   </w:t>
            </w:r>
            <w:r w:rsidR="00100F7C" w:rsidRPr="00834702">
              <w:rPr>
                <w:rFonts w:cs="Times New Roman"/>
              </w:rPr>
              <w:t xml:space="preserve">37. </w:t>
            </w:r>
            <w:r w:rsidR="004061BA" w:rsidRPr="004061BA">
              <w:rPr>
                <w:rFonts w:hint="cs"/>
                <w:sz w:val="24"/>
                <w:szCs w:val="24"/>
                <w:rtl/>
              </w:rPr>
              <w:t>تعزيز</w:t>
            </w:r>
            <w:r w:rsidR="004061BA" w:rsidRPr="004061BA">
              <w:rPr>
                <w:sz w:val="24"/>
                <w:szCs w:val="24"/>
                <w:rtl/>
              </w:rPr>
              <w:t xml:space="preserve"> </w:t>
            </w:r>
            <w:r w:rsidR="004061BA" w:rsidRPr="004061BA">
              <w:rPr>
                <w:rFonts w:hint="cs"/>
                <w:sz w:val="24"/>
                <w:szCs w:val="24"/>
                <w:rtl/>
              </w:rPr>
              <w:t>برامج</w:t>
            </w:r>
            <w:r w:rsidR="004061BA" w:rsidRPr="004061BA">
              <w:rPr>
                <w:sz w:val="24"/>
                <w:szCs w:val="24"/>
                <w:rtl/>
              </w:rPr>
              <w:t xml:space="preserve"> </w:t>
            </w:r>
            <w:r w:rsidR="004061BA" w:rsidRPr="004061BA">
              <w:rPr>
                <w:rFonts w:hint="cs"/>
                <w:sz w:val="24"/>
                <w:szCs w:val="24"/>
                <w:rtl/>
              </w:rPr>
              <w:t>التخفيف</w:t>
            </w:r>
            <w:r w:rsidR="004061BA" w:rsidRPr="004061BA">
              <w:rPr>
                <w:sz w:val="24"/>
                <w:szCs w:val="24"/>
                <w:rtl/>
              </w:rPr>
              <w:t xml:space="preserve"> </w:t>
            </w:r>
            <w:r w:rsidR="004061BA" w:rsidRPr="004061BA">
              <w:rPr>
                <w:rFonts w:hint="cs"/>
                <w:sz w:val="24"/>
                <w:szCs w:val="24"/>
                <w:rtl/>
              </w:rPr>
              <w:t>من</w:t>
            </w:r>
            <w:r w:rsidR="004061BA" w:rsidRPr="004061BA">
              <w:rPr>
                <w:sz w:val="24"/>
                <w:szCs w:val="24"/>
                <w:rtl/>
              </w:rPr>
              <w:t xml:space="preserve"> </w:t>
            </w:r>
            <w:r w:rsidR="004061BA" w:rsidRPr="004061BA">
              <w:rPr>
                <w:rFonts w:hint="cs"/>
                <w:sz w:val="24"/>
                <w:szCs w:val="24"/>
                <w:rtl/>
              </w:rPr>
              <w:t>وطأة</w:t>
            </w:r>
            <w:r w:rsidR="004061BA" w:rsidRPr="004061BA">
              <w:rPr>
                <w:sz w:val="24"/>
                <w:szCs w:val="24"/>
                <w:rtl/>
              </w:rPr>
              <w:t xml:space="preserve"> </w:t>
            </w:r>
            <w:r w:rsidR="004061BA" w:rsidRPr="004061BA">
              <w:rPr>
                <w:rFonts w:hint="cs"/>
                <w:sz w:val="24"/>
                <w:szCs w:val="24"/>
                <w:rtl/>
              </w:rPr>
              <w:t>الفقر</w:t>
            </w:r>
            <w:r w:rsidR="004061BA" w:rsidRPr="004061BA">
              <w:rPr>
                <w:sz w:val="24"/>
                <w:szCs w:val="24"/>
                <w:rtl/>
              </w:rPr>
              <w:t xml:space="preserve"> </w:t>
            </w:r>
            <w:r w:rsidR="004061BA" w:rsidRPr="004061BA">
              <w:rPr>
                <w:rFonts w:hint="cs"/>
                <w:sz w:val="24"/>
                <w:szCs w:val="24"/>
                <w:rtl/>
              </w:rPr>
              <w:t>التي</w:t>
            </w:r>
            <w:r w:rsidR="004061BA" w:rsidRPr="004061BA">
              <w:rPr>
                <w:sz w:val="24"/>
                <w:szCs w:val="24"/>
                <w:rtl/>
              </w:rPr>
              <w:t xml:space="preserve"> </w:t>
            </w:r>
            <w:r w:rsidR="004061BA" w:rsidRPr="004061BA">
              <w:rPr>
                <w:rFonts w:hint="cs"/>
                <w:sz w:val="24"/>
                <w:szCs w:val="24"/>
                <w:rtl/>
              </w:rPr>
              <w:t>تراعي</w:t>
            </w:r>
            <w:r w:rsidR="004061BA" w:rsidRPr="004061BA">
              <w:rPr>
                <w:sz w:val="24"/>
                <w:szCs w:val="24"/>
                <w:rtl/>
              </w:rPr>
              <w:t xml:space="preserve"> </w:t>
            </w:r>
            <w:r w:rsidR="004061BA" w:rsidRPr="004061BA">
              <w:rPr>
                <w:rFonts w:hint="cs"/>
                <w:sz w:val="24"/>
                <w:szCs w:val="24"/>
                <w:rtl/>
              </w:rPr>
              <w:t>الفوارق</w:t>
            </w:r>
            <w:r w:rsidR="004061BA" w:rsidRPr="004061BA">
              <w:rPr>
                <w:sz w:val="24"/>
                <w:szCs w:val="24"/>
                <w:rtl/>
              </w:rPr>
              <w:t xml:space="preserve"> </w:t>
            </w:r>
            <w:r w:rsidR="004061BA" w:rsidRPr="004061BA">
              <w:rPr>
                <w:rFonts w:hint="cs"/>
                <w:sz w:val="24"/>
                <w:szCs w:val="24"/>
                <w:rtl/>
              </w:rPr>
              <w:t>بين</w:t>
            </w:r>
            <w:r w:rsidR="004061BA" w:rsidRPr="004061BA">
              <w:rPr>
                <w:sz w:val="24"/>
                <w:szCs w:val="24"/>
                <w:rtl/>
              </w:rPr>
              <w:t xml:space="preserve"> </w:t>
            </w:r>
            <w:r w:rsidR="004061BA" w:rsidRPr="004061BA">
              <w:rPr>
                <w:rFonts w:hint="cs"/>
                <w:sz w:val="24"/>
                <w:szCs w:val="24"/>
                <w:rtl/>
              </w:rPr>
              <w:t>الجنسين</w:t>
            </w:r>
            <w:r w:rsidR="004061BA" w:rsidRPr="004061BA">
              <w:rPr>
                <w:sz w:val="24"/>
                <w:szCs w:val="24"/>
                <w:rtl/>
              </w:rPr>
              <w:t xml:space="preserve"> </w:t>
            </w:r>
            <w:r w:rsidR="004061BA" w:rsidRPr="004061BA">
              <w:rPr>
                <w:rFonts w:hint="cs"/>
                <w:sz w:val="24"/>
                <w:szCs w:val="24"/>
                <w:rtl/>
              </w:rPr>
              <w:t>وضمان</w:t>
            </w:r>
            <w:r w:rsidR="004061BA" w:rsidRPr="004061BA">
              <w:rPr>
                <w:sz w:val="24"/>
                <w:szCs w:val="24"/>
                <w:rtl/>
              </w:rPr>
              <w:t xml:space="preserve"> </w:t>
            </w:r>
            <w:r w:rsidR="004061BA" w:rsidRPr="004061BA">
              <w:rPr>
                <w:rFonts w:hint="cs"/>
                <w:sz w:val="24"/>
                <w:szCs w:val="24"/>
                <w:rtl/>
              </w:rPr>
              <w:t>مشاركة</w:t>
            </w:r>
            <w:r w:rsidR="004061BA" w:rsidRPr="004061BA">
              <w:rPr>
                <w:sz w:val="24"/>
                <w:szCs w:val="24"/>
                <w:rtl/>
              </w:rPr>
              <w:t xml:space="preserve"> </w:t>
            </w:r>
            <w:r w:rsidR="004061BA" w:rsidRPr="004061BA">
              <w:rPr>
                <w:rFonts w:hint="cs"/>
                <w:sz w:val="24"/>
                <w:szCs w:val="24"/>
                <w:rtl/>
              </w:rPr>
              <w:t>المرأة</w:t>
            </w:r>
            <w:r w:rsidR="004061BA" w:rsidRPr="004061BA">
              <w:rPr>
                <w:sz w:val="24"/>
                <w:szCs w:val="24"/>
                <w:rtl/>
              </w:rPr>
              <w:t xml:space="preserve"> </w:t>
            </w:r>
            <w:r w:rsidR="004061BA" w:rsidRPr="004061BA">
              <w:rPr>
                <w:rFonts w:hint="cs"/>
                <w:sz w:val="24"/>
                <w:szCs w:val="24"/>
                <w:rtl/>
              </w:rPr>
              <w:t>في</w:t>
            </w:r>
            <w:r w:rsidR="004061BA" w:rsidRPr="004061BA">
              <w:rPr>
                <w:sz w:val="24"/>
                <w:szCs w:val="24"/>
                <w:rtl/>
              </w:rPr>
              <w:t xml:space="preserve"> </w:t>
            </w:r>
            <w:r w:rsidR="004061BA" w:rsidRPr="004061BA">
              <w:rPr>
                <w:rFonts w:hint="cs"/>
                <w:sz w:val="24"/>
                <w:szCs w:val="24"/>
                <w:rtl/>
              </w:rPr>
              <w:t>وضع</w:t>
            </w:r>
            <w:r w:rsidR="004061BA" w:rsidRPr="004061BA">
              <w:rPr>
                <w:sz w:val="24"/>
                <w:szCs w:val="24"/>
                <w:rtl/>
              </w:rPr>
              <w:t xml:space="preserve"> </w:t>
            </w:r>
            <w:r w:rsidR="004061BA" w:rsidRPr="004061BA">
              <w:rPr>
                <w:rFonts w:hint="cs"/>
                <w:sz w:val="24"/>
                <w:szCs w:val="24"/>
                <w:rtl/>
              </w:rPr>
              <w:t>هذه</w:t>
            </w:r>
            <w:r w:rsidR="004061BA" w:rsidRPr="004061BA">
              <w:rPr>
                <w:sz w:val="24"/>
                <w:szCs w:val="24"/>
                <w:rtl/>
              </w:rPr>
              <w:t xml:space="preserve"> </w:t>
            </w:r>
            <w:r w:rsidR="004061BA" w:rsidRPr="004061BA">
              <w:rPr>
                <w:rFonts w:hint="cs"/>
                <w:sz w:val="24"/>
                <w:szCs w:val="24"/>
                <w:rtl/>
              </w:rPr>
              <w:t>البرامج،</w:t>
            </w:r>
            <w:r w:rsidR="004061BA" w:rsidRPr="004061BA">
              <w:rPr>
                <w:sz w:val="24"/>
                <w:szCs w:val="24"/>
                <w:rtl/>
              </w:rPr>
              <w:t xml:space="preserve"> </w:t>
            </w:r>
            <w:r w:rsidR="004061BA" w:rsidRPr="004061BA">
              <w:rPr>
                <w:rFonts w:hint="cs"/>
                <w:sz w:val="24"/>
                <w:szCs w:val="24"/>
                <w:rtl/>
              </w:rPr>
              <w:t>مع</w:t>
            </w:r>
            <w:r w:rsidR="004061BA" w:rsidRPr="004061BA">
              <w:rPr>
                <w:sz w:val="24"/>
                <w:szCs w:val="24"/>
                <w:rtl/>
              </w:rPr>
              <w:t xml:space="preserve"> </w:t>
            </w:r>
            <w:r w:rsidR="004061BA" w:rsidRPr="004061BA">
              <w:rPr>
                <w:rFonts w:hint="cs"/>
                <w:sz w:val="24"/>
                <w:szCs w:val="24"/>
                <w:rtl/>
              </w:rPr>
              <w:t>التركيز</w:t>
            </w:r>
            <w:r w:rsidR="004061BA" w:rsidRPr="004061BA">
              <w:rPr>
                <w:sz w:val="24"/>
                <w:szCs w:val="24"/>
                <w:rtl/>
              </w:rPr>
              <w:t xml:space="preserve"> </w:t>
            </w:r>
            <w:r w:rsidR="004061BA" w:rsidRPr="004061BA">
              <w:rPr>
                <w:rFonts w:hint="cs"/>
                <w:sz w:val="24"/>
                <w:szCs w:val="24"/>
                <w:rtl/>
              </w:rPr>
              <w:t>على</w:t>
            </w:r>
            <w:r w:rsidR="004061BA" w:rsidRPr="004061BA">
              <w:rPr>
                <w:sz w:val="24"/>
                <w:szCs w:val="24"/>
                <w:rtl/>
              </w:rPr>
              <w:t xml:space="preserve"> </w:t>
            </w:r>
            <w:r w:rsidR="004061BA" w:rsidRPr="004061BA">
              <w:rPr>
                <w:rFonts w:hint="cs"/>
                <w:sz w:val="24"/>
                <w:szCs w:val="24"/>
                <w:rtl/>
              </w:rPr>
              <w:t>تخفيف</w:t>
            </w:r>
            <w:r w:rsidR="004061BA" w:rsidRPr="004061BA">
              <w:rPr>
                <w:sz w:val="24"/>
                <w:szCs w:val="24"/>
                <w:rtl/>
              </w:rPr>
              <w:t xml:space="preserve"> </w:t>
            </w:r>
            <w:r w:rsidR="004061BA" w:rsidRPr="004061BA">
              <w:rPr>
                <w:rFonts w:hint="cs"/>
                <w:sz w:val="24"/>
                <w:szCs w:val="24"/>
                <w:rtl/>
              </w:rPr>
              <w:t>وطأة</w:t>
            </w:r>
            <w:r w:rsidR="004061BA" w:rsidRPr="004061BA">
              <w:rPr>
                <w:sz w:val="24"/>
                <w:szCs w:val="24"/>
                <w:rtl/>
              </w:rPr>
              <w:t xml:space="preserve"> </w:t>
            </w:r>
            <w:r w:rsidR="004061BA" w:rsidRPr="004061BA">
              <w:rPr>
                <w:rFonts w:hint="cs"/>
                <w:sz w:val="24"/>
                <w:szCs w:val="24"/>
                <w:rtl/>
              </w:rPr>
              <w:t>الفقر</w:t>
            </w:r>
            <w:r w:rsidR="004061BA" w:rsidRPr="004061BA">
              <w:rPr>
                <w:sz w:val="24"/>
                <w:szCs w:val="24"/>
                <w:rtl/>
              </w:rPr>
              <w:t xml:space="preserve"> </w:t>
            </w:r>
            <w:r w:rsidR="004061BA" w:rsidRPr="004061BA">
              <w:rPr>
                <w:rFonts w:hint="cs"/>
                <w:sz w:val="24"/>
                <w:szCs w:val="24"/>
                <w:rtl/>
              </w:rPr>
              <w:t>وسوء</w:t>
            </w:r>
            <w:r w:rsidR="004061BA" w:rsidRPr="004061BA">
              <w:rPr>
                <w:sz w:val="24"/>
                <w:szCs w:val="24"/>
                <w:rtl/>
              </w:rPr>
              <w:t xml:space="preserve"> </w:t>
            </w:r>
            <w:r w:rsidR="004061BA" w:rsidRPr="004061BA">
              <w:rPr>
                <w:rFonts w:hint="cs"/>
                <w:sz w:val="24"/>
                <w:szCs w:val="24"/>
                <w:rtl/>
              </w:rPr>
              <w:t>التغذية</w:t>
            </w:r>
            <w:r w:rsidR="004061BA" w:rsidRPr="004061BA">
              <w:rPr>
                <w:sz w:val="24"/>
                <w:szCs w:val="24"/>
                <w:rtl/>
              </w:rPr>
              <w:t xml:space="preserve"> </w:t>
            </w:r>
            <w:r w:rsidR="004061BA" w:rsidRPr="004061BA">
              <w:rPr>
                <w:rFonts w:hint="cs"/>
                <w:sz w:val="24"/>
                <w:szCs w:val="24"/>
                <w:rtl/>
              </w:rPr>
              <w:t>بين</w:t>
            </w:r>
            <w:r w:rsidR="004061BA" w:rsidRPr="004061BA">
              <w:rPr>
                <w:sz w:val="24"/>
                <w:szCs w:val="24"/>
                <w:rtl/>
              </w:rPr>
              <w:t xml:space="preserve"> </w:t>
            </w:r>
            <w:r w:rsidR="004061BA" w:rsidRPr="004061BA">
              <w:rPr>
                <w:rFonts w:hint="cs"/>
                <w:sz w:val="24"/>
                <w:szCs w:val="24"/>
                <w:rtl/>
              </w:rPr>
              <w:t>الفئات</w:t>
            </w:r>
            <w:r w:rsidR="004061BA" w:rsidRPr="004061BA">
              <w:rPr>
                <w:sz w:val="24"/>
                <w:szCs w:val="24"/>
                <w:rtl/>
              </w:rPr>
              <w:t xml:space="preserve"> </w:t>
            </w:r>
            <w:r w:rsidR="004061BA" w:rsidRPr="004061BA">
              <w:rPr>
                <w:rFonts w:hint="cs"/>
                <w:sz w:val="24"/>
                <w:szCs w:val="24"/>
                <w:rtl/>
              </w:rPr>
              <w:t>المهمشة</w:t>
            </w:r>
            <w:r w:rsidR="00CE7AE3">
              <w:rPr>
                <w:rFonts w:hint="cs"/>
                <w:sz w:val="24"/>
                <w:szCs w:val="24"/>
                <w:rtl/>
                <w:lang w:bidi="ar-LB"/>
              </w:rPr>
              <w:t xml:space="preserve"> من النساء.</w:t>
            </w:r>
          </w:p>
          <w:p w:rsidR="00C84481" w:rsidRPr="00B21969" w:rsidRDefault="00C84481" w:rsidP="00CE7AE3">
            <w:pPr>
              <w:tabs>
                <w:tab w:val="left" w:pos="5295"/>
              </w:tabs>
              <w:rPr>
                <w:sz w:val="24"/>
                <w:szCs w:val="24"/>
              </w:rPr>
            </w:pPr>
            <w:r w:rsidRPr="00834702">
              <w:rPr>
                <w:rFonts w:cs="Times New Roman"/>
              </w:rPr>
              <w:t>(CEDAW/C/BGD/CO/8 (CEDAW, 2016)</w:t>
            </w:r>
          </w:p>
        </w:tc>
        <w:tc>
          <w:tcPr>
            <w:tcW w:w="1305" w:type="dxa"/>
            <w:shd w:val="clear" w:color="auto" w:fill="D6E3BC" w:themeFill="accent3" w:themeFillTint="66"/>
          </w:tcPr>
          <w:p w:rsidR="00F11E55" w:rsidRPr="008D36C3" w:rsidRDefault="008D36C3" w:rsidP="00E447C0">
            <w:pPr>
              <w:tabs>
                <w:tab w:val="left" w:pos="5295"/>
              </w:tabs>
              <w:bidi/>
              <w:rPr>
                <w:b/>
                <w:bCs/>
                <w:sz w:val="24"/>
                <w:szCs w:val="24"/>
              </w:rPr>
            </w:pPr>
            <w:r w:rsidRPr="008D36C3">
              <w:rPr>
                <w:rFonts w:hint="cs"/>
                <w:b/>
                <w:bCs/>
                <w:sz w:val="24"/>
                <w:szCs w:val="24"/>
                <w:rtl/>
              </w:rPr>
              <w:t>ب</w:t>
            </w:r>
            <w:r w:rsidRPr="008D36C3">
              <w:rPr>
                <w:b/>
                <w:bCs/>
                <w:sz w:val="24"/>
                <w:szCs w:val="24"/>
                <w:rtl/>
              </w:rPr>
              <w:t xml:space="preserve"> - ١</w:t>
            </w:r>
          </w:p>
        </w:tc>
      </w:tr>
      <w:tr w:rsidR="00F11E55" w:rsidTr="00185C1C">
        <w:tc>
          <w:tcPr>
            <w:tcW w:w="2718" w:type="dxa"/>
          </w:tcPr>
          <w:p w:rsidR="00FE2A1D" w:rsidRPr="00C84481" w:rsidRDefault="00100F7C" w:rsidP="00E447C0">
            <w:pPr>
              <w:tabs>
                <w:tab w:val="left" w:pos="5295"/>
              </w:tabs>
              <w:bidi/>
              <w:rPr>
                <w:sz w:val="24"/>
                <w:szCs w:val="24"/>
              </w:rPr>
            </w:pPr>
            <w:r w:rsidRPr="00834702">
              <w:rPr>
                <w:rFonts w:cs="Times New Roman"/>
              </w:rPr>
              <w:lastRenderedPageBreak/>
              <w:t xml:space="preserve">91. </w:t>
            </w:r>
            <w:r w:rsidR="00CE7AE3">
              <w:rPr>
                <w:rFonts w:cs="Times New Roman" w:hint="cs"/>
                <w:rtl/>
              </w:rPr>
              <w:t xml:space="preserve"> </w:t>
            </w:r>
            <w:r w:rsidR="00FE2A1D" w:rsidRPr="00C84481">
              <w:rPr>
                <w:rFonts w:hint="cs"/>
                <w:sz w:val="24"/>
                <w:szCs w:val="24"/>
                <w:rtl/>
              </w:rPr>
              <w:t>الاستفادة من المساعدة الدولية، بما في ذلك المساعدة التقنية، لوضع برنامج شامل يرمي إلى تنفيذ جميع التوصيات الواردة أعلاه والاتفاقية ككل</w:t>
            </w:r>
            <w:r w:rsidR="00A42019">
              <w:rPr>
                <w:sz w:val="24"/>
                <w:szCs w:val="24"/>
                <w:lang w:bidi="ar"/>
              </w:rPr>
              <w:t>.</w:t>
            </w:r>
          </w:p>
          <w:p w:rsidR="00FE2A1D" w:rsidRPr="00834702" w:rsidRDefault="00FE2A1D" w:rsidP="00E447C0">
            <w:pPr>
              <w:bidi/>
              <w:rPr>
                <w:rFonts w:cs="Times New Roman"/>
              </w:rPr>
            </w:pPr>
            <w:r w:rsidRPr="00834702">
              <w:rPr>
                <w:rFonts w:cs="Times New Roman"/>
              </w:rPr>
              <w:t>[….]</w:t>
            </w:r>
          </w:p>
          <w:p w:rsidR="00F11E55" w:rsidRDefault="00FE2A1D" w:rsidP="00CE7AE3">
            <w:pPr>
              <w:tabs>
                <w:tab w:val="left" w:pos="5295"/>
              </w:tabs>
              <w:rPr>
                <w:sz w:val="40"/>
                <w:szCs w:val="40"/>
              </w:rPr>
            </w:pPr>
            <w:r w:rsidRPr="00834702">
              <w:rPr>
                <w:rFonts w:cs="Times New Roman"/>
              </w:rPr>
              <w:t>CEDAW/C/TTO/CO/4-7 (CEDAW, 2016)</w:t>
            </w:r>
          </w:p>
        </w:tc>
        <w:tc>
          <w:tcPr>
            <w:tcW w:w="3060" w:type="dxa"/>
          </w:tcPr>
          <w:p w:rsidR="00F11E55" w:rsidRPr="00C84481" w:rsidRDefault="00F11E55" w:rsidP="00E447C0">
            <w:pPr>
              <w:tabs>
                <w:tab w:val="left" w:pos="5295"/>
              </w:tabs>
              <w:bidi/>
              <w:rPr>
                <w:sz w:val="24"/>
                <w:szCs w:val="24"/>
              </w:rPr>
            </w:pPr>
          </w:p>
        </w:tc>
        <w:tc>
          <w:tcPr>
            <w:tcW w:w="2970" w:type="dxa"/>
          </w:tcPr>
          <w:p w:rsidR="00F11E55" w:rsidRDefault="00100F7C" w:rsidP="00E447C0">
            <w:pPr>
              <w:tabs>
                <w:tab w:val="left" w:pos="5295"/>
              </w:tabs>
              <w:bidi/>
              <w:rPr>
                <w:sz w:val="24"/>
                <w:szCs w:val="24"/>
              </w:rPr>
            </w:pPr>
            <w:r w:rsidRPr="00834702">
              <w:rPr>
                <w:rFonts w:cs="Times New Roman"/>
              </w:rPr>
              <w:t xml:space="preserve">107.64 </w:t>
            </w:r>
            <w:r w:rsidR="00CE7AE3">
              <w:rPr>
                <w:rFonts w:cs="Times New Roman" w:hint="cs"/>
                <w:rtl/>
              </w:rPr>
              <w:t xml:space="preserve"> </w:t>
            </w:r>
            <w:r w:rsidR="00C84481" w:rsidRPr="00C84481">
              <w:rPr>
                <w:rFonts w:hint="cs"/>
                <w:sz w:val="24"/>
                <w:szCs w:val="24"/>
                <w:rtl/>
              </w:rPr>
              <w:t>زيادة</w:t>
            </w:r>
            <w:r w:rsidR="00C84481" w:rsidRPr="00C84481">
              <w:rPr>
                <w:sz w:val="24"/>
                <w:szCs w:val="24"/>
                <w:rtl/>
              </w:rPr>
              <w:t xml:space="preserve"> </w:t>
            </w:r>
            <w:r w:rsidR="00C84481" w:rsidRPr="00C84481">
              <w:rPr>
                <w:rFonts w:hint="cs"/>
                <w:sz w:val="24"/>
                <w:szCs w:val="24"/>
                <w:rtl/>
              </w:rPr>
              <w:t>كبيرة</w:t>
            </w:r>
            <w:r w:rsidR="00C84481" w:rsidRPr="00C84481">
              <w:rPr>
                <w:sz w:val="24"/>
                <w:szCs w:val="24"/>
                <w:rtl/>
              </w:rPr>
              <w:t xml:space="preserve"> </w:t>
            </w:r>
            <w:r w:rsidR="00C84481" w:rsidRPr="00C84481">
              <w:rPr>
                <w:rFonts w:hint="cs"/>
                <w:sz w:val="24"/>
                <w:szCs w:val="24"/>
                <w:rtl/>
              </w:rPr>
              <w:t>في</w:t>
            </w:r>
            <w:r w:rsidR="00C84481" w:rsidRPr="00C84481">
              <w:rPr>
                <w:sz w:val="24"/>
                <w:szCs w:val="24"/>
                <w:rtl/>
              </w:rPr>
              <w:t xml:space="preserve"> </w:t>
            </w:r>
            <w:r w:rsidR="00C84481" w:rsidRPr="00C84481">
              <w:rPr>
                <w:rFonts w:hint="cs"/>
                <w:sz w:val="24"/>
                <w:szCs w:val="24"/>
                <w:rtl/>
              </w:rPr>
              <w:t>النفقات</w:t>
            </w:r>
            <w:r w:rsidR="00C84481" w:rsidRPr="00C84481">
              <w:rPr>
                <w:sz w:val="24"/>
                <w:szCs w:val="24"/>
                <w:rtl/>
              </w:rPr>
              <w:t xml:space="preserve"> </w:t>
            </w:r>
            <w:r w:rsidR="00C84481" w:rsidRPr="00C84481">
              <w:rPr>
                <w:rFonts w:hint="cs"/>
                <w:sz w:val="24"/>
                <w:szCs w:val="24"/>
                <w:rtl/>
              </w:rPr>
              <w:t>المخصصة</w:t>
            </w:r>
            <w:r w:rsidR="00C84481" w:rsidRPr="00C84481">
              <w:rPr>
                <w:sz w:val="24"/>
                <w:szCs w:val="24"/>
                <w:rtl/>
              </w:rPr>
              <w:t xml:space="preserve"> </w:t>
            </w:r>
            <w:r w:rsidR="00C84481" w:rsidRPr="00C84481">
              <w:rPr>
                <w:rFonts w:hint="cs"/>
                <w:sz w:val="24"/>
                <w:szCs w:val="24"/>
                <w:rtl/>
              </w:rPr>
              <w:t>لإمدادات</w:t>
            </w:r>
            <w:r w:rsidR="00C84481" w:rsidRPr="00C84481">
              <w:rPr>
                <w:sz w:val="24"/>
                <w:szCs w:val="24"/>
                <w:rtl/>
              </w:rPr>
              <w:t xml:space="preserve"> </w:t>
            </w:r>
            <w:r w:rsidR="00C84481" w:rsidRPr="00C84481">
              <w:rPr>
                <w:rFonts w:hint="cs"/>
                <w:sz w:val="24"/>
                <w:szCs w:val="24"/>
                <w:rtl/>
              </w:rPr>
              <w:t>المياه</w:t>
            </w:r>
            <w:r w:rsidR="00C84481" w:rsidRPr="00C84481">
              <w:rPr>
                <w:sz w:val="24"/>
                <w:szCs w:val="24"/>
                <w:rtl/>
              </w:rPr>
              <w:t xml:space="preserve"> </w:t>
            </w:r>
            <w:r w:rsidR="00C84481" w:rsidRPr="00C84481">
              <w:rPr>
                <w:rFonts w:hint="cs"/>
                <w:sz w:val="24"/>
                <w:szCs w:val="24"/>
                <w:rtl/>
              </w:rPr>
              <w:t>الصالحة</w:t>
            </w:r>
            <w:r w:rsidR="00C84481" w:rsidRPr="00C84481">
              <w:rPr>
                <w:sz w:val="24"/>
                <w:szCs w:val="24"/>
                <w:rtl/>
              </w:rPr>
              <w:t xml:space="preserve"> </w:t>
            </w:r>
            <w:r w:rsidR="00C84481" w:rsidRPr="00C84481">
              <w:rPr>
                <w:rFonts w:hint="cs"/>
                <w:sz w:val="24"/>
                <w:szCs w:val="24"/>
                <w:rtl/>
              </w:rPr>
              <w:t>للشرب</w:t>
            </w:r>
            <w:r w:rsidR="00C84481" w:rsidRPr="00C84481">
              <w:rPr>
                <w:sz w:val="24"/>
                <w:szCs w:val="24"/>
                <w:rtl/>
              </w:rPr>
              <w:t xml:space="preserve"> </w:t>
            </w:r>
            <w:r w:rsidR="00C84481" w:rsidRPr="00C84481">
              <w:rPr>
                <w:rFonts w:hint="cs"/>
                <w:sz w:val="24"/>
                <w:szCs w:val="24"/>
                <w:rtl/>
              </w:rPr>
              <w:t>ومشاريع</w:t>
            </w:r>
            <w:r w:rsidR="00C84481" w:rsidRPr="00C84481">
              <w:rPr>
                <w:sz w:val="24"/>
                <w:szCs w:val="24"/>
                <w:rtl/>
              </w:rPr>
              <w:t xml:space="preserve"> </w:t>
            </w:r>
            <w:r w:rsidR="00C84481" w:rsidRPr="00C84481">
              <w:rPr>
                <w:rFonts w:hint="cs"/>
                <w:sz w:val="24"/>
                <w:szCs w:val="24"/>
                <w:rtl/>
              </w:rPr>
              <w:t>الصرف</w:t>
            </w:r>
            <w:r w:rsidR="00C84481" w:rsidRPr="00C84481">
              <w:rPr>
                <w:sz w:val="24"/>
                <w:szCs w:val="24"/>
                <w:rtl/>
              </w:rPr>
              <w:t xml:space="preserve"> </w:t>
            </w:r>
            <w:r w:rsidR="00C84481" w:rsidRPr="00C84481">
              <w:rPr>
                <w:rFonts w:hint="cs"/>
                <w:sz w:val="24"/>
                <w:szCs w:val="24"/>
                <w:rtl/>
              </w:rPr>
              <w:t>الصحي،</w:t>
            </w:r>
            <w:r w:rsidR="00C84481" w:rsidRPr="00C84481">
              <w:rPr>
                <w:sz w:val="24"/>
                <w:szCs w:val="24"/>
                <w:rtl/>
              </w:rPr>
              <w:t xml:space="preserve"> </w:t>
            </w:r>
            <w:r w:rsidR="00C84481" w:rsidRPr="00C84481">
              <w:rPr>
                <w:rFonts w:hint="cs"/>
                <w:sz w:val="24"/>
                <w:szCs w:val="24"/>
                <w:rtl/>
              </w:rPr>
              <w:t>وخاصة</w:t>
            </w:r>
            <w:r w:rsidR="00C84481" w:rsidRPr="00C84481">
              <w:rPr>
                <w:sz w:val="24"/>
                <w:szCs w:val="24"/>
                <w:rtl/>
              </w:rPr>
              <w:t xml:space="preserve"> </w:t>
            </w:r>
            <w:r w:rsidR="00C84481" w:rsidRPr="00C84481">
              <w:rPr>
                <w:rFonts w:hint="cs"/>
                <w:sz w:val="24"/>
                <w:szCs w:val="24"/>
                <w:rtl/>
              </w:rPr>
              <w:t>في</w:t>
            </w:r>
            <w:r w:rsidR="00C84481" w:rsidRPr="00C84481">
              <w:rPr>
                <w:sz w:val="24"/>
                <w:szCs w:val="24"/>
                <w:rtl/>
              </w:rPr>
              <w:t xml:space="preserve"> </w:t>
            </w:r>
            <w:r w:rsidR="00C84481" w:rsidRPr="00C84481">
              <w:rPr>
                <w:rFonts w:hint="cs"/>
                <w:sz w:val="24"/>
                <w:szCs w:val="24"/>
                <w:rtl/>
              </w:rPr>
              <w:t>المناطق</w:t>
            </w:r>
            <w:r w:rsidR="00C84481" w:rsidRPr="00C84481">
              <w:rPr>
                <w:sz w:val="24"/>
                <w:szCs w:val="24"/>
                <w:rtl/>
              </w:rPr>
              <w:t xml:space="preserve"> </w:t>
            </w:r>
            <w:r w:rsidR="00C84481" w:rsidRPr="00C84481">
              <w:rPr>
                <w:rFonts w:hint="cs"/>
                <w:sz w:val="24"/>
                <w:szCs w:val="24"/>
                <w:rtl/>
              </w:rPr>
              <w:t>الريفية،</w:t>
            </w:r>
            <w:r w:rsidR="00C84481" w:rsidRPr="00C84481">
              <w:rPr>
                <w:sz w:val="24"/>
                <w:szCs w:val="24"/>
                <w:rtl/>
              </w:rPr>
              <w:t xml:space="preserve"> </w:t>
            </w:r>
            <w:r w:rsidR="00C84481" w:rsidRPr="00C84481">
              <w:rPr>
                <w:rFonts w:hint="cs"/>
                <w:sz w:val="24"/>
                <w:szCs w:val="24"/>
                <w:rtl/>
              </w:rPr>
              <w:t>وتصل</w:t>
            </w:r>
            <w:r w:rsidR="00C84481" w:rsidRPr="00C84481">
              <w:rPr>
                <w:sz w:val="24"/>
                <w:szCs w:val="24"/>
                <w:rtl/>
              </w:rPr>
              <w:t xml:space="preserve"> </w:t>
            </w:r>
            <w:r w:rsidR="00C84481" w:rsidRPr="00C84481">
              <w:rPr>
                <w:rFonts w:hint="cs"/>
                <w:sz w:val="24"/>
                <w:szCs w:val="24"/>
                <w:rtl/>
              </w:rPr>
              <w:t>إلى</w:t>
            </w:r>
            <w:r w:rsidR="00C84481" w:rsidRPr="00C84481">
              <w:rPr>
                <w:sz w:val="24"/>
                <w:szCs w:val="24"/>
                <w:rtl/>
              </w:rPr>
              <w:t xml:space="preserve"> </w:t>
            </w:r>
            <w:r w:rsidR="00C84481" w:rsidRPr="00C84481">
              <w:rPr>
                <w:rFonts w:hint="cs"/>
                <w:sz w:val="24"/>
                <w:szCs w:val="24"/>
                <w:rtl/>
              </w:rPr>
              <w:t>قيمة</w:t>
            </w:r>
            <w:r w:rsidR="00C84481" w:rsidRPr="00C84481">
              <w:rPr>
                <w:sz w:val="24"/>
                <w:szCs w:val="24"/>
                <w:rtl/>
              </w:rPr>
              <w:t xml:space="preserve"> </w:t>
            </w:r>
            <w:r w:rsidR="00C84481" w:rsidRPr="00C84481">
              <w:rPr>
                <w:rFonts w:hint="cs"/>
                <w:sz w:val="24"/>
                <w:szCs w:val="24"/>
                <w:rtl/>
              </w:rPr>
              <w:t>قريبة</w:t>
            </w:r>
            <w:r w:rsidR="00C84481" w:rsidRPr="00C84481">
              <w:rPr>
                <w:sz w:val="24"/>
                <w:szCs w:val="24"/>
                <w:rtl/>
              </w:rPr>
              <w:t xml:space="preserve"> </w:t>
            </w:r>
            <w:r w:rsidR="00C84481" w:rsidRPr="00C84481">
              <w:rPr>
                <w:rFonts w:hint="cs"/>
                <w:sz w:val="24"/>
                <w:szCs w:val="24"/>
                <w:rtl/>
              </w:rPr>
              <w:t>من</w:t>
            </w:r>
            <w:r w:rsidR="00C84481" w:rsidRPr="00C84481">
              <w:rPr>
                <w:sz w:val="24"/>
                <w:szCs w:val="24"/>
                <w:rtl/>
              </w:rPr>
              <w:t xml:space="preserve"> ٠.٥. </w:t>
            </w:r>
            <w:r w:rsidR="00C84481" w:rsidRPr="00C84481">
              <w:rPr>
                <w:rFonts w:hint="cs"/>
                <w:sz w:val="24"/>
                <w:szCs w:val="24"/>
                <w:rtl/>
              </w:rPr>
              <w:t>في</w:t>
            </w:r>
            <w:r w:rsidR="00C84481" w:rsidRPr="00C84481">
              <w:rPr>
                <w:sz w:val="24"/>
                <w:szCs w:val="24"/>
                <w:rtl/>
              </w:rPr>
              <w:t xml:space="preserve"> </w:t>
            </w:r>
            <w:r w:rsidR="00C84481" w:rsidRPr="00C84481">
              <w:rPr>
                <w:rFonts w:hint="cs"/>
                <w:sz w:val="24"/>
                <w:szCs w:val="24"/>
                <w:rtl/>
              </w:rPr>
              <w:t>المائة</w:t>
            </w:r>
            <w:r w:rsidR="00C84481" w:rsidRPr="00C84481">
              <w:rPr>
                <w:sz w:val="24"/>
                <w:szCs w:val="24"/>
                <w:rtl/>
              </w:rPr>
              <w:t xml:space="preserve"> </w:t>
            </w:r>
            <w:r w:rsidR="00C84481" w:rsidRPr="00C84481">
              <w:rPr>
                <w:rFonts w:hint="cs"/>
                <w:sz w:val="24"/>
                <w:szCs w:val="24"/>
                <w:rtl/>
              </w:rPr>
              <w:t>من</w:t>
            </w:r>
            <w:r w:rsidR="00C84481" w:rsidRPr="00C84481">
              <w:rPr>
                <w:sz w:val="24"/>
                <w:szCs w:val="24"/>
                <w:rtl/>
              </w:rPr>
              <w:t xml:space="preserve"> </w:t>
            </w:r>
            <w:r w:rsidR="00C84481" w:rsidRPr="00C84481">
              <w:rPr>
                <w:rFonts w:hint="cs"/>
                <w:sz w:val="24"/>
                <w:szCs w:val="24"/>
                <w:rtl/>
              </w:rPr>
              <w:t>الناتج</w:t>
            </w:r>
            <w:r w:rsidR="00C84481" w:rsidRPr="00C84481">
              <w:rPr>
                <w:sz w:val="24"/>
                <w:szCs w:val="24"/>
                <w:rtl/>
              </w:rPr>
              <w:t xml:space="preserve"> </w:t>
            </w:r>
            <w:r w:rsidR="00C84481" w:rsidRPr="00C84481">
              <w:rPr>
                <w:rFonts w:hint="cs"/>
                <w:sz w:val="24"/>
                <w:szCs w:val="24"/>
                <w:rtl/>
              </w:rPr>
              <w:t>المحلي</w:t>
            </w:r>
            <w:r w:rsidR="00C84481" w:rsidRPr="00C84481">
              <w:rPr>
                <w:sz w:val="24"/>
                <w:szCs w:val="24"/>
                <w:rtl/>
              </w:rPr>
              <w:t xml:space="preserve"> </w:t>
            </w:r>
            <w:r w:rsidR="00C84481" w:rsidRPr="00C84481">
              <w:rPr>
                <w:rFonts w:hint="cs"/>
                <w:sz w:val="24"/>
                <w:szCs w:val="24"/>
                <w:rtl/>
              </w:rPr>
              <w:t>الإجمالي؛</w:t>
            </w:r>
          </w:p>
          <w:p w:rsidR="00C84481" w:rsidRPr="00C84481" w:rsidRDefault="00C84481" w:rsidP="00CE7AE3">
            <w:pPr>
              <w:tabs>
                <w:tab w:val="left" w:pos="5295"/>
              </w:tabs>
              <w:rPr>
                <w:sz w:val="24"/>
                <w:szCs w:val="24"/>
              </w:rPr>
            </w:pPr>
            <w:r w:rsidRPr="00834702">
              <w:rPr>
                <w:rFonts w:cs="Times New Roman"/>
              </w:rPr>
              <w:t>A/HRC/33/14 (UPR, 2016) para. 107</w:t>
            </w:r>
          </w:p>
        </w:tc>
        <w:tc>
          <w:tcPr>
            <w:tcW w:w="3123" w:type="dxa"/>
          </w:tcPr>
          <w:p w:rsidR="00F11E55" w:rsidRDefault="00100F7C" w:rsidP="00E447C0">
            <w:pPr>
              <w:tabs>
                <w:tab w:val="left" w:pos="5295"/>
              </w:tabs>
              <w:bidi/>
              <w:rPr>
                <w:sz w:val="24"/>
                <w:szCs w:val="24"/>
              </w:rPr>
            </w:pPr>
            <w:r w:rsidRPr="00834702">
              <w:rPr>
                <w:rFonts w:cs="Times New Roman"/>
              </w:rPr>
              <w:t xml:space="preserve">45. </w:t>
            </w:r>
            <w:r w:rsidR="00CE7AE3">
              <w:rPr>
                <w:rFonts w:cs="Times New Roman" w:hint="cs"/>
                <w:rtl/>
              </w:rPr>
              <w:t xml:space="preserve"> </w:t>
            </w:r>
            <w:r w:rsidR="00C84481" w:rsidRPr="00C84481">
              <w:rPr>
                <w:rFonts w:hint="cs"/>
                <w:sz w:val="24"/>
                <w:szCs w:val="24"/>
                <w:rtl/>
              </w:rPr>
              <w:t>اعتماد</w:t>
            </w:r>
            <w:r w:rsidR="00C84481" w:rsidRPr="00C84481">
              <w:rPr>
                <w:sz w:val="24"/>
                <w:szCs w:val="24"/>
                <w:rtl/>
              </w:rPr>
              <w:t xml:space="preserve"> </w:t>
            </w:r>
            <w:r w:rsidR="00C84481" w:rsidRPr="00C84481">
              <w:rPr>
                <w:rFonts w:hint="cs"/>
                <w:sz w:val="24"/>
                <w:szCs w:val="24"/>
                <w:rtl/>
              </w:rPr>
              <w:t>التدابير</w:t>
            </w:r>
            <w:r w:rsidR="00C84481" w:rsidRPr="00C84481">
              <w:rPr>
                <w:sz w:val="24"/>
                <w:szCs w:val="24"/>
                <w:rtl/>
              </w:rPr>
              <w:t xml:space="preserve"> </w:t>
            </w:r>
            <w:r w:rsidR="00C84481" w:rsidRPr="00C84481">
              <w:rPr>
                <w:rFonts w:hint="cs"/>
                <w:sz w:val="24"/>
                <w:szCs w:val="24"/>
                <w:rtl/>
              </w:rPr>
              <w:t>اللازمة</w:t>
            </w:r>
            <w:r w:rsidR="00C84481" w:rsidRPr="00C84481">
              <w:rPr>
                <w:sz w:val="24"/>
                <w:szCs w:val="24"/>
                <w:rtl/>
              </w:rPr>
              <w:t xml:space="preserve"> </w:t>
            </w:r>
            <w:r w:rsidR="00C84481" w:rsidRPr="00C84481">
              <w:rPr>
                <w:rFonts w:hint="cs"/>
                <w:sz w:val="24"/>
                <w:szCs w:val="24"/>
                <w:rtl/>
              </w:rPr>
              <w:t>لتشجيع</w:t>
            </w:r>
            <w:r w:rsidR="00C84481" w:rsidRPr="00C84481">
              <w:rPr>
                <w:sz w:val="24"/>
                <w:szCs w:val="24"/>
                <w:rtl/>
              </w:rPr>
              <w:t xml:space="preserve"> </w:t>
            </w:r>
            <w:r w:rsidR="00C84481" w:rsidRPr="00C84481">
              <w:rPr>
                <w:rFonts w:hint="cs"/>
                <w:sz w:val="24"/>
                <w:szCs w:val="24"/>
                <w:rtl/>
              </w:rPr>
              <w:t>الرضاعة</w:t>
            </w:r>
            <w:r w:rsidR="00C84481" w:rsidRPr="00C84481">
              <w:rPr>
                <w:sz w:val="24"/>
                <w:szCs w:val="24"/>
                <w:rtl/>
              </w:rPr>
              <w:t xml:space="preserve"> </w:t>
            </w:r>
            <w:r w:rsidR="00C84481" w:rsidRPr="00C84481">
              <w:rPr>
                <w:rFonts w:hint="cs"/>
                <w:sz w:val="24"/>
                <w:szCs w:val="24"/>
                <w:rtl/>
              </w:rPr>
              <w:t>الطبيعية</w:t>
            </w:r>
            <w:r w:rsidR="00C84481" w:rsidRPr="00C84481">
              <w:rPr>
                <w:sz w:val="24"/>
                <w:szCs w:val="24"/>
                <w:rtl/>
              </w:rPr>
              <w:t xml:space="preserve"> </w:t>
            </w:r>
            <w:r w:rsidR="00C84481" w:rsidRPr="00C84481">
              <w:rPr>
                <w:rFonts w:hint="cs"/>
                <w:sz w:val="24"/>
                <w:szCs w:val="24"/>
                <w:rtl/>
              </w:rPr>
              <w:t>الخالصة</w:t>
            </w:r>
            <w:r w:rsidR="00C84481" w:rsidRPr="00C84481">
              <w:rPr>
                <w:sz w:val="24"/>
                <w:szCs w:val="24"/>
                <w:rtl/>
              </w:rPr>
              <w:t xml:space="preserve"> </w:t>
            </w:r>
            <w:r w:rsidR="00C84481" w:rsidRPr="00C84481">
              <w:rPr>
                <w:rFonts w:hint="cs"/>
                <w:sz w:val="24"/>
                <w:szCs w:val="24"/>
                <w:rtl/>
              </w:rPr>
              <w:t>وفقا</w:t>
            </w:r>
            <w:r w:rsidR="00C84481" w:rsidRPr="00C84481">
              <w:rPr>
                <w:sz w:val="24"/>
                <w:szCs w:val="24"/>
                <w:rtl/>
              </w:rPr>
              <w:t xml:space="preserve"> </w:t>
            </w:r>
            <w:r w:rsidR="00C84481" w:rsidRPr="00C84481">
              <w:rPr>
                <w:rFonts w:hint="cs"/>
                <w:sz w:val="24"/>
                <w:szCs w:val="24"/>
                <w:rtl/>
              </w:rPr>
              <w:t>لقرارات</w:t>
            </w:r>
            <w:r w:rsidR="00C84481" w:rsidRPr="00C84481">
              <w:rPr>
                <w:sz w:val="24"/>
                <w:szCs w:val="24"/>
                <w:rtl/>
              </w:rPr>
              <w:t xml:space="preserve"> </w:t>
            </w:r>
            <w:r w:rsidR="00C84481" w:rsidRPr="00C84481">
              <w:rPr>
                <w:rFonts w:hint="cs"/>
                <w:sz w:val="24"/>
                <w:szCs w:val="24"/>
                <w:rtl/>
              </w:rPr>
              <w:t>جمعية</w:t>
            </w:r>
            <w:r w:rsidR="00C84481" w:rsidRPr="00C84481">
              <w:rPr>
                <w:sz w:val="24"/>
                <w:szCs w:val="24"/>
                <w:rtl/>
              </w:rPr>
              <w:t xml:space="preserve"> </w:t>
            </w:r>
            <w:r w:rsidR="00C84481" w:rsidRPr="00C84481">
              <w:rPr>
                <w:rFonts w:hint="cs"/>
                <w:sz w:val="24"/>
                <w:szCs w:val="24"/>
                <w:rtl/>
              </w:rPr>
              <w:t>الصحة</w:t>
            </w:r>
            <w:r w:rsidR="00C84481" w:rsidRPr="00C84481">
              <w:rPr>
                <w:sz w:val="24"/>
                <w:szCs w:val="24"/>
                <w:rtl/>
              </w:rPr>
              <w:t xml:space="preserve"> </w:t>
            </w:r>
            <w:r w:rsidR="00C84481" w:rsidRPr="00C84481">
              <w:rPr>
                <w:rFonts w:hint="cs"/>
                <w:sz w:val="24"/>
                <w:szCs w:val="24"/>
                <w:rtl/>
              </w:rPr>
              <w:t>العالمية،</w:t>
            </w:r>
            <w:r w:rsidR="00C84481" w:rsidRPr="00C84481">
              <w:rPr>
                <w:sz w:val="24"/>
                <w:szCs w:val="24"/>
                <w:rtl/>
              </w:rPr>
              <w:t xml:space="preserve"> </w:t>
            </w:r>
            <w:r w:rsidR="00C84481" w:rsidRPr="00C84481">
              <w:rPr>
                <w:rFonts w:hint="cs"/>
                <w:sz w:val="24"/>
                <w:szCs w:val="24"/>
                <w:rtl/>
              </w:rPr>
              <w:t>بما</w:t>
            </w:r>
            <w:r w:rsidR="00C84481" w:rsidRPr="00C84481">
              <w:rPr>
                <w:sz w:val="24"/>
                <w:szCs w:val="24"/>
                <w:rtl/>
              </w:rPr>
              <w:t xml:space="preserve"> </w:t>
            </w:r>
            <w:r w:rsidR="00C84481" w:rsidRPr="00C84481">
              <w:rPr>
                <w:rFonts w:hint="cs"/>
                <w:sz w:val="24"/>
                <w:szCs w:val="24"/>
                <w:rtl/>
              </w:rPr>
              <w:t>في</w:t>
            </w:r>
            <w:r w:rsidR="00C84481" w:rsidRPr="00C84481">
              <w:rPr>
                <w:sz w:val="24"/>
                <w:szCs w:val="24"/>
                <w:rtl/>
              </w:rPr>
              <w:t xml:space="preserve"> </w:t>
            </w:r>
            <w:r w:rsidR="00C84481" w:rsidRPr="00C84481">
              <w:rPr>
                <w:rFonts w:hint="cs"/>
                <w:sz w:val="24"/>
                <w:szCs w:val="24"/>
                <w:rtl/>
              </w:rPr>
              <w:t>ذلك</w:t>
            </w:r>
            <w:r w:rsidR="00C84481" w:rsidRPr="00C84481">
              <w:rPr>
                <w:sz w:val="24"/>
                <w:szCs w:val="24"/>
                <w:rtl/>
              </w:rPr>
              <w:t xml:space="preserve"> </w:t>
            </w:r>
            <w:r w:rsidR="00C84481" w:rsidRPr="00C84481">
              <w:rPr>
                <w:rFonts w:hint="cs"/>
                <w:sz w:val="24"/>
                <w:szCs w:val="24"/>
                <w:rtl/>
              </w:rPr>
              <w:t>عن</w:t>
            </w:r>
            <w:r w:rsidR="00C84481" w:rsidRPr="00C84481">
              <w:rPr>
                <w:sz w:val="24"/>
                <w:szCs w:val="24"/>
                <w:rtl/>
              </w:rPr>
              <w:t xml:space="preserve"> </w:t>
            </w:r>
            <w:r w:rsidR="00C84481" w:rsidRPr="00C84481">
              <w:rPr>
                <w:rFonts w:hint="cs"/>
                <w:sz w:val="24"/>
                <w:szCs w:val="24"/>
                <w:rtl/>
              </w:rPr>
              <w:t>طريق</w:t>
            </w:r>
            <w:r w:rsidR="00C84481" w:rsidRPr="00C84481">
              <w:rPr>
                <w:sz w:val="24"/>
                <w:szCs w:val="24"/>
                <w:rtl/>
              </w:rPr>
              <w:t xml:space="preserve"> </w:t>
            </w:r>
            <w:r w:rsidR="00C84481" w:rsidRPr="00C84481">
              <w:rPr>
                <w:rFonts w:hint="cs"/>
                <w:sz w:val="24"/>
                <w:szCs w:val="24"/>
                <w:rtl/>
              </w:rPr>
              <w:t>إدخال</w:t>
            </w:r>
            <w:r w:rsidR="00C84481" w:rsidRPr="00C84481">
              <w:rPr>
                <w:sz w:val="24"/>
                <w:szCs w:val="24"/>
                <w:rtl/>
              </w:rPr>
              <w:t xml:space="preserve"> </w:t>
            </w:r>
            <w:r w:rsidR="00C84481" w:rsidRPr="00C84481">
              <w:rPr>
                <w:rFonts w:hint="cs"/>
                <w:sz w:val="24"/>
                <w:szCs w:val="24"/>
                <w:rtl/>
              </w:rPr>
              <w:t>فواصل</w:t>
            </w:r>
            <w:r w:rsidR="00C84481" w:rsidRPr="00C84481">
              <w:rPr>
                <w:sz w:val="24"/>
                <w:szCs w:val="24"/>
                <w:rtl/>
              </w:rPr>
              <w:t xml:space="preserve"> </w:t>
            </w:r>
            <w:r w:rsidR="00C84481" w:rsidRPr="00C84481">
              <w:rPr>
                <w:rFonts w:hint="cs"/>
                <w:sz w:val="24"/>
                <w:szCs w:val="24"/>
                <w:rtl/>
              </w:rPr>
              <w:t>للرضاعة</w:t>
            </w:r>
            <w:r w:rsidR="00C84481" w:rsidRPr="00C84481">
              <w:rPr>
                <w:sz w:val="24"/>
                <w:szCs w:val="24"/>
                <w:rtl/>
              </w:rPr>
              <w:t xml:space="preserve"> </w:t>
            </w:r>
            <w:r w:rsidR="00C84481" w:rsidRPr="00C84481">
              <w:rPr>
                <w:rFonts w:hint="cs"/>
                <w:sz w:val="24"/>
                <w:szCs w:val="24"/>
                <w:rtl/>
              </w:rPr>
              <w:t>الطبيعية</w:t>
            </w:r>
            <w:r w:rsidR="00C84481" w:rsidRPr="00C84481">
              <w:rPr>
                <w:sz w:val="24"/>
                <w:szCs w:val="24"/>
                <w:rtl/>
              </w:rPr>
              <w:t xml:space="preserve"> </w:t>
            </w:r>
            <w:r w:rsidR="00C84481" w:rsidRPr="00C84481">
              <w:rPr>
                <w:rFonts w:hint="cs"/>
                <w:sz w:val="24"/>
                <w:szCs w:val="24"/>
                <w:rtl/>
              </w:rPr>
              <w:t>وضمان</w:t>
            </w:r>
            <w:r w:rsidR="00C84481" w:rsidRPr="00C84481">
              <w:rPr>
                <w:sz w:val="24"/>
                <w:szCs w:val="24"/>
                <w:rtl/>
              </w:rPr>
              <w:t xml:space="preserve"> </w:t>
            </w:r>
            <w:r w:rsidR="00C84481" w:rsidRPr="00C84481">
              <w:rPr>
                <w:rFonts w:hint="cs"/>
                <w:sz w:val="24"/>
                <w:szCs w:val="24"/>
                <w:rtl/>
              </w:rPr>
              <w:t>دعم</w:t>
            </w:r>
            <w:r w:rsidR="00C84481" w:rsidRPr="00C84481">
              <w:rPr>
                <w:sz w:val="24"/>
                <w:szCs w:val="24"/>
                <w:rtl/>
              </w:rPr>
              <w:t xml:space="preserve"> </w:t>
            </w:r>
            <w:r w:rsidR="00C84481" w:rsidRPr="00C84481">
              <w:rPr>
                <w:rFonts w:hint="cs"/>
                <w:sz w:val="24"/>
                <w:szCs w:val="24"/>
                <w:rtl/>
              </w:rPr>
              <w:t>الرضاعة</w:t>
            </w:r>
            <w:r w:rsidR="00C84481" w:rsidRPr="00C84481">
              <w:rPr>
                <w:sz w:val="24"/>
                <w:szCs w:val="24"/>
                <w:rtl/>
              </w:rPr>
              <w:t xml:space="preserve"> </w:t>
            </w:r>
            <w:r w:rsidR="00C84481" w:rsidRPr="00C84481">
              <w:rPr>
                <w:rFonts w:hint="cs"/>
                <w:sz w:val="24"/>
                <w:szCs w:val="24"/>
                <w:rtl/>
              </w:rPr>
              <w:t>الطبيعية</w:t>
            </w:r>
            <w:r w:rsidR="00C84481" w:rsidRPr="00C84481">
              <w:rPr>
                <w:sz w:val="24"/>
                <w:szCs w:val="24"/>
                <w:rtl/>
              </w:rPr>
              <w:t xml:space="preserve"> </w:t>
            </w:r>
            <w:r w:rsidR="00C84481" w:rsidRPr="00C84481">
              <w:rPr>
                <w:rFonts w:hint="cs"/>
                <w:sz w:val="24"/>
                <w:szCs w:val="24"/>
                <w:rtl/>
              </w:rPr>
              <w:t>في</w:t>
            </w:r>
            <w:r w:rsidR="00C84481" w:rsidRPr="00C84481">
              <w:rPr>
                <w:sz w:val="24"/>
                <w:szCs w:val="24"/>
                <w:rtl/>
              </w:rPr>
              <w:t xml:space="preserve"> </w:t>
            </w:r>
            <w:r w:rsidR="00C84481" w:rsidRPr="00C84481">
              <w:rPr>
                <w:rFonts w:hint="cs"/>
                <w:sz w:val="24"/>
                <w:szCs w:val="24"/>
                <w:rtl/>
              </w:rPr>
              <w:t>مكان</w:t>
            </w:r>
            <w:r w:rsidR="00C84481" w:rsidRPr="00C84481">
              <w:rPr>
                <w:sz w:val="24"/>
                <w:szCs w:val="24"/>
                <w:rtl/>
              </w:rPr>
              <w:t xml:space="preserve"> </w:t>
            </w:r>
            <w:r w:rsidR="00C84481" w:rsidRPr="00C84481">
              <w:rPr>
                <w:rFonts w:hint="cs"/>
                <w:sz w:val="24"/>
                <w:szCs w:val="24"/>
                <w:rtl/>
              </w:rPr>
              <w:t>العمل</w:t>
            </w:r>
            <w:r w:rsidR="00C84481" w:rsidRPr="00C84481">
              <w:rPr>
                <w:sz w:val="24"/>
                <w:szCs w:val="24"/>
                <w:rtl/>
              </w:rPr>
              <w:t xml:space="preserve">. </w:t>
            </w:r>
            <w:r w:rsidR="00C84481" w:rsidRPr="00C84481">
              <w:rPr>
                <w:rFonts w:hint="cs"/>
                <w:sz w:val="24"/>
                <w:szCs w:val="24"/>
                <w:rtl/>
              </w:rPr>
              <w:t>تشجع</w:t>
            </w:r>
            <w:r w:rsidR="00C84481" w:rsidRPr="00C84481">
              <w:rPr>
                <w:sz w:val="24"/>
                <w:szCs w:val="24"/>
                <w:rtl/>
              </w:rPr>
              <w:t xml:space="preserve"> </w:t>
            </w:r>
            <w:r w:rsidR="00C84481" w:rsidRPr="00C84481">
              <w:rPr>
                <w:rFonts w:hint="cs"/>
                <w:sz w:val="24"/>
                <w:szCs w:val="24"/>
                <w:rtl/>
              </w:rPr>
              <w:t>الدولة</w:t>
            </w:r>
            <w:r w:rsidR="00C84481" w:rsidRPr="00C84481">
              <w:rPr>
                <w:sz w:val="24"/>
                <w:szCs w:val="24"/>
                <w:rtl/>
              </w:rPr>
              <w:t xml:space="preserve"> </w:t>
            </w:r>
            <w:r w:rsidR="00C84481" w:rsidRPr="00C84481">
              <w:rPr>
                <w:rFonts w:hint="cs"/>
                <w:sz w:val="24"/>
                <w:szCs w:val="24"/>
                <w:rtl/>
              </w:rPr>
              <w:t>الطرف</w:t>
            </w:r>
            <w:r w:rsidR="00C84481" w:rsidRPr="00C84481">
              <w:rPr>
                <w:sz w:val="24"/>
                <w:szCs w:val="24"/>
                <w:rtl/>
              </w:rPr>
              <w:t xml:space="preserve"> </w:t>
            </w:r>
            <w:r w:rsidR="00C84481" w:rsidRPr="00C84481">
              <w:rPr>
                <w:rFonts w:hint="cs"/>
                <w:sz w:val="24"/>
                <w:szCs w:val="24"/>
                <w:rtl/>
              </w:rPr>
              <w:t>على</w:t>
            </w:r>
            <w:r w:rsidR="00C84481" w:rsidRPr="00C84481">
              <w:rPr>
                <w:sz w:val="24"/>
                <w:szCs w:val="24"/>
                <w:rtl/>
              </w:rPr>
              <w:t xml:space="preserve"> </w:t>
            </w:r>
            <w:r w:rsidR="00C84481" w:rsidRPr="00C84481">
              <w:rPr>
                <w:rFonts w:hint="cs"/>
                <w:sz w:val="24"/>
                <w:szCs w:val="24"/>
                <w:rtl/>
              </w:rPr>
              <w:t>اتخاذ</w:t>
            </w:r>
            <w:r w:rsidR="00C84481" w:rsidRPr="00C84481">
              <w:rPr>
                <w:sz w:val="24"/>
                <w:szCs w:val="24"/>
                <w:rtl/>
              </w:rPr>
              <w:t xml:space="preserve"> </w:t>
            </w:r>
            <w:r w:rsidR="00C84481" w:rsidRPr="00C84481">
              <w:rPr>
                <w:rFonts w:hint="cs"/>
                <w:sz w:val="24"/>
                <w:szCs w:val="24"/>
                <w:rtl/>
              </w:rPr>
              <w:t>الخطوات</w:t>
            </w:r>
            <w:r w:rsidR="00C84481" w:rsidRPr="00C84481">
              <w:rPr>
                <w:sz w:val="24"/>
                <w:szCs w:val="24"/>
                <w:rtl/>
              </w:rPr>
              <w:t xml:space="preserve"> </w:t>
            </w:r>
            <w:r w:rsidR="00C84481" w:rsidRPr="00C84481">
              <w:rPr>
                <w:rFonts w:hint="cs"/>
                <w:sz w:val="24"/>
                <w:szCs w:val="24"/>
                <w:rtl/>
              </w:rPr>
              <w:t>اللازمة</w:t>
            </w:r>
            <w:r w:rsidR="00C84481" w:rsidRPr="00C84481">
              <w:rPr>
                <w:sz w:val="24"/>
                <w:szCs w:val="24"/>
                <w:rtl/>
              </w:rPr>
              <w:t xml:space="preserve"> </w:t>
            </w:r>
            <w:r w:rsidR="00C84481" w:rsidRPr="00C84481">
              <w:rPr>
                <w:rFonts w:hint="cs"/>
                <w:sz w:val="24"/>
                <w:szCs w:val="24"/>
                <w:rtl/>
              </w:rPr>
              <w:t>لضمان</w:t>
            </w:r>
            <w:r w:rsidR="00C84481" w:rsidRPr="00C84481">
              <w:rPr>
                <w:sz w:val="24"/>
                <w:szCs w:val="24"/>
                <w:rtl/>
              </w:rPr>
              <w:t xml:space="preserve"> </w:t>
            </w:r>
            <w:r w:rsidR="00C84481" w:rsidRPr="00C84481">
              <w:rPr>
                <w:rFonts w:hint="cs"/>
                <w:sz w:val="24"/>
                <w:szCs w:val="24"/>
                <w:rtl/>
              </w:rPr>
              <w:t>حصول</w:t>
            </w:r>
            <w:r w:rsidR="00C84481" w:rsidRPr="00C84481">
              <w:rPr>
                <w:sz w:val="24"/>
                <w:szCs w:val="24"/>
                <w:rtl/>
              </w:rPr>
              <w:t xml:space="preserve"> </w:t>
            </w:r>
            <w:r w:rsidR="00C84481" w:rsidRPr="00C84481">
              <w:rPr>
                <w:rFonts w:hint="cs"/>
                <w:sz w:val="24"/>
                <w:szCs w:val="24"/>
                <w:rtl/>
              </w:rPr>
              <w:t>النساء</w:t>
            </w:r>
            <w:r w:rsidR="00C84481" w:rsidRPr="00C84481">
              <w:rPr>
                <w:sz w:val="24"/>
                <w:szCs w:val="24"/>
                <w:rtl/>
              </w:rPr>
              <w:t xml:space="preserve"> </w:t>
            </w:r>
            <w:r w:rsidR="00C84481" w:rsidRPr="00C84481">
              <w:rPr>
                <w:rFonts w:hint="cs"/>
                <w:sz w:val="24"/>
                <w:szCs w:val="24"/>
                <w:rtl/>
              </w:rPr>
              <w:t>في</w:t>
            </w:r>
            <w:r w:rsidR="00C84481" w:rsidRPr="00C84481">
              <w:rPr>
                <w:sz w:val="24"/>
                <w:szCs w:val="24"/>
                <w:rtl/>
              </w:rPr>
              <w:t xml:space="preserve"> </w:t>
            </w:r>
            <w:r w:rsidR="00C84481" w:rsidRPr="00C84481">
              <w:rPr>
                <w:rFonts w:hint="cs"/>
                <w:sz w:val="24"/>
                <w:szCs w:val="24"/>
                <w:rtl/>
              </w:rPr>
              <w:t>سن</w:t>
            </w:r>
            <w:r w:rsidR="00C84481" w:rsidRPr="00C84481">
              <w:rPr>
                <w:sz w:val="24"/>
                <w:szCs w:val="24"/>
                <w:rtl/>
              </w:rPr>
              <w:t xml:space="preserve"> </w:t>
            </w:r>
            <w:r w:rsidR="00C84481" w:rsidRPr="00C84481">
              <w:rPr>
                <w:rFonts w:hint="cs"/>
                <w:sz w:val="24"/>
                <w:szCs w:val="24"/>
                <w:rtl/>
              </w:rPr>
              <w:t>الإنجاب</w:t>
            </w:r>
            <w:r w:rsidR="00C84481" w:rsidRPr="00C84481">
              <w:rPr>
                <w:sz w:val="24"/>
                <w:szCs w:val="24"/>
                <w:rtl/>
              </w:rPr>
              <w:t xml:space="preserve"> </w:t>
            </w:r>
            <w:r w:rsidR="00C84481" w:rsidRPr="00C84481">
              <w:rPr>
                <w:rFonts w:hint="cs"/>
                <w:sz w:val="24"/>
                <w:szCs w:val="24"/>
                <w:rtl/>
              </w:rPr>
              <w:t>على</w:t>
            </w:r>
            <w:r w:rsidR="00C84481" w:rsidRPr="00C84481">
              <w:rPr>
                <w:sz w:val="24"/>
                <w:szCs w:val="24"/>
                <w:rtl/>
              </w:rPr>
              <w:t xml:space="preserve"> </w:t>
            </w:r>
            <w:r w:rsidR="00C84481" w:rsidRPr="00C84481">
              <w:rPr>
                <w:rFonts w:hint="cs"/>
                <w:sz w:val="24"/>
                <w:szCs w:val="24"/>
                <w:rtl/>
              </w:rPr>
              <w:t>الغذاء</w:t>
            </w:r>
            <w:r w:rsidR="00C84481" w:rsidRPr="00C84481">
              <w:rPr>
                <w:sz w:val="24"/>
                <w:szCs w:val="24"/>
                <w:rtl/>
              </w:rPr>
              <w:t xml:space="preserve"> </w:t>
            </w:r>
            <w:r w:rsidR="00C84481" w:rsidRPr="00C84481">
              <w:rPr>
                <w:rFonts w:hint="cs"/>
                <w:sz w:val="24"/>
                <w:szCs w:val="24"/>
                <w:rtl/>
              </w:rPr>
              <w:t>الكافي</w:t>
            </w:r>
            <w:r w:rsidR="00A42019">
              <w:rPr>
                <w:sz w:val="24"/>
                <w:szCs w:val="24"/>
              </w:rPr>
              <w:t>.</w:t>
            </w:r>
          </w:p>
          <w:p w:rsidR="00100F7C" w:rsidRPr="00100F7C" w:rsidRDefault="00100F7C" w:rsidP="00CE7AE3">
            <w:pPr>
              <w:rPr>
                <w:rFonts w:cs="Times New Roman"/>
                <w:lang w:val="pt-BR"/>
              </w:rPr>
            </w:pPr>
            <w:r w:rsidRPr="00834702">
              <w:rPr>
                <w:rFonts w:cs="Times New Roman"/>
                <w:lang w:val="pt-BR"/>
              </w:rPr>
              <w:t>E/C.12/CRI/CO/5 (CESCR, 2016)</w:t>
            </w:r>
          </w:p>
          <w:p w:rsidR="002549DA" w:rsidRDefault="00100F7C" w:rsidP="00E447C0">
            <w:pPr>
              <w:tabs>
                <w:tab w:val="left" w:pos="5295"/>
              </w:tabs>
              <w:bidi/>
              <w:rPr>
                <w:sz w:val="24"/>
                <w:szCs w:val="24"/>
              </w:rPr>
            </w:pPr>
            <w:r w:rsidRPr="00834702">
              <w:rPr>
                <w:rFonts w:cs="Times New Roman"/>
              </w:rPr>
              <w:t xml:space="preserve">67. </w:t>
            </w:r>
            <w:r w:rsidR="002F7B3E">
              <w:rPr>
                <w:rFonts w:cs="Times New Roman" w:hint="cs"/>
                <w:rtl/>
              </w:rPr>
              <w:t xml:space="preserve"> </w:t>
            </w:r>
            <w:r w:rsidR="002549DA" w:rsidRPr="002549DA">
              <w:rPr>
                <w:rFonts w:hint="cs"/>
                <w:sz w:val="24"/>
                <w:szCs w:val="24"/>
                <w:rtl/>
              </w:rPr>
              <w:t>جمع</w:t>
            </w:r>
            <w:r w:rsidR="002549DA" w:rsidRPr="002549DA">
              <w:rPr>
                <w:sz w:val="24"/>
                <w:szCs w:val="24"/>
                <w:rtl/>
              </w:rPr>
              <w:t xml:space="preserve"> </w:t>
            </w:r>
            <w:r w:rsidR="002549DA" w:rsidRPr="002549DA">
              <w:rPr>
                <w:rFonts w:hint="cs"/>
                <w:sz w:val="24"/>
                <w:szCs w:val="24"/>
                <w:rtl/>
              </w:rPr>
              <w:t>البيانات</w:t>
            </w:r>
            <w:r w:rsidR="002549DA" w:rsidRPr="002549DA">
              <w:rPr>
                <w:sz w:val="24"/>
                <w:szCs w:val="24"/>
                <w:rtl/>
              </w:rPr>
              <w:t xml:space="preserve"> </w:t>
            </w:r>
            <w:r w:rsidR="002549DA" w:rsidRPr="002549DA">
              <w:rPr>
                <w:rFonts w:hint="cs"/>
                <w:sz w:val="24"/>
                <w:szCs w:val="24"/>
                <w:rtl/>
              </w:rPr>
              <w:t>عن</w:t>
            </w:r>
            <w:r w:rsidR="002549DA" w:rsidRPr="002549DA">
              <w:rPr>
                <w:sz w:val="24"/>
                <w:szCs w:val="24"/>
                <w:rtl/>
              </w:rPr>
              <w:t xml:space="preserve"> </w:t>
            </w:r>
            <w:r w:rsidR="002549DA" w:rsidRPr="002549DA">
              <w:rPr>
                <w:rFonts w:hint="cs"/>
                <w:sz w:val="24"/>
                <w:szCs w:val="24"/>
                <w:rtl/>
              </w:rPr>
              <w:t>الأمن</w:t>
            </w:r>
            <w:r w:rsidR="002549DA" w:rsidRPr="002549DA">
              <w:rPr>
                <w:sz w:val="24"/>
                <w:szCs w:val="24"/>
                <w:rtl/>
              </w:rPr>
              <w:t xml:space="preserve"> </w:t>
            </w:r>
            <w:r w:rsidR="002549DA" w:rsidRPr="002549DA">
              <w:rPr>
                <w:rFonts w:hint="cs"/>
                <w:sz w:val="24"/>
                <w:szCs w:val="24"/>
                <w:rtl/>
              </w:rPr>
              <w:t>الغذائي</w:t>
            </w:r>
            <w:r w:rsidR="002549DA" w:rsidRPr="002549DA">
              <w:rPr>
                <w:sz w:val="24"/>
                <w:szCs w:val="24"/>
                <w:rtl/>
              </w:rPr>
              <w:t xml:space="preserve"> </w:t>
            </w:r>
            <w:r w:rsidR="002549DA" w:rsidRPr="002549DA">
              <w:rPr>
                <w:rFonts w:hint="cs"/>
                <w:sz w:val="24"/>
                <w:szCs w:val="24"/>
                <w:rtl/>
              </w:rPr>
              <w:t>والتغذية</w:t>
            </w:r>
            <w:r w:rsidR="002549DA" w:rsidRPr="002549DA">
              <w:rPr>
                <w:sz w:val="24"/>
                <w:szCs w:val="24"/>
                <w:rtl/>
              </w:rPr>
              <w:t xml:space="preserve"> </w:t>
            </w:r>
            <w:r w:rsidR="002549DA" w:rsidRPr="002549DA">
              <w:rPr>
                <w:rFonts w:hint="cs"/>
                <w:sz w:val="24"/>
                <w:szCs w:val="24"/>
                <w:rtl/>
              </w:rPr>
              <w:t>للأطفال،</w:t>
            </w:r>
            <w:r w:rsidR="002549DA" w:rsidRPr="002549DA">
              <w:rPr>
                <w:sz w:val="24"/>
                <w:szCs w:val="24"/>
                <w:rtl/>
              </w:rPr>
              <w:t xml:space="preserve"> </w:t>
            </w:r>
            <w:r w:rsidR="002549DA" w:rsidRPr="002549DA">
              <w:rPr>
                <w:rFonts w:hint="cs"/>
                <w:sz w:val="24"/>
                <w:szCs w:val="24"/>
                <w:rtl/>
              </w:rPr>
              <w:t>والبيانات</w:t>
            </w:r>
            <w:r w:rsidR="002549DA" w:rsidRPr="002549DA">
              <w:rPr>
                <w:sz w:val="24"/>
                <w:szCs w:val="24"/>
                <w:rtl/>
              </w:rPr>
              <w:t xml:space="preserve"> </w:t>
            </w:r>
            <w:r w:rsidR="002549DA" w:rsidRPr="002549DA">
              <w:rPr>
                <w:rFonts w:hint="cs"/>
                <w:sz w:val="24"/>
                <w:szCs w:val="24"/>
                <w:rtl/>
              </w:rPr>
              <w:t>المتعلقة</w:t>
            </w:r>
            <w:r w:rsidR="002549DA" w:rsidRPr="002549DA">
              <w:rPr>
                <w:sz w:val="24"/>
                <w:szCs w:val="24"/>
                <w:rtl/>
              </w:rPr>
              <w:t xml:space="preserve"> </w:t>
            </w:r>
            <w:r w:rsidR="002549DA" w:rsidRPr="002549DA">
              <w:rPr>
                <w:rFonts w:hint="cs"/>
                <w:sz w:val="24"/>
                <w:szCs w:val="24"/>
                <w:rtl/>
              </w:rPr>
              <w:t>بالرضاعة</w:t>
            </w:r>
            <w:r w:rsidR="002549DA" w:rsidRPr="002549DA">
              <w:rPr>
                <w:sz w:val="24"/>
                <w:szCs w:val="24"/>
                <w:rtl/>
              </w:rPr>
              <w:t xml:space="preserve"> </w:t>
            </w:r>
            <w:r w:rsidR="002549DA" w:rsidRPr="002549DA">
              <w:rPr>
                <w:rFonts w:hint="cs"/>
                <w:sz w:val="24"/>
                <w:szCs w:val="24"/>
                <w:rtl/>
              </w:rPr>
              <w:t>الطبيعية،</w:t>
            </w:r>
            <w:r w:rsidR="002549DA" w:rsidRPr="002549DA">
              <w:rPr>
                <w:sz w:val="24"/>
                <w:szCs w:val="24"/>
                <w:rtl/>
              </w:rPr>
              <w:t xml:space="preserve"> </w:t>
            </w:r>
            <w:r w:rsidR="002549DA" w:rsidRPr="002549DA">
              <w:rPr>
                <w:rFonts w:hint="cs"/>
                <w:sz w:val="24"/>
                <w:szCs w:val="24"/>
                <w:rtl/>
              </w:rPr>
              <w:t>وزيادة</w:t>
            </w:r>
            <w:r w:rsidR="002549DA" w:rsidRPr="002549DA">
              <w:rPr>
                <w:sz w:val="24"/>
                <w:szCs w:val="24"/>
                <w:rtl/>
              </w:rPr>
              <w:t xml:space="preserve"> </w:t>
            </w:r>
            <w:r w:rsidR="002549DA" w:rsidRPr="002549DA">
              <w:rPr>
                <w:rFonts w:hint="cs"/>
                <w:sz w:val="24"/>
                <w:szCs w:val="24"/>
                <w:rtl/>
              </w:rPr>
              <w:t>الوزن</w:t>
            </w:r>
            <w:r w:rsidR="002549DA" w:rsidRPr="002549DA">
              <w:rPr>
                <w:sz w:val="24"/>
                <w:szCs w:val="24"/>
                <w:rtl/>
              </w:rPr>
              <w:t xml:space="preserve"> </w:t>
            </w:r>
            <w:r w:rsidR="002549DA" w:rsidRPr="002549DA">
              <w:rPr>
                <w:rFonts w:hint="cs"/>
                <w:sz w:val="24"/>
                <w:szCs w:val="24"/>
                <w:rtl/>
              </w:rPr>
              <w:t>والبدانة،</w:t>
            </w:r>
            <w:r w:rsidR="002549DA" w:rsidRPr="002549DA">
              <w:rPr>
                <w:sz w:val="24"/>
                <w:szCs w:val="24"/>
                <w:rtl/>
              </w:rPr>
              <w:t xml:space="preserve"> </w:t>
            </w:r>
            <w:r w:rsidR="002549DA" w:rsidRPr="002549DA">
              <w:rPr>
                <w:rFonts w:hint="cs"/>
                <w:sz w:val="24"/>
                <w:szCs w:val="24"/>
                <w:rtl/>
              </w:rPr>
              <w:t>من</w:t>
            </w:r>
            <w:r w:rsidR="002549DA" w:rsidRPr="002549DA">
              <w:rPr>
                <w:sz w:val="24"/>
                <w:szCs w:val="24"/>
                <w:rtl/>
              </w:rPr>
              <w:t xml:space="preserve"> </w:t>
            </w:r>
            <w:r w:rsidR="002549DA" w:rsidRPr="002549DA">
              <w:rPr>
                <w:rFonts w:hint="cs"/>
                <w:sz w:val="24"/>
                <w:szCs w:val="24"/>
                <w:rtl/>
              </w:rPr>
              <w:t>أجل</w:t>
            </w:r>
            <w:r w:rsidR="002549DA" w:rsidRPr="002549DA">
              <w:rPr>
                <w:sz w:val="24"/>
                <w:szCs w:val="24"/>
                <w:rtl/>
              </w:rPr>
              <w:t xml:space="preserve"> </w:t>
            </w:r>
            <w:r w:rsidR="002549DA" w:rsidRPr="002549DA">
              <w:rPr>
                <w:rFonts w:hint="cs"/>
                <w:sz w:val="24"/>
                <w:szCs w:val="24"/>
                <w:rtl/>
              </w:rPr>
              <w:t>تحديد</w:t>
            </w:r>
            <w:r w:rsidR="002549DA" w:rsidRPr="002549DA">
              <w:rPr>
                <w:sz w:val="24"/>
                <w:szCs w:val="24"/>
                <w:rtl/>
              </w:rPr>
              <w:t xml:space="preserve"> </w:t>
            </w:r>
            <w:r w:rsidR="002549DA" w:rsidRPr="002549DA">
              <w:rPr>
                <w:rFonts w:hint="cs"/>
                <w:sz w:val="24"/>
                <w:szCs w:val="24"/>
                <w:rtl/>
              </w:rPr>
              <w:t>الأسباب</w:t>
            </w:r>
            <w:r w:rsidR="002549DA" w:rsidRPr="002549DA">
              <w:rPr>
                <w:sz w:val="24"/>
                <w:szCs w:val="24"/>
                <w:rtl/>
              </w:rPr>
              <w:t xml:space="preserve"> </w:t>
            </w:r>
            <w:r w:rsidR="002549DA" w:rsidRPr="002549DA">
              <w:rPr>
                <w:rFonts w:hint="cs"/>
                <w:sz w:val="24"/>
                <w:szCs w:val="24"/>
                <w:rtl/>
              </w:rPr>
              <w:t>الجذرية</w:t>
            </w:r>
            <w:r w:rsidR="002549DA" w:rsidRPr="002549DA">
              <w:rPr>
                <w:sz w:val="24"/>
                <w:szCs w:val="24"/>
                <w:rtl/>
              </w:rPr>
              <w:t xml:space="preserve"> </w:t>
            </w:r>
            <w:r w:rsidR="002549DA" w:rsidRPr="002549DA">
              <w:rPr>
                <w:rFonts w:hint="cs"/>
                <w:sz w:val="24"/>
                <w:szCs w:val="24"/>
                <w:rtl/>
              </w:rPr>
              <w:t>لانعدام</w:t>
            </w:r>
            <w:r w:rsidR="002549DA" w:rsidRPr="002549DA">
              <w:rPr>
                <w:sz w:val="24"/>
                <w:szCs w:val="24"/>
                <w:rtl/>
              </w:rPr>
              <w:t xml:space="preserve"> </w:t>
            </w:r>
            <w:r w:rsidR="002549DA" w:rsidRPr="002549DA">
              <w:rPr>
                <w:rFonts w:hint="cs"/>
                <w:sz w:val="24"/>
                <w:szCs w:val="24"/>
                <w:rtl/>
              </w:rPr>
              <w:t>الأمن</w:t>
            </w:r>
            <w:r w:rsidR="002549DA" w:rsidRPr="002549DA">
              <w:rPr>
                <w:sz w:val="24"/>
                <w:szCs w:val="24"/>
                <w:rtl/>
              </w:rPr>
              <w:t xml:space="preserve"> </w:t>
            </w:r>
            <w:r w:rsidR="002549DA" w:rsidRPr="002549DA">
              <w:rPr>
                <w:rFonts w:hint="cs"/>
                <w:sz w:val="24"/>
                <w:szCs w:val="24"/>
                <w:rtl/>
              </w:rPr>
              <w:t>الغذائي</w:t>
            </w:r>
            <w:r w:rsidR="002549DA" w:rsidRPr="002549DA">
              <w:rPr>
                <w:sz w:val="24"/>
                <w:szCs w:val="24"/>
                <w:rtl/>
              </w:rPr>
              <w:t xml:space="preserve"> </w:t>
            </w:r>
            <w:r w:rsidR="002549DA" w:rsidRPr="002549DA">
              <w:rPr>
                <w:rFonts w:hint="cs"/>
                <w:sz w:val="24"/>
                <w:szCs w:val="24"/>
                <w:rtl/>
              </w:rPr>
              <w:t>للأطفال</w:t>
            </w:r>
            <w:r w:rsidR="002549DA" w:rsidRPr="002549DA">
              <w:rPr>
                <w:sz w:val="24"/>
                <w:szCs w:val="24"/>
                <w:rtl/>
              </w:rPr>
              <w:t xml:space="preserve"> </w:t>
            </w:r>
            <w:r w:rsidR="002549DA" w:rsidRPr="002549DA">
              <w:rPr>
                <w:rFonts w:hint="cs"/>
                <w:sz w:val="24"/>
                <w:szCs w:val="24"/>
                <w:rtl/>
              </w:rPr>
              <w:t>وسوء</w:t>
            </w:r>
            <w:r w:rsidR="002549DA" w:rsidRPr="002549DA">
              <w:rPr>
                <w:sz w:val="24"/>
                <w:szCs w:val="24"/>
                <w:rtl/>
              </w:rPr>
              <w:t xml:space="preserve"> </w:t>
            </w:r>
            <w:r w:rsidR="002549DA" w:rsidRPr="002549DA">
              <w:rPr>
                <w:rFonts w:hint="cs"/>
                <w:sz w:val="24"/>
                <w:szCs w:val="24"/>
                <w:rtl/>
              </w:rPr>
              <w:t>التغذية</w:t>
            </w:r>
            <w:r w:rsidR="00A42019">
              <w:rPr>
                <w:sz w:val="24"/>
                <w:szCs w:val="24"/>
              </w:rPr>
              <w:t>.</w:t>
            </w:r>
          </w:p>
          <w:p w:rsidR="00C84481" w:rsidRPr="00C84481" w:rsidRDefault="00C84481" w:rsidP="00CE7AE3">
            <w:pPr>
              <w:rPr>
                <w:rFonts w:cs="Times New Roman"/>
                <w:lang w:val="pt-BR"/>
              </w:rPr>
            </w:pPr>
            <w:r w:rsidRPr="00834702">
              <w:rPr>
                <w:rFonts w:cs="Times New Roman"/>
                <w:lang w:val="pt-BR"/>
              </w:rPr>
              <w:t>E/C.12/CRI/CO/5 (CESCR, 2016)</w:t>
            </w:r>
          </w:p>
        </w:tc>
        <w:tc>
          <w:tcPr>
            <w:tcW w:w="1305" w:type="dxa"/>
          </w:tcPr>
          <w:p w:rsidR="00F11E55" w:rsidRPr="008D36C3" w:rsidRDefault="008D36C3" w:rsidP="00E447C0">
            <w:pPr>
              <w:tabs>
                <w:tab w:val="left" w:pos="5295"/>
              </w:tabs>
              <w:bidi/>
              <w:rPr>
                <w:b/>
                <w:bCs/>
                <w:sz w:val="24"/>
                <w:szCs w:val="24"/>
              </w:rPr>
            </w:pPr>
            <w:r w:rsidRPr="008D36C3">
              <w:rPr>
                <w:rFonts w:hint="cs"/>
                <w:b/>
                <w:bCs/>
                <w:sz w:val="24"/>
                <w:szCs w:val="24"/>
                <w:rtl/>
              </w:rPr>
              <w:t>ب</w:t>
            </w:r>
            <w:r w:rsidRPr="008D36C3">
              <w:rPr>
                <w:b/>
                <w:bCs/>
                <w:sz w:val="24"/>
                <w:szCs w:val="24"/>
                <w:rtl/>
              </w:rPr>
              <w:t xml:space="preserve"> - ٢</w:t>
            </w:r>
          </w:p>
        </w:tc>
      </w:tr>
      <w:tr w:rsidR="00F11E55" w:rsidRPr="008D36C3" w:rsidTr="00185C1C">
        <w:tc>
          <w:tcPr>
            <w:tcW w:w="2718" w:type="dxa"/>
            <w:shd w:val="clear" w:color="auto" w:fill="D6E3BC" w:themeFill="accent3" w:themeFillTint="66"/>
          </w:tcPr>
          <w:p w:rsidR="00F11E55" w:rsidRPr="00A27278" w:rsidRDefault="00F11E55" w:rsidP="00E447C0">
            <w:pPr>
              <w:tabs>
                <w:tab w:val="left" w:pos="5295"/>
              </w:tabs>
              <w:bidi/>
              <w:rPr>
                <w:sz w:val="24"/>
                <w:szCs w:val="24"/>
              </w:rPr>
            </w:pPr>
          </w:p>
        </w:tc>
        <w:tc>
          <w:tcPr>
            <w:tcW w:w="3060" w:type="dxa"/>
            <w:shd w:val="clear" w:color="auto" w:fill="D6E3BC" w:themeFill="accent3" w:themeFillTint="66"/>
          </w:tcPr>
          <w:p w:rsidR="00DA6BAE" w:rsidRPr="00A27278" w:rsidRDefault="00D3403A" w:rsidP="00E447C0">
            <w:pPr>
              <w:tabs>
                <w:tab w:val="left" w:pos="5295"/>
              </w:tabs>
              <w:bidi/>
              <w:rPr>
                <w:sz w:val="24"/>
                <w:szCs w:val="24"/>
              </w:rPr>
            </w:pPr>
            <w:r w:rsidRPr="00A27278">
              <w:rPr>
                <w:rFonts w:cs="Times New Roman"/>
                <w:sz w:val="24"/>
                <w:szCs w:val="24"/>
              </w:rPr>
              <w:t>21</w:t>
            </w:r>
            <w:r w:rsidR="00E90316">
              <w:rPr>
                <w:rFonts w:cs="Times New Roman" w:hint="cs"/>
                <w:sz w:val="24"/>
                <w:szCs w:val="24"/>
                <w:rtl/>
              </w:rPr>
              <w:t xml:space="preserve"> </w:t>
            </w:r>
            <w:r w:rsidRPr="00A27278">
              <w:rPr>
                <w:rFonts w:cs="Times New Roman"/>
                <w:sz w:val="24"/>
                <w:szCs w:val="24"/>
              </w:rPr>
              <w:t xml:space="preserve">. </w:t>
            </w:r>
            <w:r w:rsidR="00DA6BAE" w:rsidRPr="00A27278">
              <w:rPr>
                <w:rFonts w:hint="cs"/>
                <w:sz w:val="24"/>
                <w:szCs w:val="24"/>
                <w:rtl/>
              </w:rPr>
              <w:t>اتخاذ جميع التدابير اللازمة لمكافحة التمييز العنصري ضد الأشخاص الذين يعتقد أن لديهم خلفيات أجنبية، ولا سيما النساء، في أسواق العمل والإسكان</w:t>
            </w:r>
            <w:r w:rsidR="00DA6BAE" w:rsidRPr="00A27278">
              <w:rPr>
                <w:rFonts w:hint="cs"/>
                <w:sz w:val="24"/>
                <w:szCs w:val="24"/>
                <w:rtl/>
                <w:lang w:bidi="ar"/>
              </w:rPr>
              <w:t>.</w:t>
            </w:r>
          </w:p>
          <w:p w:rsidR="00DA6BAE" w:rsidRPr="00A27278" w:rsidRDefault="00DA6BAE" w:rsidP="00E90316">
            <w:pPr>
              <w:rPr>
                <w:rFonts w:cs="Times New Roman"/>
                <w:sz w:val="24"/>
                <w:szCs w:val="24"/>
              </w:rPr>
            </w:pPr>
            <w:r w:rsidRPr="00A27278">
              <w:rPr>
                <w:rFonts w:cs="Times New Roman"/>
                <w:sz w:val="24"/>
                <w:szCs w:val="24"/>
              </w:rPr>
              <w:t>CERD/C/FIN/CO/23 (CERD, 2017)</w:t>
            </w:r>
          </w:p>
          <w:p w:rsidR="00DA6BAE" w:rsidRPr="00A27278" w:rsidRDefault="00D3403A" w:rsidP="00E447C0">
            <w:pPr>
              <w:tabs>
                <w:tab w:val="left" w:pos="5295"/>
              </w:tabs>
              <w:bidi/>
              <w:rPr>
                <w:sz w:val="24"/>
                <w:szCs w:val="24"/>
              </w:rPr>
            </w:pPr>
            <w:r w:rsidRPr="00A27278">
              <w:rPr>
                <w:rFonts w:cs="Times New Roman"/>
                <w:sz w:val="24"/>
                <w:szCs w:val="24"/>
              </w:rPr>
              <w:lastRenderedPageBreak/>
              <w:t>25.</w:t>
            </w:r>
            <w:r w:rsidR="00E90316">
              <w:rPr>
                <w:rFonts w:cs="Times New Roman" w:hint="cs"/>
                <w:sz w:val="24"/>
                <w:szCs w:val="24"/>
                <w:rtl/>
              </w:rPr>
              <w:t xml:space="preserve"> </w:t>
            </w:r>
            <w:r w:rsidRPr="00A27278">
              <w:rPr>
                <w:rFonts w:cs="Times New Roman"/>
                <w:sz w:val="24"/>
                <w:szCs w:val="24"/>
              </w:rPr>
              <w:t xml:space="preserve"> </w:t>
            </w:r>
            <w:r w:rsidR="00DA6BAE" w:rsidRPr="00A27278">
              <w:rPr>
                <w:rFonts w:hint="cs"/>
                <w:sz w:val="24"/>
                <w:szCs w:val="24"/>
                <w:rtl/>
              </w:rPr>
              <w:t>القيام ببرامج للتوعية والتثقيف تشمل حملات تستهدف الأطفال والأسر والمجتمعات المحلية والزعماء الدينيين والتقليديين للقضاء على جميع أشكال التمييز</w:t>
            </w:r>
            <w:r w:rsidR="00DA6BAE" w:rsidRPr="00A27278">
              <w:rPr>
                <w:rFonts w:hint="cs"/>
                <w:sz w:val="24"/>
                <w:szCs w:val="24"/>
                <w:rtl/>
                <w:lang w:bidi="ar"/>
              </w:rPr>
              <w:t>.</w:t>
            </w:r>
          </w:p>
          <w:p w:rsidR="00F11E55" w:rsidRPr="00A27278" w:rsidRDefault="00DA6BAE" w:rsidP="00E90316">
            <w:pPr>
              <w:tabs>
                <w:tab w:val="left" w:pos="5295"/>
              </w:tabs>
              <w:rPr>
                <w:sz w:val="24"/>
                <w:szCs w:val="24"/>
              </w:rPr>
            </w:pPr>
            <w:r w:rsidRPr="00A27278">
              <w:rPr>
                <w:rFonts w:cs="Times New Roman"/>
                <w:sz w:val="24"/>
                <w:szCs w:val="24"/>
              </w:rPr>
              <w:t>CRC/C/CAF/CO/2 (CRC, 2017)</w:t>
            </w:r>
          </w:p>
        </w:tc>
        <w:tc>
          <w:tcPr>
            <w:tcW w:w="2970" w:type="dxa"/>
            <w:shd w:val="clear" w:color="auto" w:fill="D6E3BC" w:themeFill="accent3" w:themeFillTint="66"/>
          </w:tcPr>
          <w:p w:rsidR="00F11E55" w:rsidRDefault="00D3403A" w:rsidP="00E447C0">
            <w:pPr>
              <w:tabs>
                <w:tab w:val="left" w:pos="5295"/>
              </w:tabs>
              <w:bidi/>
              <w:rPr>
                <w:sz w:val="24"/>
                <w:szCs w:val="24"/>
              </w:rPr>
            </w:pPr>
            <w:r w:rsidRPr="00834702">
              <w:rPr>
                <w:rFonts w:cs="Times New Roman"/>
              </w:rPr>
              <w:lastRenderedPageBreak/>
              <w:t>41.</w:t>
            </w:r>
            <w:r w:rsidR="00E90316">
              <w:rPr>
                <w:rFonts w:cs="Times New Roman" w:hint="cs"/>
                <w:rtl/>
              </w:rPr>
              <w:t xml:space="preserve"> </w:t>
            </w:r>
            <w:r w:rsidRPr="00834702">
              <w:rPr>
                <w:rFonts w:cs="Times New Roman"/>
              </w:rPr>
              <w:t xml:space="preserve"> (c) </w:t>
            </w:r>
            <w:r w:rsidR="007645AE" w:rsidRPr="007645AE">
              <w:rPr>
                <w:rFonts w:hint="cs"/>
                <w:sz w:val="24"/>
                <w:szCs w:val="24"/>
                <w:rtl/>
              </w:rPr>
              <w:t>ضمان</w:t>
            </w:r>
            <w:r w:rsidR="007645AE" w:rsidRPr="007645AE">
              <w:rPr>
                <w:sz w:val="24"/>
                <w:szCs w:val="24"/>
                <w:rtl/>
              </w:rPr>
              <w:t xml:space="preserve"> </w:t>
            </w:r>
            <w:r w:rsidR="007645AE" w:rsidRPr="007645AE">
              <w:rPr>
                <w:rFonts w:hint="cs"/>
                <w:sz w:val="24"/>
                <w:szCs w:val="24"/>
                <w:rtl/>
              </w:rPr>
              <w:t>حصول</w:t>
            </w:r>
            <w:r w:rsidR="007645AE" w:rsidRPr="007645AE">
              <w:rPr>
                <w:sz w:val="24"/>
                <w:szCs w:val="24"/>
                <w:rtl/>
              </w:rPr>
              <w:t xml:space="preserve"> </w:t>
            </w:r>
            <w:r w:rsidR="007645AE" w:rsidRPr="007645AE">
              <w:rPr>
                <w:rFonts w:hint="cs"/>
                <w:sz w:val="24"/>
                <w:szCs w:val="24"/>
                <w:rtl/>
              </w:rPr>
              <w:t>نساء</w:t>
            </w:r>
            <w:r w:rsidR="007645AE" w:rsidRPr="007645AE">
              <w:rPr>
                <w:sz w:val="24"/>
                <w:szCs w:val="24"/>
                <w:rtl/>
              </w:rPr>
              <w:t xml:space="preserve"> </w:t>
            </w:r>
            <w:r w:rsidR="007645AE" w:rsidRPr="007645AE">
              <w:rPr>
                <w:rFonts w:hint="cs"/>
                <w:sz w:val="24"/>
                <w:szCs w:val="24"/>
                <w:rtl/>
              </w:rPr>
              <w:t>الشعوب</w:t>
            </w:r>
            <w:r w:rsidR="007645AE" w:rsidRPr="007645AE">
              <w:rPr>
                <w:sz w:val="24"/>
                <w:szCs w:val="24"/>
                <w:rtl/>
              </w:rPr>
              <w:t xml:space="preserve"> </w:t>
            </w:r>
            <w:r w:rsidR="007645AE" w:rsidRPr="007645AE">
              <w:rPr>
                <w:rFonts w:hint="cs"/>
                <w:sz w:val="24"/>
                <w:szCs w:val="24"/>
                <w:rtl/>
              </w:rPr>
              <w:t>الأصلية</w:t>
            </w:r>
            <w:r w:rsidR="007645AE" w:rsidRPr="007645AE">
              <w:rPr>
                <w:sz w:val="24"/>
                <w:szCs w:val="24"/>
                <w:rtl/>
              </w:rPr>
              <w:t xml:space="preserve"> </w:t>
            </w:r>
            <w:r w:rsidR="007645AE" w:rsidRPr="007645AE">
              <w:rPr>
                <w:rFonts w:hint="cs"/>
                <w:sz w:val="24"/>
                <w:szCs w:val="24"/>
                <w:rtl/>
              </w:rPr>
              <w:t>على</w:t>
            </w:r>
            <w:r w:rsidR="007645AE" w:rsidRPr="007645AE">
              <w:rPr>
                <w:sz w:val="24"/>
                <w:szCs w:val="24"/>
                <w:rtl/>
              </w:rPr>
              <w:t xml:space="preserve"> </w:t>
            </w:r>
            <w:r w:rsidR="007645AE" w:rsidRPr="007645AE">
              <w:rPr>
                <w:rFonts w:hint="cs"/>
                <w:sz w:val="24"/>
                <w:szCs w:val="24"/>
                <w:rtl/>
              </w:rPr>
              <w:t>المياه</w:t>
            </w:r>
            <w:r w:rsidR="007645AE" w:rsidRPr="007645AE">
              <w:rPr>
                <w:sz w:val="24"/>
                <w:szCs w:val="24"/>
                <w:rtl/>
              </w:rPr>
              <w:t xml:space="preserve"> </w:t>
            </w:r>
            <w:r w:rsidR="007645AE" w:rsidRPr="007645AE">
              <w:rPr>
                <w:rFonts w:hint="cs"/>
                <w:sz w:val="24"/>
                <w:szCs w:val="24"/>
                <w:rtl/>
              </w:rPr>
              <w:t>الكافية</w:t>
            </w:r>
            <w:r w:rsidR="007645AE" w:rsidRPr="007645AE">
              <w:rPr>
                <w:sz w:val="24"/>
                <w:szCs w:val="24"/>
                <w:rtl/>
              </w:rPr>
              <w:t xml:space="preserve"> </w:t>
            </w:r>
            <w:r w:rsidR="007645AE" w:rsidRPr="007645AE">
              <w:rPr>
                <w:rFonts w:hint="cs"/>
                <w:sz w:val="24"/>
                <w:szCs w:val="24"/>
                <w:rtl/>
              </w:rPr>
              <w:t>والمأمونة</w:t>
            </w:r>
            <w:r w:rsidR="007645AE" w:rsidRPr="007645AE">
              <w:rPr>
                <w:sz w:val="24"/>
                <w:szCs w:val="24"/>
                <w:rtl/>
              </w:rPr>
              <w:t xml:space="preserve"> </w:t>
            </w:r>
            <w:r w:rsidR="007645AE" w:rsidRPr="007645AE">
              <w:rPr>
                <w:rFonts w:hint="cs"/>
                <w:sz w:val="24"/>
                <w:szCs w:val="24"/>
                <w:rtl/>
              </w:rPr>
              <w:t>بأسعار</w:t>
            </w:r>
            <w:r w:rsidR="007645AE" w:rsidRPr="007645AE">
              <w:rPr>
                <w:sz w:val="24"/>
                <w:szCs w:val="24"/>
                <w:rtl/>
              </w:rPr>
              <w:t xml:space="preserve"> </w:t>
            </w:r>
            <w:r w:rsidR="007645AE" w:rsidRPr="007645AE">
              <w:rPr>
                <w:rFonts w:hint="cs"/>
                <w:sz w:val="24"/>
                <w:szCs w:val="24"/>
                <w:rtl/>
              </w:rPr>
              <w:t>معقولة</w:t>
            </w:r>
            <w:r w:rsidR="007645AE" w:rsidRPr="007645AE">
              <w:rPr>
                <w:sz w:val="24"/>
                <w:szCs w:val="24"/>
                <w:rtl/>
              </w:rPr>
              <w:t xml:space="preserve"> </w:t>
            </w:r>
            <w:r w:rsidR="007645AE" w:rsidRPr="007645AE">
              <w:rPr>
                <w:rFonts w:hint="cs"/>
                <w:sz w:val="24"/>
                <w:szCs w:val="24"/>
                <w:rtl/>
              </w:rPr>
              <w:t>للاستخدامات</w:t>
            </w:r>
            <w:r w:rsidR="007645AE" w:rsidRPr="007645AE">
              <w:rPr>
                <w:sz w:val="24"/>
                <w:szCs w:val="24"/>
                <w:rtl/>
              </w:rPr>
              <w:t xml:space="preserve"> </w:t>
            </w:r>
            <w:r w:rsidR="007645AE" w:rsidRPr="007645AE">
              <w:rPr>
                <w:rFonts w:hint="cs"/>
                <w:sz w:val="24"/>
                <w:szCs w:val="24"/>
                <w:rtl/>
              </w:rPr>
              <w:t>المنزلية</w:t>
            </w:r>
            <w:r w:rsidR="007645AE" w:rsidRPr="007645AE">
              <w:rPr>
                <w:sz w:val="24"/>
                <w:szCs w:val="24"/>
                <w:rtl/>
              </w:rPr>
              <w:t xml:space="preserve"> </w:t>
            </w:r>
            <w:r w:rsidR="007645AE" w:rsidRPr="007645AE">
              <w:rPr>
                <w:rFonts w:hint="cs"/>
                <w:sz w:val="24"/>
                <w:szCs w:val="24"/>
                <w:rtl/>
              </w:rPr>
              <w:t>وكذلك</w:t>
            </w:r>
            <w:r w:rsidR="007645AE" w:rsidRPr="007645AE">
              <w:rPr>
                <w:sz w:val="24"/>
                <w:szCs w:val="24"/>
                <w:rtl/>
              </w:rPr>
              <w:t xml:space="preserve"> </w:t>
            </w:r>
            <w:r w:rsidR="007645AE" w:rsidRPr="007645AE">
              <w:rPr>
                <w:rFonts w:hint="cs"/>
                <w:sz w:val="24"/>
                <w:szCs w:val="24"/>
                <w:rtl/>
              </w:rPr>
              <w:t>للري</w:t>
            </w:r>
            <w:r w:rsidR="00A42019">
              <w:rPr>
                <w:sz w:val="24"/>
                <w:szCs w:val="24"/>
              </w:rPr>
              <w:t>.</w:t>
            </w:r>
          </w:p>
          <w:p w:rsidR="00DA6BAE" w:rsidRPr="007645AE" w:rsidRDefault="00DA6BAE" w:rsidP="00E90316">
            <w:pPr>
              <w:tabs>
                <w:tab w:val="left" w:pos="5295"/>
              </w:tabs>
              <w:rPr>
                <w:sz w:val="24"/>
                <w:szCs w:val="24"/>
              </w:rPr>
            </w:pPr>
            <w:r w:rsidRPr="00834702">
              <w:rPr>
                <w:rFonts w:cs="Times New Roman"/>
              </w:rPr>
              <w:t>CEDAW/C/ARG/CO/7 (CEDAW, 2016)</w:t>
            </w:r>
          </w:p>
        </w:tc>
        <w:tc>
          <w:tcPr>
            <w:tcW w:w="3123" w:type="dxa"/>
            <w:shd w:val="clear" w:color="auto" w:fill="D6E3BC" w:themeFill="accent3" w:themeFillTint="66"/>
          </w:tcPr>
          <w:p w:rsidR="00E90316" w:rsidRDefault="00D3403A" w:rsidP="00E90316">
            <w:pPr>
              <w:tabs>
                <w:tab w:val="left" w:pos="5295"/>
              </w:tabs>
              <w:bidi/>
              <w:rPr>
                <w:sz w:val="24"/>
                <w:szCs w:val="24"/>
                <w:rtl/>
              </w:rPr>
            </w:pPr>
            <w:r w:rsidRPr="00834702">
              <w:rPr>
                <w:rFonts w:cs="Times New Roman"/>
              </w:rPr>
              <w:t xml:space="preserve">44. </w:t>
            </w:r>
            <w:r w:rsidR="00E90316">
              <w:rPr>
                <w:rFonts w:cs="Times New Roman" w:hint="cs"/>
                <w:rtl/>
              </w:rPr>
              <w:t xml:space="preserve"> </w:t>
            </w:r>
            <w:r w:rsidR="007645AE" w:rsidRPr="007645AE">
              <w:rPr>
                <w:rFonts w:hint="cs"/>
                <w:sz w:val="24"/>
                <w:szCs w:val="24"/>
                <w:rtl/>
              </w:rPr>
              <w:t>اتخاذ الخطوات اللازمة لحماية الحق في الغذاء الكافي، بما في ذلك اعتماد استراتيجية وطنية</w:t>
            </w:r>
            <w:r w:rsidR="007645AE" w:rsidRPr="007645AE">
              <w:rPr>
                <w:rFonts w:hint="cs"/>
                <w:sz w:val="24"/>
                <w:szCs w:val="24"/>
                <w:rtl/>
                <w:lang w:bidi="ar"/>
              </w:rPr>
              <w:t>.</w:t>
            </w:r>
          </w:p>
          <w:p w:rsidR="007645AE" w:rsidRPr="00E90316" w:rsidRDefault="007645AE" w:rsidP="00E90316">
            <w:pPr>
              <w:tabs>
                <w:tab w:val="left" w:pos="5295"/>
              </w:tabs>
              <w:bidi/>
              <w:rPr>
                <w:sz w:val="24"/>
                <w:szCs w:val="24"/>
              </w:rPr>
            </w:pPr>
            <w:r w:rsidRPr="00834702">
              <w:rPr>
                <w:rFonts w:cs="Times New Roman"/>
                <w:lang w:val="pt-BR"/>
              </w:rPr>
              <w:t xml:space="preserve">[…] </w:t>
            </w:r>
          </w:p>
          <w:p w:rsidR="00F11E55" w:rsidRDefault="007645AE" w:rsidP="00E90316">
            <w:pPr>
              <w:tabs>
                <w:tab w:val="left" w:pos="5295"/>
              </w:tabs>
              <w:rPr>
                <w:sz w:val="40"/>
                <w:szCs w:val="40"/>
              </w:rPr>
            </w:pPr>
            <w:r w:rsidRPr="00834702">
              <w:rPr>
                <w:rFonts w:cs="Times New Roman"/>
                <w:lang w:val="pt-BR"/>
              </w:rPr>
              <w:t>E/C.12/MKD/CO/2-4 (CESCR, 2016)</w:t>
            </w:r>
          </w:p>
        </w:tc>
        <w:tc>
          <w:tcPr>
            <w:tcW w:w="1305" w:type="dxa"/>
            <w:shd w:val="clear" w:color="auto" w:fill="D6E3BC" w:themeFill="accent3" w:themeFillTint="66"/>
          </w:tcPr>
          <w:p w:rsidR="00F11E55" w:rsidRPr="008D36C3" w:rsidRDefault="008D36C3" w:rsidP="00E447C0">
            <w:pPr>
              <w:tabs>
                <w:tab w:val="left" w:pos="5295"/>
              </w:tabs>
              <w:bidi/>
              <w:rPr>
                <w:b/>
                <w:bCs/>
                <w:sz w:val="24"/>
                <w:szCs w:val="24"/>
              </w:rPr>
            </w:pPr>
            <w:r w:rsidRPr="008D36C3">
              <w:rPr>
                <w:rFonts w:hint="cs"/>
                <w:b/>
                <w:bCs/>
                <w:sz w:val="24"/>
                <w:szCs w:val="24"/>
                <w:rtl/>
              </w:rPr>
              <w:t>ب</w:t>
            </w:r>
            <w:r w:rsidRPr="008D36C3">
              <w:rPr>
                <w:b/>
                <w:bCs/>
                <w:sz w:val="24"/>
                <w:szCs w:val="24"/>
                <w:rtl/>
              </w:rPr>
              <w:t xml:space="preserve"> - ٣</w:t>
            </w:r>
          </w:p>
        </w:tc>
      </w:tr>
      <w:tr w:rsidR="00F11E55" w:rsidRPr="008D36C3" w:rsidTr="00185C1C">
        <w:tc>
          <w:tcPr>
            <w:tcW w:w="2718" w:type="dxa"/>
          </w:tcPr>
          <w:p w:rsidR="00F11E55" w:rsidRPr="00A27278" w:rsidRDefault="007769B9" w:rsidP="00A42019">
            <w:pPr>
              <w:tabs>
                <w:tab w:val="left" w:pos="5295"/>
              </w:tabs>
              <w:bidi/>
              <w:rPr>
                <w:sz w:val="24"/>
                <w:szCs w:val="24"/>
              </w:rPr>
            </w:pPr>
            <w:r w:rsidRPr="00A27278">
              <w:rPr>
                <w:rFonts w:cs="Times New Roman"/>
                <w:sz w:val="24"/>
                <w:szCs w:val="24"/>
              </w:rPr>
              <w:t>89</w:t>
            </w:r>
            <w:r w:rsidR="006F162D">
              <w:rPr>
                <w:rFonts w:cs="Times New Roman" w:hint="cs"/>
                <w:sz w:val="24"/>
                <w:szCs w:val="24"/>
                <w:rtl/>
              </w:rPr>
              <w:t xml:space="preserve"> </w:t>
            </w:r>
            <w:r w:rsidRPr="00A27278">
              <w:rPr>
                <w:rFonts w:cs="Times New Roman"/>
                <w:sz w:val="24"/>
                <w:szCs w:val="24"/>
              </w:rPr>
              <w:t xml:space="preserve">. </w:t>
            </w:r>
            <w:r w:rsidR="00100F7C" w:rsidRPr="00A27278">
              <w:rPr>
                <w:rFonts w:hint="cs"/>
                <w:sz w:val="24"/>
                <w:szCs w:val="24"/>
                <w:rtl/>
              </w:rPr>
              <w:t>اتخاذ</w:t>
            </w:r>
            <w:r w:rsidR="00100F7C" w:rsidRPr="00A27278">
              <w:rPr>
                <w:sz w:val="24"/>
                <w:szCs w:val="24"/>
                <w:rtl/>
              </w:rPr>
              <w:t xml:space="preserve"> </w:t>
            </w:r>
            <w:r w:rsidR="00100F7C" w:rsidRPr="00A27278">
              <w:rPr>
                <w:rFonts w:hint="cs"/>
                <w:sz w:val="24"/>
                <w:szCs w:val="24"/>
                <w:rtl/>
              </w:rPr>
              <w:t>تدابير</w:t>
            </w:r>
            <w:r w:rsidR="00100F7C" w:rsidRPr="00A27278">
              <w:rPr>
                <w:sz w:val="24"/>
                <w:szCs w:val="24"/>
                <w:rtl/>
              </w:rPr>
              <w:t xml:space="preserve"> </w:t>
            </w:r>
            <w:r w:rsidR="00100F7C" w:rsidRPr="00A27278">
              <w:rPr>
                <w:rFonts w:hint="cs"/>
                <w:sz w:val="24"/>
                <w:szCs w:val="24"/>
                <w:rtl/>
              </w:rPr>
              <w:t>استباقية</w:t>
            </w:r>
            <w:r w:rsidR="00100F7C" w:rsidRPr="00A27278">
              <w:rPr>
                <w:sz w:val="24"/>
                <w:szCs w:val="24"/>
                <w:rtl/>
              </w:rPr>
              <w:t xml:space="preserve"> </w:t>
            </w:r>
            <w:r w:rsidR="00100F7C" w:rsidRPr="00A27278">
              <w:rPr>
                <w:rFonts w:hint="cs"/>
                <w:sz w:val="24"/>
                <w:szCs w:val="24"/>
                <w:rtl/>
              </w:rPr>
              <w:t>لإبرام</w:t>
            </w:r>
            <w:r w:rsidR="00100F7C" w:rsidRPr="00A27278">
              <w:rPr>
                <w:sz w:val="24"/>
                <w:szCs w:val="24"/>
                <w:rtl/>
              </w:rPr>
              <w:t xml:space="preserve"> </w:t>
            </w:r>
            <w:r w:rsidR="00100F7C" w:rsidRPr="00A27278">
              <w:rPr>
                <w:rFonts w:hint="cs"/>
                <w:sz w:val="24"/>
                <w:szCs w:val="24"/>
                <w:rtl/>
              </w:rPr>
              <w:t>اتفاقات</w:t>
            </w:r>
            <w:r w:rsidR="00100F7C" w:rsidRPr="00A27278">
              <w:rPr>
                <w:sz w:val="24"/>
                <w:szCs w:val="24"/>
                <w:rtl/>
              </w:rPr>
              <w:t xml:space="preserve"> </w:t>
            </w:r>
            <w:r w:rsidR="00100F7C" w:rsidRPr="00A27278">
              <w:rPr>
                <w:rFonts w:hint="cs"/>
                <w:sz w:val="24"/>
                <w:szCs w:val="24"/>
                <w:rtl/>
              </w:rPr>
              <w:t>ثنائية</w:t>
            </w:r>
            <w:r w:rsidR="00100F7C" w:rsidRPr="00A27278">
              <w:rPr>
                <w:sz w:val="24"/>
                <w:szCs w:val="24"/>
                <w:rtl/>
              </w:rPr>
              <w:t xml:space="preserve"> </w:t>
            </w:r>
            <w:r w:rsidR="00100F7C" w:rsidRPr="00A27278">
              <w:rPr>
                <w:rFonts w:hint="cs"/>
                <w:sz w:val="24"/>
                <w:szCs w:val="24"/>
                <w:rtl/>
              </w:rPr>
              <w:t>مع</w:t>
            </w:r>
            <w:r w:rsidR="00100F7C" w:rsidRPr="00A27278">
              <w:rPr>
                <w:sz w:val="24"/>
                <w:szCs w:val="24"/>
                <w:rtl/>
              </w:rPr>
              <w:t xml:space="preserve"> </w:t>
            </w:r>
            <w:r w:rsidR="00100F7C" w:rsidRPr="00A27278">
              <w:rPr>
                <w:rFonts w:hint="cs"/>
                <w:sz w:val="24"/>
                <w:szCs w:val="24"/>
                <w:rtl/>
              </w:rPr>
              <w:t>بلدان</w:t>
            </w:r>
            <w:r w:rsidR="00100F7C" w:rsidRPr="00A27278">
              <w:rPr>
                <w:sz w:val="24"/>
                <w:szCs w:val="24"/>
                <w:rtl/>
              </w:rPr>
              <w:t xml:space="preserve"> </w:t>
            </w:r>
            <w:r w:rsidR="00100F7C" w:rsidRPr="00A27278">
              <w:rPr>
                <w:rFonts w:hint="cs"/>
                <w:sz w:val="24"/>
                <w:szCs w:val="24"/>
                <w:rtl/>
              </w:rPr>
              <w:t>المنشأ</w:t>
            </w:r>
            <w:r w:rsidR="00100F7C" w:rsidRPr="00A27278">
              <w:rPr>
                <w:sz w:val="24"/>
                <w:szCs w:val="24"/>
                <w:rtl/>
              </w:rPr>
              <w:t xml:space="preserve"> [...] </w:t>
            </w:r>
            <w:r w:rsidR="00100F7C" w:rsidRPr="00A27278">
              <w:rPr>
                <w:rFonts w:hint="cs"/>
                <w:sz w:val="24"/>
                <w:szCs w:val="24"/>
                <w:rtl/>
              </w:rPr>
              <w:t>لمعالجة</w:t>
            </w:r>
            <w:r w:rsidR="00100F7C" w:rsidRPr="00A27278">
              <w:rPr>
                <w:sz w:val="24"/>
                <w:szCs w:val="24"/>
                <w:rtl/>
              </w:rPr>
              <w:t xml:space="preserve"> </w:t>
            </w:r>
            <w:r w:rsidR="00100F7C" w:rsidRPr="00A27278">
              <w:rPr>
                <w:rFonts w:hint="cs"/>
                <w:sz w:val="24"/>
                <w:szCs w:val="24"/>
                <w:rtl/>
              </w:rPr>
              <w:t>مسألة</w:t>
            </w:r>
            <w:r w:rsidR="00100F7C" w:rsidRPr="00A27278">
              <w:rPr>
                <w:sz w:val="24"/>
                <w:szCs w:val="24"/>
                <w:rtl/>
              </w:rPr>
              <w:t xml:space="preserve"> </w:t>
            </w:r>
            <w:r w:rsidR="00100F7C" w:rsidRPr="00A27278">
              <w:rPr>
                <w:rFonts w:hint="cs"/>
                <w:sz w:val="24"/>
                <w:szCs w:val="24"/>
                <w:rtl/>
              </w:rPr>
              <w:t>الهجرة</w:t>
            </w:r>
            <w:r w:rsidR="00100F7C" w:rsidRPr="00A27278">
              <w:rPr>
                <w:sz w:val="24"/>
                <w:szCs w:val="24"/>
                <w:rtl/>
              </w:rPr>
              <w:t xml:space="preserve"> </w:t>
            </w:r>
            <w:r w:rsidR="00100F7C" w:rsidRPr="00A27278">
              <w:rPr>
                <w:rFonts w:hint="cs"/>
                <w:sz w:val="24"/>
                <w:szCs w:val="24"/>
                <w:rtl/>
              </w:rPr>
              <w:t>غير</w:t>
            </w:r>
            <w:r w:rsidR="00100F7C" w:rsidRPr="00A27278">
              <w:rPr>
                <w:sz w:val="24"/>
                <w:szCs w:val="24"/>
                <w:rtl/>
              </w:rPr>
              <w:t xml:space="preserve"> </w:t>
            </w:r>
            <w:r w:rsidR="00100F7C" w:rsidRPr="00A27278">
              <w:rPr>
                <w:rFonts w:hint="cs"/>
                <w:sz w:val="24"/>
                <w:szCs w:val="24"/>
                <w:rtl/>
              </w:rPr>
              <w:t>النظامية</w:t>
            </w:r>
            <w:r w:rsidR="00100F7C" w:rsidRPr="00A27278">
              <w:rPr>
                <w:sz w:val="24"/>
                <w:szCs w:val="24"/>
                <w:rtl/>
              </w:rPr>
              <w:t xml:space="preserve"> </w:t>
            </w:r>
            <w:r w:rsidR="00100F7C" w:rsidRPr="00A27278">
              <w:rPr>
                <w:rFonts w:hint="cs"/>
                <w:sz w:val="24"/>
                <w:szCs w:val="24"/>
                <w:rtl/>
              </w:rPr>
              <w:t>و</w:t>
            </w:r>
            <w:r w:rsidR="00E447C0" w:rsidRPr="00E447C0">
              <w:rPr>
                <w:rFonts w:hint="cs"/>
                <w:sz w:val="24"/>
                <w:szCs w:val="24"/>
                <w:rtl/>
              </w:rPr>
              <w:t>العودة</w:t>
            </w:r>
            <w:r w:rsidR="00100F7C" w:rsidRPr="00A27278">
              <w:rPr>
                <w:sz w:val="24"/>
                <w:szCs w:val="24"/>
                <w:rtl/>
              </w:rPr>
              <w:t xml:space="preserve"> </w:t>
            </w:r>
            <w:r w:rsidR="00100F7C" w:rsidRPr="00A27278">
              <w:rPr>
                <w:rFonts w:hint="cs"/>
                <w:sz w:val="24"/>
                <w:szCs w:val="24"/>
                <w:rtl/>
              </w:rPr>
              <w:t>الآمنة</w:t>
            </w:r>
            <w:r w:rsidR="00100F7C" w:rsidRPr="00A27278">
              <w:rPr>
                <w:sz w:val="24"/>
                <w:szCs w:val="24"/>
                <w:rtl/>
              </w:rPr>
              <w:t xml:space="preserve"> </w:t>
            </w:r>
            <w:r w:rsidR="00100F7C" w:rsidRPr="00A27278">
              <w:rPr>
                <w:rFonts w:hint="cs"/>
                <w:sz w:val="24"/>
                <w:szCs w:val="24"/>
                <w:rtl/>
              </w:rPr>
              <w:t>وتعزيز</w:t>
            </w:r>
            <w:r w:rsidR="00100F7C" w:rsidRPr="00A27278">
              <w:rPr>
                <w:sz w:val="24"/>
                <w:szCs w:val="24"/>
                <w:rtl/>
              </w:rPr>
              <w:t xml:space="preserve"> </w:t>
            </w:r>
            <w:r w:rsidR="00100F7C" w:rsidRPr="00A27278">
              <w:rPr>
                <w:rFonts w:hint="cs"/>
                <w:sz w:val="24"/>
                <w:szCs w:val="24"/>
                <w:rtl/>
              </w:rPr>
              <w:t>خيارات</w:t>
            </w:r>
            <w:r w:rsidR="00100F7C" w:rsidRPr="00A27278">
              <w:rPr>
                <w:sz w:val="24"/>
                <w:szCs w:val="24"/>
                <w:rtl/>
              </w:rPr>
              <w:t xml:space="preserve"> </w:t>
            </w:r>
            <w:r w:rsidR="00100F7C" w:rsidRPr="00A27278">
              <w:rPr>
                <w:rFonts w:hint="cs"/>
                <w:sz w:val="24"/>
                <w:szCs w:val="24"/>
                <w:rtl/>
              </w:rPr>
              <w:t>الهجرة</w:t>
            </w:r>
            <w:r w:rsidR="00100F7C" w:rsidRPr="00A27278">
              <w:rPr>
                <w:sz w:val="24"/>
                <w:szCs w:val="24"/>
                <w:rtl/>
              </w:rPr>
              <w:t xml:space="preserve"> </w:t>
            </w:r>
            <w:r w:rsidR="00100F7C" w:rsidRPr="00A27278">
              <w:rPr>
                <w:rFonts w:hint="cs"/>
                <w:sz w:val="24"/>
                <w:szCs w:val="24"/>
                <w:rtl/>
              </w:rPr>
              <w:t>الآمنة</w:t>
            </w:r>
            <w:r w:rsidR="00A42019">
              <w:rPr>
                <w:sz w:val="24"/>
                <w:szCs w:val="24"/>
              </w:rPr>
              <w:t>.</w:t>
            </w:r>
          </w:p>
          <w:p w:rsidR="00100F7C" w:rsidRPr="00A27278" w:rsidRDefault="00100F7C" w:rsidP="006F162D">
            <w:pPr>
              <w:tabs>
                <w:tab w:val="left" w:pos="5295"/>
              </w:tabs>
              <w:rPr>
                <w:sz w:val="24"/>
                <w:szCs w:val="24"/>
              </w:rPr>
            </w:pPr>
            <w:r w:rsidRPr="00A27278">
              <w:rPr>
                <w:rFonts w:cs="Times New Roman"/>
                <w:sz w:val="24"/>
                <w:szCs w:val="24"/>
              </w:rPr>
              <w:t>A/HRC/26/37/Add.6 (SR Trafficking, 2014)</w:t>
            </w:r>
          </w:p>
        </w:tc>
        <w:tc>
          <w:tcPr>
            <w:tcW w:w="3060" w:type="dxa"/>
          </w:tcPr>
          <w:p w:rsidR="00F11E55" w:rsidRPr="00A27278" w:rsidRDefault="00F11E55" w:rsidP="00E447C0">
            <w:pPr>
              <w:bidi/>
              <w:rPr>
                <w:sz w:val="24"/>
                <w:szCs w:val="24"/>
              </w:rPr>
            </w:pPr>
          </w:p>
        </w:tc>
        <w:tc>
          <w:tcPr>
            <w:tcW w:w="2970" w:type="dxa"/>
          </w:tcPr>
          <w:p w:rsidR="00A600D1" w:rsidRPr="00A600D1" w:rsidRDefault="007769B9" w:rsidP="00E447C0">
            <w:pPr>
              <w:tabs>
                <w:tab w:val="left" w:pos="5295"/>
              </w:tabs>
              <w:bidi/>
              <w:rPr>
                <w:sz w:val="24"/>
                <w:szCs w:val="24"/>
              </w:rPr>
            </w:pPr>
            <w:r w:rsidRPr="00834702">
              <w:rPr>
                <w:rFonts w:cs="Times New Roman"/>
              </w:rPr>
              <w:t>50</w:t>
            </w:r>
            <w:r w:rsidR="006F162D">
              <w:rPr>
                <w:rFonts w:cs="Times New Roman" w:hint="cs"/>
                <w:rtl/>
              </w:rPr>
              <w:t xml:space="preserve"> </w:t>
            </w:r>
            <w:r w:rsidRPr="00834702">
              <w:rPr>
                <w:rFonts w:cs="Times New Roman"/>
              </w:rPr>
              <w:t xml:space="preserve">. </w:t>
            </w:r>
            <w:r w:rsidR="00A600D1" w:rsidRPr="00A600D1">
              <w:rPr>
                <w:rFonts w:hint="cs"/>
                <w:sz w:val="24"/>
                <w:szCs w:val="24"/>
                <w:rtl/>
              </w:rPr>
              <w:t>إنشاء نظام لجمع وإدارة ومعالجة والتخلص من الفضلات البشرية ومياه الصرف الصحي في الدولة الطرف وتوفير الحماية الفعالة لموارد المياه</w:t>
            </w:r>
            <w:r w:rsidR="00A600D1" w:rsidRPr="00A600D1">
              <w:rPr>
                <w:rFonts w:hint="cs"/>
                <w:sz w:val="24"/>
                <w:szCs w:val="24"/>
                <w:rtl/>
                <w:lang w:bidi="ar"/>
              </w:rPr>
              <w:t>. [...]</w:t>
            </w:r>
          </w:p>
          <w:p w:rsidR="00A600D1" w:rsidRPr="00834702" w:rsidRDefault="00A600D1" w:rsidP="006F162D">
            <w:pPr>
              <w:rPr>
                <w:rFonts w:cs="Times New Roman"/>
              </w:rPr>
            </w:pPr>
            <w:r w:rsidRPr="00834702">
              <w:rPr>
                <w:rFonts w:cs="Times New Roman"/>
              </w:rPr>
              <w:t>E/C.12/CRI/CO/5 (CESCR, 2016)</w:t>
            </w:r>
          </w:p>
          <w:p w:rsidR="00100F7C" w:rsidRPr="00100F7C" w:rsidRDefault="007769B9" w:rsidP="00E447C0">
            <w:pPr>
              <w:tabs>
                <w:tab w:val="left" w:pos="5295"/>
              </w:tabs>
              <w:bidi/>
              <w:rPr>
                <w:sz w:val="24"/>
                <w:szCs w:val="24"/>
              </w:rPr>
            </w:pPr>
            <w:r w:rsidRPr="00834702">
              <w:rPr>
                <w:rFonts w:cs="Times New Roman"/>
              </w:rPr>
              <w:t>128.27</w:t>
            </w:r>
            <w:r w:rsidR="006F162D">
              <w:rPr>
                <w:rFonts w:cs="Times New Roman" w:hint="cs"/>
                <w:rtl/>
              </w:rPr>
              <w:t xml:space="preserve"> </w:t>
            </w:r>
            <w:r w:rsidRPr="00834702">
              <w:rPr>
                <w:rFonts w:cs="Times New Roman"/>
              </w:rPr>
              <w:t xml:space="preserve"> </w:t>
            </w:r>
            <w:r w:rsidR="00100F7C" w:rsidRPr="00100F7C">
              <w:rPr>
                <w:rFonts w:hint="cs"/>
                <w:sz w:val="24"/>
                <w:szCs w:val="24"/>
                <w:rtl/>
              </w:rPr>
              <w:t>ضمان إنشاء نظام متسق وشامل لجمع مياه الصرف الصحي وإدارتها ومعالجتها والتخلص منها من أجل منع تلوث الأنهار وتدفقات المياه الأخرى؛</w:t>
            </w:r>
          </w:p>
          <w:p w:rsidR="00F11E55" w:rsidRPr="00A600D1" w:rsidRDefault="00100F7C" w:rsidP="006F162D">
            <w:pPr>
              <w:tabs>
                <w:tab w:val="left" w:pos="5295"/>
              </w:tabs>
              <w:rPr>
                <w:sz w:val="24"/>
                <w:szCs w:val="24"/>
              </w:rPr>
            </w:pPr>
            <w:r w:rsidRPr="00834702">
              <w:rPr>
                <w:rFonts w:cs="Times New Roman"/>
              </w:rPr>
              <w:t>A/HRC/27/12 (UPR, 2014)</w:t>
            </w:r>
          </w:p>
        </w:tc>
        <w:tc>
          <w:tcPr>
            <w:tcW w:w="3123" w:type="dxa"/>
          </w:tcPr>
          <w:p w:rsidR="00F11E55" w:rsidRDefault="007769B9" w:rsidP="00E447C0">
            <w:pPr>
              <w:tabs>
                <w:tab w:val="left" w:pos="5295"/>
              </w:tabs>
              <w:bidi/>
              <w:rPr>
                <w:sz w:val="24"/>
                <w:szCs w:val="24"/>
              </w:rPr>
            </w:pPr>
            <w:r w:rsidRPr="00834702">
              <w:rPr>
                <w:rFonts w:cs="Times New Roman"/>
              </w:rPr>
              <w:t>34.</w:t>
            </w:r>
            <w:r w:rsidR="006F162D">
              <w:rPr>
                <w:rFonts w:cs="Times New Roman" w:hint="cs"/>
                <w:rtl/>
              </w:rPr>
              <w:t xml:space="preserve"> </w:t>
            </w:r>
            <w:r w:rsidRPr="00834702">
              <w:rPr>
                <w:rFonts w:cs="Times New Roman"/>
              </w:rPr>
              <w:t xml:space="preserve"> </w:t>
            </w:r>
            <w:r w:rsidR="00DA6BAE" w:rsidRPr="00DA6BAE">
              <w:rPr>
                <w:rFonts w:hint="cs"/>
                <w:sz w:val="24"/>
                <w:szCs w:val="24"/>
                <w:rtl/>
              </w:rPr>
              <w:t>تكثيف</w:t>
            </w:r>
            <w:r w:rsidR="00DA6BAE" w:rsidRPr="00DA6BAE">
              <w:rPr>
                <w:sz w:val="24"/>
                <w:szCs w:val="24"/>
                <w:rtl/>
              </w:rPr>
              <w:t xml:space="preserve"> </w:t>
            </w:r>
            <w:r w:rsidR="00DA6BAE" w:rsidRPr="00DA6BAE">
              <w:rPr>
                <w:rFonts w:hint="cs"/>
                <w:sz w:val="24"/>
                <w:szCs w:val="24"/>
                <w:rtl/>
              </w:rPr>
              <w:t>جهودها</w:t>
            </w:r>
            <w:r w:rsidR="00DA6BAE" w:rsidRPr="00DA6BAE">
              <w:rPr>
                <w:sz w:val="24"/>
                <w:szCs w:val="24"/>
                <w:rtl/>
              </w:rPr>
              <w:t xml:space="preserve"> </w:t>
            </w:r>
            <w:r w:rsidR="00DA6BAE" w:rsidRPr="00DA6BAE">
              <w:rPr>
                <w:rFonts w:hint="cs"/>
                <w:sz w:val="24"/>
                <w:szCs w:val="24"/>
                <w:rtl/>
              </w:rPr>
              <w:t>لتوفير</w:t>
            </w:r>
            <w:r w:rsidR="00DA6BAE" w:rsidRPr="00DA6BAE">
              <w:rPr>
                <w:sz w:val="24"/>
                <w:szCs w:val="24"/>
                <w:rtl/>
              </w:rPr>
              <w:t xml:space="preserve"> </w:t>
            </w:r>
            <w:r w:rsidR="00DA6BAE" w:rsidRPr="00DA6BAE">
              <w:rPr>
                <w:rFonts w:hint="cs"/>
                <w:sz w:val="24"/>
                <w:szCs w:val="24"/>
                <w:rtl/>
              </w:rPr>
              <w:t>استجابة</w:t>
            </w:r>
            <w:r w:rsidR="00DA6BAE" w:rsidRPr="00DA6BAE">
              <w:rPr>
                <w:sz w:val="24"/>
                <w:szCs w:val="24"/>
                <w:rtl/>
              </w:rPr>
              <w:t xml:space="preserve"> </w:t>
            </w:r>
            <w:r w:rsidR="00DA6BAE" w:rsidRPr="00DA6BAE">
              <w:rPr>
                <w:rFonts w:hint="cs"/>
                <w:sz w:val="24"/>
                <w:szCs w:val="24"/>
                <w:rtl/>
              </w:rPr>
              <w:t>فعالة</w:t>
            </w:r>
            <w:r w:rsidR="00DA6BAE" w:rsidRPr="00DA6BAE">
              <w:rPr>
                <w:sz w:val="24"/>
                <w:szCs w:val="24"/>
                <w:rtl/>
              </w:rPr>
              <w:t xml:space="preserve"> </w:t>
            </w:r>
            <w:r w:rsidR="00DA6BAE" w:rsidRPr="00DA6BAE">
              <w:rPr>
                <w:rFonts w:hint="cs"/>
                <w:sz w:val="24"/>
                <w:szCs w:val="24"/>
                <w:rtl/>
              </w:rPr>
              <w:t>لحالة</w:t>
            </w:r>
            <w:r w:rsidR="00DA6BAE" w:rsidRPr="00DA6BAE">
              <w:rPr>
                <w:sz w:val="24"/>
                <w:szCs w:val="24"/>
                <w:rtl/>
              </w:rPr>
              <w:t xml:space="preserve"> </w:t>
            </w:r>
            <w:r w:rsidR="00DA6BAE" w:rsidRPr="00DA6BAE">
              <w:rPr>
                <w:rFonts w:hint="cs"/>
                <w:sz w:val="24"/>
                <w:szCs w:val="24"/>
                <w:rtl/>
              </w:rPr>
              <w:t>انعدام</w:t>
            </w:r>
            <w:r w:rsidR="00DA6BAE" w:rsidRPr="00DA6BAE">
              <w:rPr>
                <w:sz w:val="24"/>
                <w:szCs w:val="24"/>
                <w:rtl/>
              </w:rPr>
              <w:t xml:space="preserve"> </w:t>
            </w:r>
            <w:r w:rsidR="00DA6BAE" w:rsidRPr="00DA6BAE">
              <w:rPr>
                <w:rFonts w:hint="cs"/>
                <w:sz w:val="24"/>
                <w:szCs w:val="24"/>
                <w:rtl/>
              </w:rPr>
              <w:t>الأمن</w:t>
            </w:r>
            <w:r w:rsidR="00DA6BAE" w:rsidRPr="00DA6BAE">
              <w:rPr>
                <w:sz w:val="24"/>
                <w:szCs w:val="24"/>
                <w:rtl/>
              </w:rPr>
              <w:t xml:space="preserve"> </w:t>
            </w:r>
            <w:r w:rsidR="00DA6BAE" w:rsidRPr="00DA6BAE">
              <w:rPr>
                <w:rFonts w:hint="cs"/>
                <w:sz w:val="24"/>
                <w:szCs w:val="24"/>
                <w:rtl/>
              </w:rPr>
              <w:t>الغذائي</w:t>
            </w:r>
            <w:r w:rsidR="00DA6BAE" w:rsidRPr="00DA6BAE">
              <w:rPr>
                <w:sz w:val="24"/>
                <w:szCs w:val="24"/>
                <w:rtl/>
              </w:rPr>
              <w:t xml:space="preserve"> </w:t>
            </w:r>
            <w:r w:rsidR="00DA6BAE" w:rsidRPr="00DA6BAE">
              <w:rPr>
                <w:rFonts w:hint="cs"/>
                <w:sz w:val="24"/>
                <w:szCs w:val="24"/>
                <w:rtl/>
              </w:rPr>
              <w:t>وسوء</w:t>
            </w:r>
            <w:r w:rsidR="00DA6BAE" w:rsidRPr="00DA6BAE">
              <w:rPr>
                <w:sz w:val="24"/>
                <w:szCs w:val="24"/>
                <w:rtl/>
              </w:rPr>
              <w:t xml:space="preserve"> </w:t>
            </w:r>
            <w:r w:rsidR="00DA6BAE" w:rsidRPr="00DA6BAE">
              <w:rPr>
                <w:rFonts w:hint="cs"/>
                <w:sz w:val="24"/>
                <w:szCs w:val="24"/>
                <w:rtl/>
              </w:rPr>
              <w:t>تغذية</w:t>
            </w:r>
            <w:r w:rsidR="00DA6BAE" w:rsidRPr="00DA6BAE">
              <w:rPr>
                <w:sz w:val="24"/>
                <w:szCs w:val="24"/>
                <w:rtl/>
              </w:rPr>
              <w:t xml:space="preserve"> </w:t>
            </w:r>
            <w:r w:rsidR="00DA6BAE" w:rsidRPr="00DA6BAE">
              <w:rPr>
                <w:rFonts w:hint="cs"/>
                <w:sz w:val="24"/>
                <w:szCs w:val="24"/>
                <w:rtl/>
              </w:rPr>
              <w:t>الأطفال</w:t>
            </w:r>
            <w:r w:rsidR="00DA6BAE" w:rsidRPr="00DA6BAE">
              <w:rPr>
                <w:sz w:val="24"/>
                <w:szCs w:val="24"/>
                <w:rtl/>
              </w:rPr>
              <w:t xml:space="preserve"> </w:t>
            </w:r>
            <w:r w:rsidR="00DA6BAE" w:rsidRPr="00DA6BAE">
              <w:rPr>
                <w:rFonts w:hint="cs"/>
                <w:sz w:val="24"/>
                <w:szCs w:val="24"/>
                <w:rtl/>
              </w:rPr>
              <w:t>التي</w:t>
            </w:r>
            <w:r w:rsidR="00DA6BAE" w:rsidRPr="00DA6BAE">
              <w:rPr>
                <w:sz w:val="24"/>
                <w:szCs w:val="24"/>
                <w:rtl/>
              </w:rPr>
              <w:t xml:space="preserve"> </w:t>
            </w:r>
            <w:r w:rsidR="00DA6BAE" w:rsidRPr="00DA6BAE">
              <w:rPr>
                <w:rFonts w:hint="cs"/>
                <w:sz w:val="24"/>
                <w:szCs w:val="24"/>
                <w:rtl/>
              </w:rPr>
              <w:t>تنتشر</w:t>
            </w:r>
            <w:r w:rsidR="00DA6BAE" w:rsidRPr="00DA6BAE">
              <w:rPr>
                <w:sz w:val="24"/>
                <w:szCs w:val="24"/>
                <w:rtl/>
              </w:rPr>
              <w:t xml:space="preserve"> </w:t>
            </w:r>
            <w:r w:rsidR="00DA6BAE" w:rsidRPr="00DA6BAE">
              <w:rPr>
                <w:rFonts w:hint="cs"/>
                <w:sz w:val="24"/>
                <w:szCs w:val="24"/>
                <w:rtl/>
              </w:rPr>
              <w:t>بشكل</w:t>
            </w:r>
            <w:r w:rsidR="00DA6BAE" w:rsidRPr="00DA6BAE">
              <w:rPr>
                <w:sz w:val="24"/>
                <w:szCs w:val="24"/>
                <w:rtl/>
              </w:rPr>
              <w:t xml:space="preserve"> </w:t>
            </w:r>
            <w:r w:rsidR="00DA6BAE" w:rsidRPr="00DA6BAE">
              <w:rPr>
                <w:rFonts w:hint="cs"/>
                <w:sz w:val="24"/>
                <w:szCs w:val="24"/>
                <w:rtl/>
              </w:rPr>
              <w:t>خاص</w:t>
            </w:r>
            <w:r w:rsidR="00DA6BAE" w:rsidRPr="00DA6BAE">
              <w:rPr>
                <w:sz w:val="24"/>
                <w:szCs w:val="24"/>
                <w:rtl/>
              </w:rPr>
              <w:t xml:space="preserve"> </w:t>
            </w:r>
            <w:r w:rsidR="00DA6BAE" w:rsidRPr="00DA6BAE">
              <w:rPr>
                <w:rFonts w:hint="cs"/>
                <w:sz w:val="24"/>
                <w:szCs w:val="24"/>
                <w:rtl/>
              </w:rPr>
              <w:t>بين</w:t>
            </w:r>
            <w:r w:rsidR="00DA6BAE" w:rsidRPr="00DA6BAE">
              <w:rPr>
                <w:sz w:val="24"/>
                <w:szCs w:val="24"/>
                <w:rtl/>
              </w:rPr>
              <w:t xml:space="preserve"> </w:t>
            </w:r>
            <w:r w:rsidR="00DA6BAE" w:rsidRPr="00DA6BAE">
              <w:rPr>
                <w:rFonts w:hint="cs"/>
                <w:sz w:val="24"/>
                <w:szCs w:val="24"/>
                <w:rtl/>
              </w:rPr>
              <w:t>الشعوب</w:t>
            </w:r>
            <w:r w:rsidR="00DA6BAE" w:rsidRPr="00DA6BAE">
              <w:rPr>
                <w:sz w:val="24"/>
                <w:szCs w:val="24"/>
                <w:rtl/>
              </w:rPr>
              <w:t xml:space="preserve"> </w:t>
            </w:r>
            <w:r w:rsidR="00DA6BAE" w:rsidRPr="00DA6BAE">
              <w:rPr>
                <w:rFonts w:hint="cs"/>
                <w:sz w:val="24"/>
                <w:szCs w:val="24"/>
                <w:rtl/>
              </w:rPr>
              <w:t>الأصلية</w:t>
            </w:r>
            <w:r w:rsidR="00DA6BAE" w:rsidRPr="00DA6BAE">
              <w:rPr>
                <w:sz w:val="24"/>
                <w:szCs w:val="24"/>
                <w:rtl/>
              </w:rPr>
              <w:t xml:space="preserve"> [...]</w:t>
            </w:r>
            <w:r w:rsidR="00DA6BAE" w:rsidRPr="00DA6BAE">
              <w:rPr>
                <w:rFonts w:hint="cs"/>
                <w:sz w:val="24"/>
                <w:szCs w:val="24"/>
                <w:rtl/>
              </w:rPr>
              <w:t>،</w:t>
            </w:r>
            <w:r w:rsidR="00DA6BAE" w:rsidRPr="00DA6BAE">
              <w:rPr>
                <w:sz w:val="24"/>
                <w:szCs w:val="24"/>
                <w:rtl/>
              </w:rPr>
              <w:t xml:space="preserve"> </w:t>
            </w:r>
            <w:r w:rsidR="00DA6BAE" w:rsidRPr="00DA6BAE">
              <w:rPr>
                <w:rFonts w:hint="cs"/>
                <w:sz w:val="24"/>
                <w:szCs w:val="24"/>
                <w:rtl/>
              </w:rPr>
              <w:t>ولا</w:t>
            </w:r>
            <w:r w:rsidR="00DA6BAE" w:rsidRPr="00DA6BAE">
              <w:rPr>
                <w:sz w:val="24"/>
                <w:szCs w:val="24"/>
                <w:rtl/>
              </w:rPr>
              <w:t xml:space="preserve"> </w:t>
            </w:r>
            <w:r w:rsidR="00DA6BAE" w:rsidRPr="00DA6BAE">
              <w:rPr>
                <w:rFonts w:hint="cs"/>
                <w:sz w:val="24"/>
                <w:szCs w:val="24"/>
                <w:rtl/>
              </w:rPr>
              <w:t>سيما</w:t>
            </w:r>
            <w:r w:rsidR="00DA6BAE" w:rsidRPr="00DA6BAE">
              <w:rPr>
                <w:sz w:val="24"/>
                <w:szCs w:val="24"/>
                <w:rtl/>
              </w:rPr>
              <w:t xml:space="preserve"> </w:t>
            </w:r>
            <w:r w:rsidR="00DA6BAE" w:rsidRPr="00DA6BAE">
              <w:rPr>
                <w:rFonts w:hint="cs"/>
                <w:sz w:val="24"/>
                <w:szCs w:val="24"/>
                <w:rtl/>
              </w:rPr>
              <w:t>في</w:t>
            </w:r>
            <w:r w:rsidR="00DA6BAE" w:rsidRPr="00DA6BAE">
              <w:rPr>
                <w:sz w:val="24"/>
                <w:szCs w:val="24"/>
                <w:rtl/>
              </w:rPr>
              <w:t xml:space="preserve"> </w:t>
            </w:r>
            <w:r w:rsidR="00DA6BAE" w:rsidRPr="00DA6BAE">
              <w:rPr>
                <w:rFonts w:hint="cs"/>
                <w:sz w:val="24"/>
                <w:szCs w:val="24"/>
                <w:rtl/>
              </w:rPr>
              <w:t>المناطق</w:t>
            </w:r>
            <w:r w:rsidR="00DA6BAE" w:rsidRPr="00DA6BAE">
              <w:rPr>
                <w:sz w:val="24"/>
                <w:szCs w:val="24"/>
                <w:rtl/>
              </w:rPr>
              <w:t xml:space="preserve"> </w:t>
            </w:r>
            <w:r w:rsidR="00DA6BAE" w:rsidRPr="00DA6BAE">
              <w:rPr>
                <w:rFonts w:hint="cs"/>
                <w:sz w:val="24"/>
                <w:szCs w:val="24"/>
                <w:rtl/>
              </w:rPr>
              <w:t>الريفية</w:t>
            </w:r>
            <w:r w:rsidR="00DA6BAE" w:rsidRPr="00DA6BAE">
              <w:rPr>
                <w:sz w:val="24"/>
                <w:szCs w:val="24"/>
                <w:rtl/>
              </w:rPr>
              <w:t xml:space="preserve"> </w:t>
            </w:r>
            <w:r w:rsidR="00DA6BAE" w:rsidRPr="00DA6BAE">
              <w:rPr>
                <w:rFonts w:hint="cs"/>
                <w:sz w:val="24"/>
                <w:szCs w:val="24"/>
                <w:rtl/>
              </w:rPr>
              <w:t>النائية</w:t>
            </w:r>
            <w:r w:rsidR="00A42019">
              <w:rPr>
                <w:sz w:val="24"/>
                <w:szCs w:val="24"/>
              </w:rPr>
              <w:t>.</w:t>
            </w:r>
          </w:p>
          <w:p w:rsidR="00DA6BAE" w:rsidRPr="00DA6BAE" w:rsidRDefault="00DA6BAE" w:rsidP="006F162D">
            <w:pPr>
              <w:tabs>
                <w:tab w:val="left" w:pos="5295"/>
              </w:tabs>
              <w:rPr>
                <w:sz w:val="24"/>
                <w:szCs w:val="24"/>
              </w:rPr>
            </w:pPr>
            <w:r w:rsidRPr="00834702">
              <w:rPr>
                <w:rFonts w:cs="Times New Roman"/>
              </w:rPr>
              <w:t>CERD/C/PRY/CO/4-6 (CERD, 2016)</w:t>
            </w:r>
          </w:p>
        </w:tc>
        <w:tc>
          <w:tcPr>
            <w:tcW w:w="1305" w:type="dxa"/>
          </w:tcPr>
          <w:p w:rsidR="00F11E55" w:rsidRPr="008D36C3" w:rsidRDefault="008D36C3" w:rsidP="00E447C0">
            <w:pPr>
              <w:tabs>
                <w:tab w:val="left" w:pos="5295"/>
              </w:tabs>
              <w:bidi/>
              <w:rPr>
                <w:b/>
                <w:bCs/>
                <w:sz w:val="24"/>
                <w:szCs w:val="24"/>
              </w:rPr>
            </w:pPr>
            <w:r w:rsidRPr="008D36C3">
              <w:rPr>
                <w:rFonts w:hint="cs"/>
                <w:b/>
                <w:bCs/>
                <w:sz w:val="24"/>
                <w:szCs w:val="24"/>
                <w:rtl/>
              </w:rPr>
              <w:t>ب</w:t>
            </w:r>
            <w:r w:rsidRPr="008D36C3">
              <w:rPr>
                <w:b/>
                <w:bCs/>
                <w:sz w:val="24"/>
                <w:szCs w:val="24"/>
                <w:rtl/>
              </w:rPr>
              <w:t xml:space="preserve"> - ٤</w:t>
            </w:r>
          </w:p>
        </w:tc>
      </w:tr>
      <w:tr w:rsidR="00F11E55" w:rsidTr="00185C1C">
        <w:tc>
          <w:tcPr>
            <w:tcW w:w="2718" w:type="dxa"/>
            <w:shd w:val="clear" w:color="auto" w:fill="D6E3BC" w:themeFill="accent3" w:themeFillTint="66"/>
          </w:tcPr>
          <w:p w:rsidR="00F11E55" w:rsidRDefault="00A27278" w:rsidP="00E447C0">
            <w:pPr>
              <w:tabs>
                <w:tab w:val="left" w:pos="5295"/>
              </w:tabs>
              <w:bidi/>
              <w:rPr>
                <w:sz w:val="24"/>
                <w:szCs w:val="24"/>
              </w:rPr>
            </w:pPr>
            <w:r w:rsidRPr="00A27278">
              <w:rPr>
                <w:rFonts w:hint="cs"/>
                <w:sz w:val="24"/>
                <w:szCs w:val="24"/>
                <w:rtl/>
              </w:rPr>
              <w:t>وينبغي</w:t>
            </w:r>
            <w:r w:rsidRPr="00A27278">
              <w:rPr>
                <w:sz w:val="24"/>
                <w:szCs w:val="24"/>
                <w:rtl/>
              </w:rPr>
              <w:t xml:space="preserve"> </w:t>
            </w:r>
            <w:r w:rsidRPr="00A27278">
              <w:rPr>
                <w:rFonts w:hint="cs"/>
                <w:sz w:val="24"/>
                <w:szCs w:val="24"/>
                <w:rtl/>
              </w:rPr>
              <w:t>تعزيز</w:t>
            </w:r>
            <w:r w:rsidRPr="00A27278">
              <w:rPr>
                <w:sz w:val="24"/>
                <w:szCs w:val="24"/>
                <w:rtl/>
              </w:rPr>
              <w:t xml:space="preserve"> </w:t>
            </w:r>
            <w:r w:rsidRPr="00A27278">
              <w:rPr>
                <w:rFonts w:hint="cs"/>
                <w:sz w:val="24"/>
                <w:szCs w:val="24"/>
                <w:rtl/>
              </w:rPr>
              <w:t>التدريب</w:t>
            </w:r>
            <w:r w:rsidRPr="00A27278">
              <w:rPr>
                <w:sz w:val="24"/>
                <w:szCs w:val="24"/>
                <w:rtl/>
              </w:rPr>
              <w:t xml:space="preserve"> </w:t>
            </w:r>
            <w:r w:rsidRPr="00A27278">
              <w:rPr>
                <w:rFonts w:hint="cs"/>
                <w:sz w:val="24"/>
                <w:szCs w:val="24"/>
                <w:rtl/>
              </w:rPr>
              <w:t>المقدم</w:t>
            </w:r>
            <w:r w:rsidRPr="00A27278">
              <w:rPr>
                <w:sz w:val="24"/>
                <w:szCs w:val="24"/>
                <w:rtl/>
              </w:rPr>
              <w:t xml:space="preserve"> </w:t>
            </w:r>
            <w:r w:rsidRPr="00A27278">
              <w:rPr>
                <w:rFonts w:hint="cs"/>
                <w:sz w:val="24"/>
                <w:szCs w:val="24"/>
                <w:rtl/>
              </w:rPr>
              <w:t>إلى</w:t>
            </w:r>
            <w:r w:rsidRPr="00A27278">
              <w:rPr>
                <w:sz w:val="24"/>
                <w:szCs w:val="24"/>
                <w:rtl/>
              </w:rPr>
              <w:t xml:space="preserve"> </w:t>
            </w:r>
            <w:r w:rsidRPr="00A27278">
              <w:rPr>
                <w:rFonts w:hint="cs"/>
                <w:sz w:val="24"/>
                <w:szCs w:val="24"/>
                <w:rtl/>
              </w:rPr>
              <w:t>قوات</w:t>
            </w:r>
            <w:r w:rsidRPr="00A27278">
              <w:rPr>
                <w:sz w:val="24"/>
                <w:szCs w:val="24"/>
                <w:rtl/>
              </w:rPr>
              <w:t xml:space="preserve"> </w:t>
            </w:r>
            <w:r w:rsidRPr="00A27278">
              <w:rPr>
                <w:rFonts w:hint="cs"/>
                <w:sz w:val="24"/>
                <w:szCs w:val="24"/>
                <w:rtl/>
              </w:rPr>
              <w:t>الأمن</w:t>
            </w:r>
            <w:r w:rsidRPr="00A27278">
              <w:rPr>
                <w:sz w:val="24"/>
                <w:szCs w:val="24"/>
                <w:rtl/>
              </w:rPr>
              <w:t xml:space="preserve"> </w:t>
            </w:r>
            <w:r w:rsidRPr="00A27278">
              <w:rPr>
                <w:rFonts w:hint="cs"/>
                <w:sz w:val="24"/>
                <w:szCs w:val="24"/>
                <w:rtl/>
              </w:rPr>
              <w:t>في</w:t>
            </w:r>
            <w:r w:rsidRPr="00A27278">
              <w:rPr>
                <w:sz w:val="24"/>
                <w:szCs w:val="24"/>
                <w:rtl/>
              </w:rPr>
              <w:t xml:space="preserve"> </w:t>
            </w:r>
            <w:r w:rsidRPr="00A27278">
              <w:rPr>
                <w:rFonts w:hint="cs"/>
                <w:sz w:val="24"/>
                <w:szCs w:val="24"/>
                <w:rtl/>
              </w:rPr>
              <w:t>مجال</w:t>
            </w:r>
            <w:r w:rsidRPr="00A27278">
              <w:rPr>
                <w:sz w:val="24"/>
                <w:szCs w:val="24"/>
                <w:rtl/>
              </w:rPr>
              <w:t xml:space="preserve"> </w:t>
            </w:r>
            <w:r w:rsidRPr="00A27278">
              <w:rPr>
                <w:rFonts w:hint="cs"/>
                <w:sz w:val="24"/>
                <w:szCs w:val="24"/>
                <w:rtl/>
              </w:rPr>
              <w:t>التوعية</w:t>
            </w:r>
            <w:r w:rsidRPr="00A27278">
              <w:rPr>
                <w:sz w:val="24"/>
                <w:szCs w:val="24"/>
                <w:rtl/>
              </w:rPr>
              <w:t xml:space="preserve"> </w:t>
            </w:r>
            <w:r w:rsidRPr="00A27278">
              <w:rPr>
                <w:rFonts w:hint="cs"/>
                <w:sz w:val="24"/>
                <w:szCs w:val="24"/>
                <w:rtl/>
              </w:rPr>
              <w:t>بشأن</w:t>
            </w:r>
            <w:r w:rsidRPr="00A27278">
              <w:rPr>
                <w:sz w:val="24"/>
                <w:szCs w:val="24"/>
                <w:rtl/>
              </w:rPr>
              <w:t xml:space="preserve"> </w:t>
            </w:r>
            <w:r w:rsidRPr="00A27278">
              <w:rPr>
                <w:rFonts w:hint="cs"/>
                <w:sz w:val="24"/>
                <w:szCs w:val="24"/>
                <w:rtl/>
              </w:rPr>
              <w:t>دور</w:t>
            </w:r>
            <w:r w:rsidRPr="00A27278">
              <w:rPr>
                <w:sz w:val="24"/>
                <w:szCs w:val="24"/>
                <w:rtl/>
              </w:rPr>
              <w:t xml:space="preserve"> </w:t>
            </w:r>
            <w:r w:rsidRPr="00A27278">
              <w:rPr>
                <w:rFonts w:hint="cs"/>
                <w:sz w:val="24"/>
                <w:szCs w:val="24"/>
                <w:rtl/>
              </w:rPr>
              <w:t>المدافعين</w:t>
            </w:r>
            <w:r w:rsidRPr="00A27278">
              <w:rPr>
                <w:sz w:val="24"/>
                <w:szCs w:val="24"/>
                <w:rtl/>
              </w:rPr>
              <w:t xml:space="preserve"> </w:t>
            </w:r>
            <w:r w:rsidRPr="00A27278">
              <w:rPr>
                <w:rFonts w:hint="cs"/>
                <w:sz w:val="24"/>
                <w:szCs w:val="24"/>
                <w:rtl/>
              </w:rPr>
              <w:t>عن</w:t>
            </w:r>
            <w:r w:rsidRPr="00A27278">
              <w:rPr>
                <w:sz w:val="24"/>
                <w:szCs w:val="24"/>
                <w:rtl/>
              </w:rPr>
              <w:t xml:space="preserve"> </w:t>
            </w:r>
            <w:r w:rsidRPr="00A27278">
              <w:rPr>
                <w:rFonts w:hint="cs"/>
                <w:sz w:val="24"/>
                <w:szCs w:val="24"/>
                <w:rtl/>
              </w:rPr>
              <w:t>حقوق</w:t>
            </w:r>
            <w:r w:rsidRPr="00A27278">
              <w:rPr>
                <w:sz w:val="24"/>
                <w:szCs w:val="24"/>
                <w:rtl/>
              </w:rPr>
              <w:t xml:space="preserve"> </w:t>
            </w:r>
            <w:r w:rsidRPr="00A27278">
              <w:rPr>
                <w:rFonts w:hint="cs"/>
                <w:sz w:val="24"/>
                <w:szCs w:val="24"/>
                <w:rtl/>
              </w:rPr>
              <w:t>الإنسان</w:t>
            </w:r>
            <w:r w:rsidRPr="00A27278">
              <w:rPr>
                <w:sz w:val="24"/>
                <w:szCs w:val="24"/>
                <w:rtl/>
              </w:rPr>
              <w:t xml:space="preserve"> </w:t>
            </w:r>
            <w:r w:rsidRPr="00A27278">
              <w:rPr>
                <w:rFonts w:hint="cs"/>
                <w:sz w:val="24"/>
                <w:szCs w:val="24"/>
                <w:rtl/>
              </w:rPr>
              <w:t>وأنشطتهم،</w:t>
            </w:r>
            <w:r w:rsidRPr="00A27278">
              <w:rPr>
                <w:sz w:val="24"/>
                <w:szCs w:val="24"/>
                <w:rtl/>
              </w:rPr>
              <w:t xml:space="preserve"> </w:t>
            </w:r>
            <w:r w:rsidRPr="00A27278">
              <w:rPr>
                <w:rFonts w:hint="cs"/>
                <w:sz w:val="24"/>
                <w:szCs w:val="24"/>
                <w:rtl/>
              </w:rPr>
              <w:t>على</w:t>
            </w:r>
            <w:r w:rsidRPr="00A27278">
              <w:rPr>
                <w:sz w:val="24"/>
                <w:szCs w:val="24"/>
                <w:rtl/>
              </w:rPr>
              <w:t xml:space="preserve"> </w:t>
            </w:r>
            <w:r w:rsidRPr="00A27278">
              <w:rPr>
                <w:rFonts w:hint="cs"/>
                <w:sz w:val="24"/>
                <w:szCs w:val="24"/>
                <w:rtl/>
              </w:rPr>
              <w:t>سبيل</w:t>
            </w:r>
            <w:r w:rsidRPr="00A27278">
              <w:rPr>
                <w:sz w:val="24"/>
                <w:szCs w:val="24"/>
                <w:rtl/>
              </w:rPr>
              <w:t xml:space="preserve"> </w:t>
            </w:r>
            <w:r w:rsidRPr="00A27278">
              <w:rPr>
                <w:rFonts w:hint="cs"/>
                <w:sz w:val="24"/>
                <w:szCs w:val="24"/>
                <w:rtl/>
              </w:rPr>
              <w:t>الأولوية،</w:t>
            </w:r>
            <w:r w:rsidRPr="00A27278">
              <w:rPr>
                <w:sz w:val="24"/>
                <w:szCs w:val="24"/>
                <w:rtl/>
              </w:rPr>
              <w:t xml:space="preserve"> </w:t>
            </w:r>
            <w:r w:rsidRPr="00A27278">
              <w:rPr>
                <w:rFonts w:hint="cs"/>
                <w:sz w:val="24"/>
                <w:szCs w:val="24"/>
                <w:rtl/>
              </w:rPr>
              <w:t>بالإضافة</w:t>
            </w:r>
            <w:r w:rsidRPr="00A27278">
              <w:rPr>
                <w:sz w:val="24"/>
                <w:szCs w:val="24"/>
                <w:rtl/>
              </w:rPr>
              <w:t xml:space="preserve"> </w:t>
            </w:r>
            <w:r w:rsidRPr="00A27278">
              <w:rPr>
                <w:rFonts w:hint="cs"/>
                <w:sz w:val="24"/>
                <w:szCs w:val="24"/>
                <w:rtl/>
              </w:rPr>
              <w:t>إلى</w:t>
            </w:r>
            <w:r w:rsidRPr="00A27278">
              <w:rPr>
                <w:sz w:val="24"/>
                <w:szCs w:val="24"/>
                <w:rtl/>
              </w:rPr>
              <w:t xml:space="preserve"> </w:t>
            </w:r>
            <w:r w:rsidRPr="00A27278">
              <w:rPr>
                <w:rFonts w:hint="cs"/>
                <w:sz w:val="24"/>
                <w:szCs w:val="24"/>
                <w:rtl/>
              </w:rPr>
              <w:t>مشورة</w:t>
            </w:r>
            <w:r w:rsidRPr="00A27278">
              <w:rPr>
                <w:sz w:val="24"/>
                <w:szCs w:val="24"/>
                <w:rtl/>
              </w:rPr>
              <w:t xml:space="preserve"> </w:t>
            </w:r>
            <w:r w:rsidRPr="00A27278">
              <w:rPr>
                <w:rFonts w:hint="cs"/>
                <w:sz w:val="24"/>
                <w:szCs w:val="24"/>
                <w:rtl/>
              </w:rPr>
              <w:lastRenderedPageBreak/>
              <w:t>تقنية</w:t>
            </w:r>
            <w:r w:rsidRPr="00A27278">
              <w:rPr>
                <w:sz w:val="24"/>
                <w:szCs w:val="24"/>
                <w:rtl/>
              </w:rPr>
              <w:t xml:space="preserve"> </w:t>
            </w:r>
            <w:r w:rsidRPr="00A27278">
              <w:rPr>
                <w:rFonts w:hint="cs"/>
                <w:sz w:val="24"/>
                <w:szCs w:val="24"/>
                <w:rtl/>
              </w:rPr>
              <w:t>ومساعدة</w:t>
            </w:r>
            <w:r w:rsidRPr="00A27278">
              <w:rPr>
                <w:sz w:val="24"/>
                <w:szCs w:val="24"/>
                <w:rtl/>
              </w:rPr>
              <w:t xml:space="preserve"> </w:t>
            </w:r>
            <w:r w:rsidRPr="00A27278">
              <w:rPr>
                <w:rFonts w:hint="cs"/>
                <w:sz w:val="24"/>
                <w:szCs w:val="24"/>
                <w:rtl/>
              </w:rPr>
              <w:t>من</w:t>
            </w:r>
            <w:r w:rsidRPr="00A27278">
              <w:rPr>
                <w:sz w:val="24"/>
                <w:szCs w:val="24"/>
                <w:rtl/>
              </w:rPr>
              <w:t xml:space="preserve"> </w:t>
            </w:r>
            <w:r w:rsidRPr="00A27278">
              <w:rPr>
                <w:rFonts w:hint="cs"/>
                <w:sz w:val="24"/>
                <w:szCs w:val="24"/>
                <w:rtl/>
              </w:rPr>
              <w:t>كيانات</w:t>
            </w:r>
            <w:r w:rsidRPr="00A27278">
              <w:rPr>
                <w:sz w:val="24"/>
                <w:szCs w:val="24"/>
                <w:rtl/>
              </w:rPr>
              <w:t xml:space="preserve"> </w:t>
            </w:r>
            <w:r w:rsidRPr="00A27278">
              <w:rPr>
                <w:rFonts w:hint="cs"/>
                <w:sz w:val="24"/>
                <w:szCs w:val="24"/>
                <w:rtl/>
              </w:rPr>
              <w:t>الأمم</w:t>
            </w:r>
            <w:r w:rsidRPr="00A27278">
              <w:rPr>
                <w:sz w:val="24"/>
                <w:szCs w:val="24"/>
                <w:rtl/>
              </w:rPr>
              <w:t xml:space="preserve"> </w:t>
            </w:r>
            <w:r w:rsidRPr="00A27278">
              <w:rPr>
                <w:rFonts w:hint="cs"/>
                <w:sz w:val="24"/>
                <w:szCs w:val="24"/>
                <w:rtl/>
              </w:rPr>
              <w:t>المتحدة</w:t>
            </w:r>
            <w:r w:rsidRPr="00A27278">
              <w:rPr>
                <w:sz w:val="24"/>
                <w:szCs w:val="24"/>
                <w:rtl/>
              </w:rPr>
              <w:t xml:space="preserve"> </w:t>
            </w:r>
            <w:r w:rsidRPr="00A27278">
              <w:rPr>
                <w:rFonts w:hint="cs"/>
                <w:sz w:val="24"/>
                <w:szCs w:val="24"/>
                <w:rtl/>
              </w:rPr>
              <w:t>ذات</w:t>
            </w:r>
            <w:r w:rsidRPr="00A27278">
              <w:rPr>
                <w:sz w:val="24"/>
                <w:szCs w:val="24"/>
                <w:rtl/>
              </w:rPr>
              <w:t xml:space="preserve"> </w:t>
            </w:r>
            <w:r w:rsidRPr="00A27278">
              <w:rPr>
                <w:rFonts w:hint="cs"/>
                <w:sz w:val="24"/>
                <w:szCs w:val="24"/>
                <w:rtl/>
              </w:rPr>
              <w:t>الصلة</w:t>
            </w:r>
            <w:r w:rsidRPr="00A27278">
              <w:rPr>
                <w:sz w:val="24"/>
                <w:szCs w:val="24"/>
                <w:rtl/>
              </w:rPr>
              <w:t xml:space="preserve"> </w:t>
            </w:r>
            <w:r w:rsidRPr="00A27278">
              <w:rPr>
                <w:rFonts w:hint="cs"/>
                <w:sz w:val="24"/>
                <w:szCs w:val="24"/>
                <w:rtl/>
              </w:rPr>
              <w:t>والمنظمات</w:t>
            </w:r>
            <w:r w:rsidRPr="00A27278">
              <w:rPr>
                <w:sz w:val="24"/>
                <w:szCs w:val="24"/>
                <w:rtl/>
              </w:rPr>
              <w:t xml:space="preserve"> </w:t>
            </w:r>
            <w:r w:rsidRPr="00A27278">
              <w:rPr>
                <w:rFonts w:hint="cs"/>
                <w:sz w:val="24"/>
                <w:szCs w:val="24"/>
                <w:rtl/>
              </w:rPr>
              <w:t>غير</w:t>
            </w:r>
            <w:r w:rsidRPr="00A27278">
              <w:rPr>
                <w:sz w:val="24"/>
                <w:szCs w:val="24"/>
                <w:rtl/>
              </w:rPr>
              <w:t xml:space="preserve"> </w:t>
            </w:r>
            <w:r w:rsidRPr="00A27278">
              <w:rPr>
                <w:rFonts w:hint="cs"/>
                <w:sz w:val="24"/>
                <w:szCs w:val="24"/>
                <w:rtl/>
              </w:rPr>
              <w:t>الحكومية</w:t>
            </w:r>
            <w:r w:rsidRPr="00A27278">
              <w:rPr>
                <w:sz w:val="24"/>
                <w:szCs w:val="24"/>
                <w:rtl/>
              </w:rPr>
              <w:t xml:space="preserve"> </w:t>
            </w:r>
            <w:r w:rsidRPr="00A27278">
              <w:rPr>
                <w:rFonts w:hint="cs"/>
                <w:sz w:val="24"/>
                <w:szCs w:val="24"/>
                <w:rtl/>
              </w:rPr>
              <w:t>والشركاء</w:t>
            </w:r>
            <w:r w:rsidRPr="00A27278">
              <w:rPr>
                <w:sz w:val="24"/>
                <w:szCs w:val="24"/>
                <w:rtl/>
              </w:rPr>
              <w:t xml:space="preserve"> </w:t>
            </w:r>
            <w:r w:rsidRPr="00A27278">
              <w:rPr>
                <w:rFonts w:hint="cs"/>
                <w:sz w:val="24"/>
                <w:szCs w:val="24"/>
                <w:rtl/>
              </w:rPr>
              <w:t>الآخرين</w:t>
            </w:r>
            <w:r w:rsidR="00A42019">
              <w:rPr>
                <w:sz w:val="24"/>
                <w:szCs w:val="24"/>
              </w:rPr>
              <w:t>.</w:t>
            </w:r>
          </w:p>
          <w:p w:rsidR="00A27278" w:rsidRPr="00834702" w:rsidRDefault="00A27278" w:rsidP="007D56AB">
            <w:pPr>
              <w:rPr>
                <w:rFonts w:cs="Times New Roman"/>
              </w:rPr>
            </w:pPr>
            <w:r w:rsidRPr="00834702">
              <w:rPr>
                <w:rFonts w:cs="Times New Roman"/>
              </w:rPr>
              <w:t>A/HRC/19/55/Add.1 (SR HR Defenders, 2012)</w:t>
            </w:r>
          </w:p>
          <w:p w:rsidR="003E67E4" w:rsidRPr="003E67E4" w:rsidRDefault="003E67E4" w:rsidP="00E447C0">
            <w:pPr>
              <w:tabs>
                <w:tab w:val="left" w:pos="5295"/>
              </w:tabs>
              <w:bidi/>
              <w:rPr>
                <w:sz w:val="24"/>
                <w:szCs w:val="24"/>
              </w:rPr>
            </w:pPr>
            <w:r w:rsidRPr="00834702">
              <w:rPr>
                <w:rFonts w:cs="Times New Roman"/>
              </w:rPr>
              <w:t>136.56</w:t>
            </w:r>
            <w:r w:rsidR="007D56AB">
              <w:rPr>
                <w:rFonts w:cs="Times New Roman" w:hint="cs"/>
                <w:rtl/>
              </w:rPr>
              <w:t xml:space="preserve"> </w:t>
            </w:r>
            <w:r w:rsidRPr="00834702">
              <w:rPr>
                <w:rFonts w:cs="Times New Roman"/>
              </w:rPr>
              <w:t xml:space="preserve"> </w:t>
            </w:r>
            <w:r w:rsidRPr="003E67E4">
              <w:rPr>
                <w:rFonts w:hint="cs"/>
                <w:sz w:val="24"/>
                <w:szCs w:val="24"/>
                <w:rtl/>
              </w:rPr>
              <w:t>الاستفادة الكاملة والفعالة من المساعدة التقنية التي يقدمها المجتمع الدولي في ميدان تدريب وبناء المؤسسات الوطنية لتعزيز حقوق الإنسان وحمايتها</w:t>
            </w:r>
            <w:r w:rsidRPr="003E67E4">
              <w:rPr>
                <w:rFonts w:hint="cs"/>
                <w:sz w:val="24"/>
                <w:szCs w:val="24"/>
                <w:rtl/>
                <w:lang w:bidi="ar"/>
              </w:rPr>
              <w:t>.</w:t>
            </w:r>
          </w:p>
          <w:p w:rsidR="00A27278" w:rsidRPr="00A27278" w:rsidRDefault="003E67E4" w:rsidP="007D56AB">
            <w:pPr>
              <w:tabs>
                <w:tab w:val="left" w:pos="5295"/>
              </w:tabs>
              <w:rPr>
                <w:sz w:val="24"/>
                <w:szCs w:val="24"/>
              </w:rPr>
            </w:pPr>
            <w:r w:rsidRPr="00834702">
              <w:rPr>
                <w:rFonts w:cs="Times New Roman"/>
              </w:rPr>
              <w:t>A/HRC/32/12 (UPR, 2016)</w:t>
            </w:r>
          </w:p>
        </w:tc>
        <w:tc>
          <w:tcPr>
            <w:tcW w:w="3060" w:type="dxa"/>
            <w:shd w:val="clear" w:color="auto" w:fill="D6E3BC" w:themeFill="accent3" w:themeFillTint="66"/>
          </w:tcPr>
          <w:p w:rsidR="00F11E55" w:rsidRPr="00A27278" w:rsidRDefault="00F11E55" w:rsidP="00E447C0">
            <w:pPr>
              <w:tabs>
                <w:tab w:val="left" w:pos="5295"/>
              </w:tabs>
              <w:bidi/>
              <w:rPr>
                <w:sz w:val="24"/>
                <w:szCs w:val="24"/>
              </w:rPr>
            </w:pPr>
          </w:p>
        </w:tc>
        <w:tc>
          <w:tcPr>
            <w:tcW w:w="2970" w:type="dxa"/>
            <w:shd w:val="clear" w:color="auto" w:fill="D6E3BC" w:themeFill="accent3" w:themeFillTint="66"/>
          </w:tcPr>
          <w:p w:rsidR="00A27278" w:rsidRPr="00A27278" w:rsidRDefault="00A27278" w:rsidP="00E447C0">
            <w:pPr>
              <w:tabs>
                <w:tab w:val="left" w:pos="5295"/>
              </w:tabs>
              <w:bidi/>
              <w:rPr>
                <w:sz w:val="24"/>
                <w:szCs w:val="24"/>
              </w:rPr>
            </w:pPr>
            <w:r w:rsidRPr="00A27278">
              <w:rPr>
                <w:rFonts w:hint="cs"/>
                <w:sz w:val="24"/>
                <w:szCs w:val="24"/>
                <w:rtl/>
              </w:rPr>
              <w:t>النظر في تعديل دستورها ليشمل الحق في المياه والصرف الصحي؛</w:t>
            </w:r>
          </w:p>
          <w:p w:rsidR="00F11E55" w:rsidRPr="00A27278" w:rsidRDefault="00A27278" w:rsidP="007D56AB">
            <w:pPr>
              <w:tabs>
                <w:tab w:val="left" w:pos="5295"/>
              </w:tabs>
              <w:rPr>
                <w:sz w:val="24"/>
                <w:szCs w:val="24"/>
              </w:rPr>
            </w:pPr>
            <w:r w:rsidRPr="00834702">
              <w:rPr>
                <w:rFonts w:cs="Times New Roman"/>
                <w:lang w:val="pt-BR"/>
              </w:rPr>
              <w:t>CRC/C/BRA/CO/2-4 (CRC, 2015)</w:t>
            </w:r>
          </w:p>
        </w:tc>
        <w:tc>
          <w:tcPr>
            <w:tcW w:w="3123" w:type="dxa"/>
            <w:shd w:val="clear" w:color="auto" w:fill="D6E3BC" w:themeFill="accent3" w:themeFillTint="66"/>
          </w:tcPr>
          <w:p w:rsidR="00F11E55" w:rsidRDefault="00A27278" w:rsidP="00E447C0">
            <w:pPr>
              <w:tabs>
                <w:tab w:val="left" w:pos="5295"/>
              </w:tabs>
              <w:bidi/>
              <w:rPr>
                <w:sz w:val="24"/>
                <w:szCs w:val="24"/>
              </w:rPr>
            </w:pPr>
            <w:r w:rsidRPr="00834702">
              <w:rPr>
                <w:rFonts w:cs="Times New Roman"/>
              </w:rPr>
              <w:t>50.</w:t>
            </w:r>
            <w:r w:rsidR="006F162D">
              <w:rPr>
                <w:rFonts w:cs="Times New Roman" w:hint="cs"/>
                <w:rtl/>
              </w:rPr>
              <w:t xml:space="preserve"> </w:t>
            </w:r>
            <w:r w:rsidRPr="00834702">
              <w:rPr>
                <w:rFonts w:cs="Times New Roman"/>
              </w:rPr>
              <w:t xml:space="preserve"> </w:t>
            </w:r>
            <w:r w:rsidR="0094425A" w:rsidRPr="0094425A">
              <w:rPr>
                <w:rFonts w:hint="cs"/>
                <w:sz w:val="24"/>
                <w:szCs w:val="24"/>
                <w:rtl/>
              </w:rPr>
              <w:t>مضاعفة</w:t>
            </w:r>
            <w:r w:rsidR="0094425A" w:rsidRPr="0094425A">
              <w:rPr>
                <w:sz w:val="24"/>
                <w:szCs w:val="24"/>
                <w:rtl/>
              </w:rPr>
              <w:t xml:space="preserve"> </w:t>
            </w:r>
            <w:r w:rsidR="0094425A" w:rsidRPr="0094425A">
              <w:rPr>
                <w:rFonts w:hint="cs"/>
                <w:sz w:val="24"/>
                <w:szCs w:val="24"/>
                <w:rtl/>
              </w:rPr>
              <w:t>جهودها</w:t>
            </w:r>
            <w:r w:rsidR="0094425A" w:rsidRPr="0094425A">
              <w:rPr>
                <w:sz w:val="24"/>
                <w:szCs w:val="24"/>
                <w:rtl/>
              </w:rPr>
              <w:t xml:space="preserve"> </w:t>
            </w:r>
            <w:r w:rsidR="0094425A" w:rsidRPr="0094425A">
              <w:rPr>
                <w:rFonts w:hint="cs"/>
                <w:sz w:val="24"/>
                <w:szCs w:val="24"/>
                <w:rtl/>
              </w:rPr>
              <w:t>لزيادة</w:t>
            </w:r>
            <w:r w:rsidR="0094425A" w:rsidRPr="0094425A">
              <w:rPr>
                <w:sz w:val="24"/>
                <w:szCs w:val="24"/>
                <w:rtl/>
              </w:rPr>
              <w:t xml:space="preserve"> </w:t>
            </w:r>
            <w:r w:rsidR="0094425A" w:rsidRPr="0094425A">
              <w:rPr>
                <w:rFonts w:hint="cs"/>
                <w:sz w:val="24"/>
                <w:szCs w:val="24"/>
                <w:rtl/>
              </w:rPr>
              <w:t>الإنتاجية</w:t>
            </w:r>
            <w:r w:rsidR="0094425A" w:rsidRPr="0094425A">
              <w:rPr>
                <w:sz w:val="24"/>
                <w:szCs w:val="24"/>
                <w:rtl/>
              </w:rPr>
              <w:t xml:space="preserve"> </w:t>
            </w:r>
            <w:r w:rsidR="0094425A" w:rsidRPr="0094425A">
              <w:rPr>
                <w:rFonts w:hint="cs"/>
                <w:sz w:val="24"/>
                <w:szCs w:val="24"/>
                <w:rtl/>
              </w:rPr>
              <w:t>بين</w:t>
            </w:r>
            <w:r w:rsidR="0094425A" w:rsidRPr="0094425A">
              <w:rPr>
                <w:sz w:val="24"/>
                <w:szCs w:val="24"/>
                <w:rtl/>
              </w:rPr>
              <w:t xml:space="preserve"> </w:t>
            </w:r>
            <w:r w:rsidR="0094425A" w:rsidRPr="0094425A">
              <w:rPr>
                <w:rFonts w:hint="cs"/>
                <w:sz w:val="24"/>
                <w:szCs w:val="24"/>
                <w:rtl/>
              </w:rPr>
              <w:t>المزارعين</w:t>
            </w:r>
            <w:r w:rsidR="0094425A" w:rsidRPr="0094425A">
              <w:rPr>
                <w:sz w:val="24"/>
                <w:szCs w:val="24"/>
                <w:rtl/>
              </w:rPr>
              <w:t xml:space="preserve"> </w:t>
            </w:r>
            <w:r w:rsidR="0094425A" w:rsidRPr="0094425A">
              <w:rPr>
                <w:rFonts w:hint="cs"/>
                <w:sz w:val="24"/>
                <w:szCs w:val="24"/>
                <w:rtl/>
              </w:rPr>
              <w:t>على</w:t>
            </w:r>
            <w:r w:rsidR="0094425A" w:rsidRPr="0094425A">
              <w:rPr>
                <w:sz w:val="24"/>
                <w:szCs w:val="24"/>
                <w:rtl/>
              </w:rPr>
              <w:t xml:space="preserve"> </w:t>
            </w:r>
            <w:r w:rsidR="0094425A" w:rsidRPr="0094425A">
              <w:rPr>
                <w:rFonts w:hint="cs"/>
                <w:sz w:val="24"/>
                <w:szCs w:val="24"/>
                <w:rtl/>
              </w:rPr>
              <w:t>الصعيد</w:t>
            </w:r>
            <w:r w:rsidR="0094425A" w:rsidRPr="0094425A">
              <w:rPr>
                <w:sz w:val="24"/>
                <w:szCs w:val="24"/>
                <w:rtl/>
              </w:rPr>
              <w:t xml:space="preserve"> </w:t>
            </w:r>
            <w:r w:rsidR="0094425A" w:rsidRPr="0094425A">
              <w:rPr>
                <w:rFonts w:hint="cs"/>
                <w:sz w:val="24"/>
                <w:szCs w:val="24"/>
                <w:rtl/>
              </w:rPr>
              <w:t>الصغير</w:t>
            </w:r>
            <w:r w:rsidR="0094425A" w:rsidRPr="0094425A">
              <w:rPr>
                <w:sz w:val="24"/>
                <w:szCs w:val="24"/>
                <w:rtl/>
              </w:rPr>
              <w:t xml:space="preserve"> </w:t>
            </w:r>
            <w:r w:rsidR="0094425A" w:rsidRPr="0094425A">
              <w:rPr>
                <w:rFonts w:hint="cs"/>
                <w:sz w:val="24"/>
                <w:szCs w:val="24"/>
                <w:rtl/>
              </w:rPr>
              <w:t>عن</w:t>
            </w:r>
            <w:r w:rsidR="0094425A" w:rsidRPr="0094425A">
              <w:rPr>
                <w:sz w:val="24"/>
                <w:szCs w:val="24"/>
                <w:rtl/>
              </w:rPr>
              <w:t xml:space="preserve"> </w:t>
            </w:r>
            <w:r w:rsidR="0094425A" w:rsidRPr="0094425A">
              <w:rPr>
                <w:rFonts w:hint="cs"/>
                <w:sz w:val="24"/>
                <w:szCs w:val="24"/>
                <w:rtl/>
              </w:rPr>
              <w:t>طريق</w:t>
            </w:r>
            <w:r w:rsidR="0094425A" w:rsidRPr="0094425A">
              <w:rPr>
                <w:sz w:val="24"/>
                <w:szCs w:val="24"/>
                <w:rtl/>
              </w:rPr>
              <w:t xml:space="preserve"> </w:t>
            </w:r>
            <w:r w:rsidR="0094425A" w:rsidRPr="0094425A">
              <w:rPr>
                <w:rFonts w:hint="cs"/>
                <w:sz w:val="24"/>
                <w:szCs w:val="24"/>
                <w:rtl/>
              </w:rPr>
              <w:t>إتاحة</w:t>
            </w:r>
            <w:r w:rsidR="0094425A" w:rsidRPr="0094425A">
              <w:rPr>
                <w:sz w:val="24"/>
                <w:szCs w:val="24"/>
                <w:rtl/>
              </w:rPr>
              <w:t xml:space="preserve"> </w:t>
            </w:r>
            <w:r w:rsidR="0094425A" w:rsidRPr="0094425A">
              <w:rPr>
                <w:rFonts w:hint="cs"/>
                <w:sz w:val="24"/>
                <w:szCs w:val="24"/>
                <w:rtl/>
              </w:rPr>
              <w:t>التكنولوجيات</w:t>
            </w:r>
            <w:r w:rsidR="0094425A" w:rsidRPr="0094425A">
              <w:rPr>
                <w:sz w:val="24"/>
                <w:szCs w:val="24"/>
                <w:rtl/>
              </w:rPr>
              <w:t xml:space="preserve"> </w:t>
            </w:r>
            <w:r w:rsidR="0094425A" w:rsidRPr="0094425A">
              <w:rPr>
                <w:rFonts w:hint="cs"/>
                <w:sz w:val="24"/>
                <w:szCs w:val="24"/>
                <w:rtl/>
              </w:rPr>
              <w:t>المناسبة</w:t>
            </w:r>
            <w:r w:rsidR="0094425A" w:rsidRPr="0094425A">
              <w:rPr>
                <w:sz w:val="24"/>
                <w:szCs w:val="24"/>
                <w:rtl/>
              </w:rPr>
              <w:t xml:space="preserve"> </w:t>
            </w:r>
            <w:r w:rsidR="0094425A" w:rsidRPr="0094425A">
              <w:rPr>
                <w:rFonts w:hint="cs"/>
                <w:sz w:val="24"/>
                <w:szCs w:val="24"/>
                <w:rtl/>
              </w:rPr>
              <w:t>لهم،</w:t>
            </w:r>
            <w:r w:rsidR="0094425A" w:rsidRPr="0094425A">
              <w:rPr>
                <w:sz w:val="24"/>
                <w:szCs w:val="24"/>
                <w:rtl/>
              </w:rPr>
              <w:t xml:space="preserve"> </w:t>
            </w:r>
            <w:r w:rsidR="0094425A" w:rsidRPr="0094425A">
              <w:rPr>
                <w:rFonts w:hint="cs"/>
                <w:sz w:val="24"/>
                <w:szCs w:val="24"/>
                <w:rtl/>
              </w:rPr>
              <w:t>بما</w:t>
            </w:r>
            <w:r w:rsidR="0094425A" w:rsidRPr="0094425A">
              <w:rPr>
                <w:sz w:val="24"/>
                <w:szCs w:val="24"/>
                <w:rtl/>
              </w:rPr>
              <w:t xml:space="preserve"> </w:t>
            </w:r>
            <w:r w:rsidR="0094425A" w:rsidRPr="0094425A">
              <w:rPr>
                <w:rFonts w:hint="cs"/>
                <w:sz w:val="24"/>
                <w:szCs w:val="24"/>
                <w:rtl/>
              </w:rPr>
              <w:t>يتماشى</w:t>
            </w:r>
            <w:r w:rsidR="0094425A" w:rsidRPr="0094425A">
              <w:rPr>
                <w:sz w:val="24"/>
                <w:szCs w:val="24"/>
                <w:rtl/>
              </w:rPr>
              <w:t xml:space="preserve"> </w:t>
            </w:r>
            <w:r w:rsidR="0094425A" w:rsidRPr="0094425A">
              <w:rPr>
                <w:rFonts w:hint="cs"/>
                <w:sz w:val="24"/>
                <w:szCs w:val="24"/>
                <w:rtl/>
              </w:rPr>
              <w:t>مع</w:t>
            </w:r>
            <w:r w:rsidR="0094425A" w:rsidRPr="0094425A">
              <w:rPr>
                <w:sz w:val="24"/>
                <w:szCs w:val="24"/>
                <w:rtl/>
              </w:rPr>
              <w:t xml:space="preserve"> </w:t>
            </w:r>
            <w:r w:rsidR="0094425A" w:rsidRPr="0094425A">
              <w:rPr>
                <w:rFonts w:hint="cs"/>
                <w:sz w:val="24"/>
                <w:szCs w:val="24"/>
                <w:rtl/>
              </w:rPr>
              <w:t>حقهم</w:t>
            </w:r>
            <w:r w:rsidR="0094425A" w:rsidRPr="0094425A">
              <w:rPr>
                <w:sz w:val="24"/>
                <w:szCs w:val="24"/>
                <w:rtl/>
              </w:rPr>
              <w:t xml:space="preserve"> </w:t>
            </w:r>
            <w:r w:rsidR="0094425A" w:rsidRPr="0094425A">
              <w:rPr>
                <w:rFonts w:hint="cs"/>
                <w:sz w:val="24"/>
                <w:szCs w:val="24"/>
                <w:rtl/>
              </w:rPr>
              <w:t>في</w:t>
            </w:r>
            <w:r w:rsidR="0094425A" w:rsidRPr="0094425A">
              <w:rPr>
                <w:sz w:val="24"/>
                <w:szCs w:val="24"/>
                <w:rtl/>
              </w:rPr>
              <w:t xml:space="preserve"> </w:t>
            </w:r>
            <w:r w:rsidR="0094425A" w:rsidRPr="0094425A">
              <w:rPr>
                <w:rFonts w:hint="cs"/>
                <w:sz w:val="24"/>
                <w:szCs w:val="24"/>
                <w:rtl/>
              </w:rPr>
              <w:t>التمتع</w:t>
            </w:r>
            <w:r w:rsidR="0094425A" w:rsidRPr="0094425A">
              <w:rPr>
                <w:sz w:val="24"/>
                <w:szCs w:val="24"/>
                <w:rtl/>
              </w:rPr>
              <w:t xml:space="preserve"> </w:t>
            </w:r>
            <w:r w:rsidR="0094425A" w:rsidRPr="0094425A">
              <w:rPr>
                <w:rFonts w:hint="cs"/>
                <w:sz w:val="24"/>
                <w:szCs w:val="24"/>
                <w:rtl/>
              </w:rPr>
              <w:t>بفوائد</w:t>
            </w:r>
            <w:r w:rsidR="0094425A" w:rsidRPr="0094425A">
              <w:rPr>
                <w:sz w:val="24"/>
                <w:szCs w:val="24"/>
                <w:rtl/>
              </w:rPr>
              <w:t xml:space="preserve"> </w:t>
            </w:r>
            <w:r w:rsidR="0094425A" w:rsidRPr="0094425A">
              <w:rPr>
                <w:rFonts w:hint="cs"/>
                <w:sz w:val="24"/>
                <w:szCs w:val="24"/>
                <w:rtl/>
              </w:rPr>
              <w:t>التقدم</w:t>
            </w:r>
            <w:r w:rsidR="0094425A" w:rsidRPr="0094425A">
              <w:rPr>
                <w:sz w:val="24"/>
                <w:szCs w:val="24"/>
                <w:rtl/>
              </w:rPr>
              <w:t xml:space="preserve"> </w:t>
            </w:r>
            <w:r w:rsidR="0094425A" w:rsidRPr="0094425A">
              <w:rPr>
                <w:rFonts w:hint="cs"/>
                <w:sz w:val="24"/>
                <w:szCs w:val="24"/>
                <w:rtl/>
              </w:rPr>
              <w:t>العلمي،</w:t>
            </w:r>
            <w:r w:rsidR="0094425A" w:rsidRPr="0094425A">
              <w:rPr>
                <w:sz w:val="24"/>
                <w:szCs w:val="24"/>
                <w:rtl/>
              </w:rPr>
              <w:t xml:space="preserve"> </w:t>
            </w:r>
            <w:r w:rsidR="0094425A" w:rsidRPr="0094425A">
              <w:rPr>
                <w:rFonts w:hint="cs"/>
                <w:sz w:val="24"/>
                <w:szCs w:val="24"/>
                <w:rtl/>
              </w:rPr>
              <w:t>وتعزيز</w:t>
            </w:r>
            <w:r w:rsidR="0094425A" w:rsidRPr="0094425A">
              <w:rPr>
                <w:sz w:val="24"/>
                <w:szCs w:val="24"/>
                <w:rtl/>
              </w:rPr>
              <w:t xml:space="preserve"> </w:t>
            </w:r>
            <w:r w:rsidR="0094425A" w:rsidRPr="0094425A">
              <w:rPr>
                <w:rFonts w:hint="cs"/>
                <w:sz w:val="24"/>
                <w:szCs w:val="24"/>
                <w:rtl/>
              </w:rPr>
              <w:lastRenderedPageBreak/>
              <w:t>وصولهم</w:t>
            </w:r>
            <w:r w:rsidR="0094425A" w:rsidRPr="0094425A">
              <w:rPr>
                <w:sz w:val="24"/>
                <w:szCs w:val="24"/>
                <w:rtl/>
              </w:rPr>
              <w:t xml:space="preserve"> </w:t>
            </w:r>
            <w:r w:rsidR="0094425A" w:rsidRPr="0094425A">
              <w:rPr>
                <w:rFonts w:hint="cs"/>
                <w:sz w:val="24"/>
                <w:szCs w:val="24"/>
                <w:rtl/>
              </w:rPr>
              <w:t>إلى</w:t>
            </w:r>
            <w:r w:rsidR="0094425A" w:rsidRPr="0094425A">
              <w:rPr>
                <w:sz w:val="24"/>
                <w:szCs w:val="24"/>
                <w:rtl/>
              </w:rPr>
              <w:t xml:space="preserve"> </w:t>
            </w:r>
            <w:r w:rsidR="0094425A" w:rsidRPr="0094425A">
              <w:rPr>
                <w:rFonts w:hint="cs"/>
                <w:sz w:val="24"/>
                <w:szCs w:val="24"/>
                <w:rtl/>
              </w:rPr>
              <w:t>الأسواق</w:t>
            </w:r>
            <w:r w:rsidR="0094425A" w:rsidRPr="0094425A">
              <w:rPr>
                <w:sz w:val="24"/>
                <w:szCs w:val="24"/>
                <w:rtl/>
              </w:rPr>
              <w:t xml:space="preserve"> </w:t>
            </w:r>
            <w:r w:rsidR="0094425A" w:rsidRPr="0094425A">
              <w:rPr>
                <w:rFonts w:hint="cs"/>
                <w:sz w:val="24"/>
                <w:szCs w:val="24"/>
                <w:rtl/>
              </w:rPr>
              <w:t>المحلية</w:t>
            </w:r>
            <w:r w:rsidR="0094425A" w:rsidRPr="0094425A">
              <w:rPr>
                <w:sz w:val="24"/>
                <w:szCs w:val="24"/>
                <w:rtl/>
              </w:rPr>
              <w:t xml:space="preserve"> </w:t>
            </w:r>
            <w:r w:rsidR="0094425A" w:rsidRPr="0094425A">
              <w:rPr>
                <w:rFonts w:hint="cs"/>
                <w:sz w:val="24"/>
                <w:szCs w:val="24"/>
                <w:rtl/>
              </w:rPr>
              <w:t>بهدف</w:t>
            </w:r>
            <w:r w:rsidR="0094425A" w:rsidRPr="0094425A">
              <w:rPr>
                <w:sz w:val="24"/>
                <w:szCs w:val="24"/>
                <w:rtl/>
              </w:rPr>
              <w:t xml:space="preserve"> </w:t>
            </w:r>
            <w:r w:rsidR="0094425A" w:rsidRPr="0094425A">
              <w:rPr>
                <w:rFonts w:hint="cs"/>
                <w:sz w:val="24"/>
                <w:szCs w:val="24"/>
                <w:rtl/>
              </w:rPr>
              <w:t>رفع</w:t>
            </w:r>
            <w:r w:rsidR="0094425A" w:rsidRPr="0094425A">
              <w:rPr>
                <w:sz w:val="24"/>
                <w:szCs w:val="24"/>
                <w:rtl/>
              </w:rPr>
              <w:t xml:space="preserve"> </w:t>
            </w:r>
            <w:r w:rsidR="0094425A" w:rsidRPr="0094425A">
              <w:rPr>
                <w:rFonts w:hint="cs"/>
                <w:sz w:val="24"/>
                <w:szCs w:val="24"/>
                <w:rtl/>
              </w:rPr>
              <w:t>مستويات</w:t>
            </w:r>
            <w:r w:rsidR="0094425A" w:rsidRPr="0094425A">
              <w:rPr>
                <w:sz w:val="24"/>
                <w:szCs w:val="24"/>
                <w:rtl/>
              </w:rPr>
              <w:t xml:space="preserve"> </w:t>
            </w:r>
            <w:r w:rsidR="0094425A" w:rsidRPr="0094425A">
              <w:rPr>
                <w:rFonts w:hint="cs"/>
                <w:sz w:val="24"/>
                <w:szCs w:val="24"/>
                <w:rtl/>
              </w:rPr>
              <w:t>الدخل</w:t>
            </w:r>
            <w:r w:rsidR="0094425A" w:rsidRPr="0094425A">
              <w:rPr>
                <w:sz w:val="24"/>
                <w:szCs w:val="24"/>
                <w:rtl/>
              </w:rPr>
              <w:t xml:space="preserve"> </w:t>
            </w:r>
            <w:r w:rsidR="0094425A" w:rsidRPr="0094425A">
              <w:rPr>
                <w:rFonts w:hint="cs"/>
                <w:sz w:val="24"/>
                <w:szCs w:val="24"/>
                <w:rtl/>
              </w:rPr>
              <w:t>في</w:t>
            </w:r>
            <w:r w:rsidR="0094425A" w:rsidRPr="0094425A">
              <w:rPr>
                <w:sz w:val="24"/>
                <w:szCs w:val="24"/>
                <w:rtl/>
              </w:rPr>
              <w:t xml:space="preserve"> </w:t>
            </w:r>
            <w:r w:rsidR="0094425A" w:rsidRPr="0094425A">
              <w:rPr>
                <w:rFonts w:hint="cs"/>
                <w:sz w:val="24"/>
                <w:szCs w:val="24"/>
                <w:rtl/>
              </w:rPr>
              <w:t>المناطق</w:t>
            </w:r>
            <w:r w:rsidR="0094425A" w:rsidRPr="0094425A">
              <w:rPr>
                <w:sz w:val="24"/>
                <w:szCs w:val="24"/>
                <w:rtl/>
              </w:rPr>
              <w:t xml:space="preserve"> </w:t>
            </w:r>
            <w:r w:rsidR="0094425A" w:rsidRPr="0094425A">
              <w:rPr>
                <w:rFonts w:hint="cs"/>
                <w:sz w:val="24"/>
                <w:szCs w:val="24"/>
                <w:rtl/>
              </w:rPr>
              <w:t>الريفية</w:t>
            </w:r>
            <w:r w:rsidR="00A42019">
              <w:rPr>
                <w:sz w:val="24"/>
                <w:szCs w:val="24"/>
              </w:rPr>
              <w:t>.</w:t>
            </w:r>
          </w:p>
          <w:p w:rsidR="00A27278" w:rsidRPr="0094425A" w:rsidRDefault="00A27278" w:rsidP="007D56AB">
            <w:pPr>
              <w:tabs>
                <w:tab w:val="left" w:pos="5295"/>
              </w:tabs>
              <w:rPr>
                <w:sz w:val="24"/>
                <w:szCs w:val="24"/>
              </w:rPr>
            </w:pPr>
            <w:r w:rsidRPr="00834702">
              <w:rPr>
                <w:rFonts w:cs="Times New Roman"/>
                <w:lang w:val="pt-BR"/>
              </w:rPr>
              <w:t>E/C.12/BDI/CO/1 (CESCR, 2015)</w:t>
            </w:r>
          </w:p>
        </w:tc>
        <w:tc>
          <w:tcPr>
            <w:tcW w:w="1305" w:type="dxa"/>
            <w:shd w:val="clear" w:color="auto" w:fill="D6E3BC" w:themeFill="accent3" w:themeFillTint="66"/>
          </w:tcPr>
          <w:p w:rsidR="00F11E55" w:rsidRPr="008D36C3" w:rsidRDefault="008D36C3" w:rsidP="00E447C0">
            <w:pPr>
              <w:tabs>
                <w:tab w:val="left" w:pos="5295"/>
              </w:tabs>
              <w:bidi/>
              <w:rPr>
                <w:b/>
                <w:bCs/>
                <w:sz w:val="24"/>
                <w:szCs w:val="24"/>
              </w:rPr>
            </w:pPr>
            <w:r w:rsidRPr="008D36C3">
              <w:rPr>
                <w:rFonts w:hint="cs"/>
                <w:b/>
                <w:bCs/>
                <w:sz w:val="24"/>
                <w:szCs w:val="24"/>
                <w:rtl/>
              </w:rPr>
              <w:lastRenderedPageBreak/>
              <w:t>ب</w:t>
            </w:r>
            <w:r w:rsidRPr="008D36C3">
              <w:rPr>
                <w:b/>
                <w:bCs/>
                <w:sz w:val="24"/>
                <w:szCs w:val="24"/>
                <w:rtl/>
              </w:rPr>
              <w:t xml:space="preserve"> - ٥</w:t>
            </w:r>
          </w:p>
        </w:tc>
      </w:tr>
      <w:tr w:rsidR="00F11E55" w:rsidRPr="008D36C3" w:rsidTr="00185C1C">
        <w:tc>
          <w:tcPr>
            <w:tcW w:w="2718" w:type="dxa"/>
          </w:tcPr>
          <w:p w:rsidR="00386C16" w:rsidRPr="00386C16" w:rsidRDefault="00386C16" w:rsidP="00E447C0">
            <w:pPr>
              <w:tabs>
                <w:tab w:val="left" w:pos="5295"/>
              </w:tabs>
              <w:bidi/>
              <w:rPr>
                <w:sz w:val="24"/>
                <w:szCs w:val="24"/>
              </w:rPr>
            </w:pPr>
            <w:r w:rsidRPr="00834702">
              <w:rPr>
                <w:rFonts w:cs="Times New Roman"/>
              </w:rPr>
              <w:t>115.14</w:t>
            </w:r>
            <w:r w:rsidR="00CE00E8">
              <w:rPr>
                <w:rFonts w:cs="Times New Roman" w:hint="cs"/>
                <w:rtl/>
              </w:rPr>
              <w:t xml:space="preserve"> </w:t>
            </w:r>
            <w:r w:rsidRPr="00834702">
              <w:rPr>
                <w:rFonts w:cs="Times New Roman"/>
              </w:rPr>
              <w:t xml:space="preserve"> </w:t>
            </w:r>
            <w:r w:rsidRPr="00386C16">
              <w:rPr>
                <w:rFonts w:hint="cs"/>
                <w:sz w:val="24"/>
                <w:szCs w:val="24"/>
                <w:rtl/>
              </w:rPr>
              <w:t xml:space="preserve">مواصلة العملية الجارية لتبادل الآراء والخبرات مع البلدان الأخرى فيما يتعلق بتحسين التشريعات الوطنية في ميدان حقوق الإنسان </w:t>
            </w:r>
            <w:r w:rsidRPr="00386C16">
              <w:rPr>
                <w:rFonts w:hint="cs"/>
                <w:sz w:val="24"/>
                <w:szCs w:val="24"/>
                <w:rtl/>
                <w:lang w:bidi="ar"/>
              </w:rPr>
              <w:t>(</w:t>
            </w:r>
            <w:r w:rsidRPr="00386C16">
              <w:rPr>
                <w:rFonts w:hint="cs"/>
                <w:sz w:val="24"/>
                <w:szCs w:val="24"/>
                <w:rtl/>
              </w:rPr>
              <w:t>كوبا</w:t>
            </w:r>
            <w:r w:rsidRPr="00386C16">
              <w:rPr>
                <w:rFonts w:hint="cs"/>
                <w:sz w:val="24"/>
                <w:szCs w:val="24"/>
                <w:rtl/>
                <w:lang w:bidi="ar"/>
              </w:rPr>
              <w:t>)</w:t>
            </w:r>
            <w:r w:rsidRPr="00386C16">
              <w:rPr>
                <w:rFonts w:hint="cs"/>
                <w:sz w:val="24"/>
                <w:szCs w:val="24"/>
                <w:rtl/>
              </w:rPr>
              <w:t>؛</w:t>
            </w:r>
          </w:p>
          <w:p w:rsidR="00F11E55" w:rsidRPr="00386C16" w:rsidRDefault="00386C16" w:rsidP="00F44C19">
            <w:pPr>
              <w:tabs>
                <w:tab w:val="left" w:pos="5295"/>
              </w:tabs>
              <w:rPr>
                <w:sz w:val="24"/>
                <w:szCs w:val="24"/>
              </w:rPr>
            </w:pPr>
            <w:r w:rsidRPr="00834702">
              <w:rPr>
                <w:rFonts w:cs="Times New Roman"/>
              </w:rPr>
              <w:t>A/HRC/33/11 (UPR, 2016)</w:t>
            </w:r>
          </w:p>
        </w:tc>
        <w:tc>
          <w:tcPr>
            <w:tcW w:w="3060" w:type="dxa"/>
          </w:tcPr>
          <w:p w:rsidR="00386C16" w:rsidRPr="00386C16" w:rsidRDefault="00386C16" w:rsidP="00E447C0">
            <w:pPr>
              <w:tabs>
                <w:tab w:val="left" w:pos="5295"/>
              </w:tabs>
              <w:bidi/>
              <w:rPr>
                <w:sz w:val="24"/>
                <w:szCs w:val="24"/>
              </w:rPr>
            </w:pPr>
            <w:r w:rsidRPr="00834702">
              <w:rPr>
                <w:rFonts w:cs="Times New Roman"/>
              </w:rPr>
              <w:t>27.</w:t>
            </w:r>
            <w:r w:rsidR="00CE00E8">
              <w:rPr>
                <w:rFonts w:cs="Times New Roman" w:hint="cs"/>
                <w:rtl/>
              </w:rPr>
              <w:t xml:space="preserve"> </w:t>
            </w:r>
            <w:r w:rsidRPr="00834702">
              <w:rPr>
                <w:rFonts w:cs="Times New Roman"/>
              </w:rPr>
              <w:t xml:space="preserve"> </w:t>
            </w:r>
            <w:r w:rsidRPr="00386C16">
              <w:rPr>
                <w:rFonts w:hint="cs"/>
                <w:sz w:val="24"/>
                <w:szCs w:val="24"/>
                <w:rtl/>
              </w:rPr>
              <w:t xml:space="preserve">إزالة أي صور من الكتب المدرسية التي تديم التحيز أو التمييز ضد الروما والأفارقة </w:t>
            </w:r>
            <w:r w:rsidRPr="00386C16">
              <w:rPr>
                <w:rFonts w:hint="cs"/>
                <w:sz w:val="24"/>
                <w:szCs w:val="24"/>
                <w:rtl/>
                <w:lang w:bidi="ar"/>
              </w:rPr>
              <w:t xml:space="preserve">/ </w:t>
            </w:r>
            <w:r w:rsidRPr="00386C16">
              <w:rPr>
                <w:rFonts w:hint="cs"/>
                <w:sz w:val="24"/>
                <w:szCs w:val="24"/>
                <w:rtl/>
              </w:rPr>
              <w:t>المنحدرين من أصل أفريقي وأي مجموعات أخرى من الأقليات</w:t>
            </w:r>
            <w:r w:rsidR="00A42019">
              <w:rPr>
                <w:sz w:val="24"/>
                <w:szCs w:val="24"/>
                <w:lang w:bidi="ar"/>
              </w:rPr>
              <w:t>.</w:t>
            </w:r>
          </w:p>
          <w:p w:rsidR="00386C16" w:rsidRPr="00834702" w:rsidRDefault="00386C16" w:rsidP="00F44C19">
            <w:pPr>
              <w:rPr>
                <w:rFonts w:cs="Times New Roman"/>
              </w:rPr>
            </w:pPr>
            <w:r w:rsidRPr="00834702">
              <w:rPr>
                <w:rFonts w:cs="Times New Roman"/>
              </w:rPr>
              <w:t>CERD/C/PRT/CO/15-17 (CERD, 2017)</w:t>
            </w:r>
          </w:p>
          <w:p w:rsidR="00386C16" w:rsidRDefault="00386C16" w:rsidP="00E447C0">
            <w:pPr>
              <w:tabs>
                <w:tab w:val="left" w:pos="5295"/>
              </w:tabs>
              <w:bidi/>
              <w:rPr>
                <w:sz w:val="24"/>
                <w:szCs w:val="24"/>
                <w:lang w:bidi="ar"/>
              </w:rPr>
            </w:pPr>
            <w:r w:rsidRPr="00834702">
              <w:rPr>
                <w:rFonts w:cs="Times New Roman"/>
              </w:rPr>
              <w:t>31. (c)</w:t>
            </w:r>
            <w:r w:rsidR="00CE00E8">
              <w:rPr>
                <w:rFonts w:cs="Times New Roman" w:hint="cs"/>
                <w:rtl/>
              </w:rPr>
              <w:t xml:space="preserve"> </w:t>
            </w:r>
            <w:r w:rsidRPr="00834702">
              <w:rPr>
                <w:rFonts w:cs="Times New Roman"/>
              </w:rPr>
              <w:t xml:space="preserve"> </w:t>
            </w:r>
            <w:r w:rsidRPr="00386C16">
              <w:rPr>
                <w:rFonts w:hint="cs"/>
                <w:sz w:val="24"/>
                <w:szCs w:val="24"/>
                <w:rtl/>
              </w:rPr>
              <w:t>إزالة جميع البيانات المهينة عن الأقليات الدينية من الكتب المدرسية وتعزيز تعليم التسامح وعدم التمييز وحقوق الإنسان</w:t>
            </w:r>
            <w:r w:rsidRPr="00386C16">
              <w:rPr>
                <w:rFonts w:hint="cs"/>
                <w:sz w:val="24"/>
                <w:szCs w:val="24"/>
                <w:rtl/>
                <w:lang w:bidi="ar"/>
              </w:rPr>
              <w:t>.</w:t>
            </w:r>
          </w:p>
          <w:p w:rsidR="00386C16" w:rsidRPr="00386C16" w:rsidRDefault="00386C16" w:rsidP="00F44C19">
            <w:pPr>
              <w:tabs>
                <w:tab w:val="left" w:pos="5295"/>
              </w:tabs>
              <w:rPr>
                <w:sz w:val="24"/>
                <w:szCs w:val="24"/>
              </w:rPr>
            </w:pPr>
            <w:r w:rsidRPr="00834702">
              <w:rPr>
                <w:rFonts w:cs="Times New Roman"/>
              </w:rPr>
              <w:t>CRC/C/PAK/CO/5 (CRC, 2016)</w:t>
            </w:r>
          </w:p>
          <w:p w:rsidR="00F11E55" w:rsidRPr="00386C16" w:rsidRDefault="00F11E55" w:rsidP="00E447C0">
            <w:pPr>
              <w:tabs>
                <w:tab w:val="left" w:pos="5295"/>
              </w:tabs>
              <w:bidi/>
              <w:rPr>
                <w:sz w:val="24"/>
                <w:szCs w:val="24"/>
              </w:rPr>
            </w:pPr>
          </w:p>
        </w:tc>
        <w:tc>
          <w:tcPr>
            <w:tcW w:w="2970" w:type="dxa"/>
          </w:tcPr>
          <w:p w:rsidR="00F11E55" w:rsidRDefault="00386C16" w:rsidP="00E447C0">
            <w:pPr>
              <w:tabs>
                <w:tab w:val="left" w:pos="5295"/>
              </w:tabs>
              <w:bidi/>
              <w:rPr>
                <w:sz w:val="24"/>
                <w:szCs w:val="24"/>
              </w:rPr>
            </w:pPr>
            <w:r w:rsidRPr="00386C16">
              <w:rPr>
                <w:rFonts w:hint="cs"/>
                <w:sz w:val="24"/>
                <w:szCs w:val="24"/>
                <w:rtl/>
              </w:rPr>
              <w:lastRenderedPageBreak/>
              <w:t>الاستثمار</w:t>
            </w:r>
            <w:r w:rsidRPr="00386C16">
              <w:rPr>
                <w:sz w:val="24"/>
                <w:szCs w:val="24"/>
                <w:rtl/>
              </w:rPr>
              <w:t xml:space="preserve"> </w:t>
            </w:r>
            <w:r w:rsidRPr="00386C16">
              <w:rPr>
                <w:rFonts w:hint="cs"/>
                <w:sz w:val="24"/>
                <w:szCs w:val="24"/>
                <w:rtl/>
              </w:rPr>
              <w:t>في</w:t>
            </w:r>
            <w:r w:rsidRPr="00386C16">
              <w:rPr>
                <w:sz w:val="24"/>
                <w:szCs w:val="24"/>
                <w:rtl/>
              </w:rPr>
              <w:t xml:space="preserve"> </w:t>
            </w:r>
            <w:r w:rsidRPr="00386C16">
              <w:rPr>
                <w:rFonts w:hint="cs"/>
                <w:sz w:val="24"/>
                <w:szCs w:val="24"/>
                <w:rtl/>
              </w:rPr>
              <w:t>تحسين</w:t>
            </w:r>
            <w:r w:rsidRPr="00386C16">
              <w:rPr>
                <w:sz w:val="24"/>
                <w:szCs w:val="24"/>
                <w:rtl/>
              </w:rPr>
              <w:t xml:space="preserve"> </w:t>
            </w:r>
            <w:r w:rsidRPr="00386C16">
              <w:rPr>
                <w:rFonts w:hint="cs"/>
                <w:sz w:val="24"/>
                <w:szCs w:val="24"/>
                <w:rtl/>
              </w:rPr>
              <w:t>الهياكل</w:t>
            </w:r>
            <w:r w:rsidRPr="00386C16">
              <w:rPr>
                <w:sz w:val="24"/>
                <w:szCs w:val="24"/>
                <w:rtl/>
              </w:rPr>
              <w:t xml:space="preserve"> </w:t>
            </w:r>
            <w:r w:rsidRPr="00386C16">
              <w:rPr>
                <w:rFonts w:hint="cs"/>
                <w:sz w:val="24"/>
                <w:szCs w:val="24"/>
                <w:rtl/>
              </w:rPr>
              <w:t>الأساسية</w:t>
            </w:r>
            <w:r w:rsidRPr="00386C16">
              <w:rPr>
                <w:sz w:val="24"/>
                <w:szCs w:val="24"/>
                <w:rtl/>
              </w:rPr>
              <w:t xml:space="preserve"> </w:t>
            </w:r>
            <w:r w:rsidRPr="00386C16">
              <w:rPr>
                <w:rFonts w:hint="cs"/>
                <w:sz w:val="24"/>
                <w:szCs w:val="24"/>
                <w:rtl/>
              </w:rPr>
              <w:t>للمدارس،</w:t>
            </w:r>
            <w:r w:rsidRPr="00386C16">
              <w:rPr>
                <w:sz w:val="24"/>
                <w:szCs w:val="24"/>
                <w:rtl/>
              </w:rPr>
              <w:t xml:space="preserve"> </w:t>
            </w:r>
            <w:r w:rsidRPr="00386C16">
              <w:rPr>
                <w:rFonts w:hint="cs"/>
                <w:sz w:val="24"/>
                <w:szCs w:val="24"/>
                <w:rtl/>
              </w:rPr>
              <w:t>بما</w:t>
            </w:r>
            <w:r w:rsidRPr="00386C16">
              <w:rPr>
                <w:sz w:val="24"/>
                <w:szCs w:val="24"/>
                <w:rtl/>
              </w:rPr>
              <w:t xml:space="preserve"> </w:t>
            </w:r>
            <w:r w:rsidRPr="00386C16">
              <w:rPr>
                <w:rFonts w:hint="cs"/>
                <w:sz w:val="24"/>
                <w:szCs w:val="24"/>
                <w:rtl/>
              </w:rPr>
              <w:t>في</w:t>
            </w:r>
            <w:r w:rsidRPr="00386C16">
              <w:rPr>
                <w:sz w:val="24"/>
                <w:szCs w:val="24"/>
                <w:rtl/>
              </w:rPr>
              <w:t xml:space="preserve"> </w:t>
            </w:r>
            <w:r w:rsidRPr="00386C16">
              <w:rPr>
                <w:rFonts w:hint="cs"/>
                <w:sz w:val="24"/>
                <w:szCs w:val="24"/>
                <w:rtl/>
              </w:rPr>
              <w:t>ذلك</w:t>
            </w:r>
            <w:r w:rsidRPr="00386C16">
              <w:rPr>
                <w:sz w:val="24"/>
                <w:szCs w:val="24"/>
                <w:rtl/>
              </w:rPr>
              <w:t xml:space="preserve"> </w:t>
            </w:r>
            <w:r w:rsidRPr="00386C16">
              <w:rPr>
                <w:rFonts w:hint="cs"/>
                <w:sz w:val="24"/>
                <w:szCs w:val="24"/>
                <w:rtl/>
              </w:rPr>
              <w:t>الحصول</w:t>
            </w:r>
            <w:r w:rsidRPr="00386C16">
              <w:rPr>
                <w:sz w:val="24"/>
                <w:szCs w:val="24"/>
                <w:rtl/>
              </w:rPr>
              <w:t xml:space="preserve"> </w:t>
            </w:r>
            <w:r w:rsidRPr="00386C16">
              <w:rPr>
                <w:rFonts w:hint="cs"/>
                <w:sz w:val="24"/>
                <w:szCs w:val="24"/>
                <w:rtl/>
              </w:rPr>
              <w:t>على</w:t>
            </w:r>
            <w:r w:rsidRPr="00386C16">
              <w:rPr>
                <w:sz w:val="24"/>
                <w:szCs w:val="24"/>
                <w:rtl/>
              </w:rPr>
              <w:t xml:space="preserve"> </w:t>
            </w:r>
            <w:r w:rsidRPr="00386C16">
              <w:rPr>
                <w:rFonts w:hint="cs"/>
                <w:sz w:val="24"/>
                <w:szCs w:val="24"/>
                <w:rtl/>
              </w:rPr>
              <w:t>المياه</w:t>
            </w:r>
            <w:r w:rsidRPr="00386C16">
              <w:rPr>
                <w:sz w:val="24"/>
                <w:szCs w:val="24"/>
                <w:rtl/>
              </w:rPr>
              <w:t xml:space="preserve"> </w:t>
            </w:r>
            <w:r w:rsidRPr="00386C16">
              <w:rPr>
                <w:rFonts w:hint="cs"/>
                <w:sz w:val="24"/>
                <w:szCs w:val="24"/>
                <w:rtl/>
              </w:rPr>
              <w:t>وخدمات</w:t>
            </w:r>
            <w:r w:rsidRPr="00386C16">
              <w:rPr>
                <w:sz w:val="24"/>
                <w:szCs w:val="24"/>
                <w:rtl/>
              </w:rPr>
              <w:t xml:space="preserve"> </w:t>
            </w:r>
            <w:r w:rsidRPr="00386C16">
              <w:rPr>
                <w:rFonts w:hint="cs"/>
                <w:sz w:val="24"/>
                <w:szCs w:val="24"/>
                <w:rtl/>
              </w:rPr>
              <w:t>الصرف</w:t>
            </w:r>
            <w:r w:rsidRPr="00386C16">
              <w:rPr>
                <w:sz w:val="24"/>
                <w:szCs w:val="24"/>
                <w:rtl/>
              </w:rPr>
              <w:t xml:space="preserve"> </w:t>
            </w:r>
            <w:r w:rsidRPr="00386C16">
              <w:rPr>
                <w:rFonts w:hint="cs"/>
                <w:sz w:val="24"/>
                <w:szCs w:val="24"/>
                <w:rtl/>
              </w:rPr>
              <w:t>الصحي</w:t>
            </w:r>
            <w:r w:rsidRPr="00386C16">
              <w:rPr>
                <w:sz w:val="24"/>
                <w:szCs w:val="24"/>
                <w:rtl/>
              </w:rPr>
              <w:t xml:space="preserve"> </w:t>
            </w:r>
            <w:r w:rsidRPr="00386C16">
              <w:rPr>
                <w:rFonts w:hint="cs"/>
                <w:sz w:val="24"/>
                <w:szCs w:val="24"/>
                <w:rtl/>
              </w:rPr>
              <w:t>في</w:t>
            </w:r>
            <w:r w:rsidRPr="00386C16">
              <w:rPr>
                <w:sz w:val="24"/>
                <w:szCs w:val="24"/>
                <w:rtl/>
              </w:rPr>
              <w:t xml:space="preserve"> </w:t>
            </w:r>
            <w:r w:rsidRPr="00386C16">
              <w:rPr>
                <w:rFonts w:hint="cs"/>
                <w:sz w:val="24"/>
                <w:szCs w:val="24"/>
                <w:rtl/>
              </w:rPr>
              <w:t>المناطق</w:t>
            </w:r>
            <w:r w:rsidRPr="00386C16">
              <w:rPr>
                <w:sz w:val="24"/>
                <w:szCs w:val="24"/>
                <w:rtl/>
              </w:rPr>
              <w:t xml:space="preserve"> </w:t>
            </w:r>
            <w:r w:rsidRPr="00386C16">
              <w:rPr>
                <w:rFonts w:hint="cs"/>
                <w:sz w:val="24"/>
                <w:szCs w:val="24"/>
                <w:rtl/>
              </w:rPr>
              <w:t>الريفية</w:t>
            </w:r>
            <w:r w:rsidRPr="00386C16">
              <w:rPr>
                <w:sz w:val="24"/>
                <w:szCs w:val="24"/>
                <w:rtl/>
              </w:rPr>
              <w:t xml:space="preserve"> </w:t>
            </w:r>
            <w:r w:rsidRPr="00386C16">
              <w:rPr>
                <w:rFonts w:hint="cs"/>
                <w:sz w:val="24"/>
                <w:szCs w:val="24"/>
                <w:rtl/>
              </w:rPr>
              <w:t>والنائية؛</w:t>
            </w:r>
            <w:r w:rsidRPr="00386C16">
              <w:rPr>
                <w:sz w:val="24"/>
                <w:szCs w:val="24"/>
                <w:rtl/>
              </w:rPr>
              <w:t xml:space="preserve"> </w:t>
            </w:r>
            <w:r w:rsidRPr="00386C16">
              <w:rPr>
                <w:rFonts w:hint="cs"/>
                <w:sz w:val="24"/>
                <w:szCs w:val="24"/>
                <w:rtl/>
              </w:rPr>
              <w:t>زيادة</w:t>
            </w:r>
            <w:r w:rsidRPr="00386C16">
              <w:rPr>
                <w:sz w:val="24"/>
                <w:szCs w:val="24"/>
                <w:rtl/>
              </w:rPr>
              <w:t xml:space="preserve"> </w:t>
            </w:r>
            <w:r w:rsidRPr="00386C16">
              <w:rPr>
                <w:rFonts w:hint="cs"/>
                <w:sz w:val="24"/>
                <w:szCs w:val="24"/>
                <w:rtl/>
              </w:rPr>
              <w:t>الجهود</w:t>
            </w:r>
            <w:r w:rsidRPr="00386C16">
              <w:rPr>
                <w:sz w:val="24"/>
                <w:szCs w:val="24"/>
                <w:rtl/>
              </w:rPr>
              <w:t xml:space="preserve"> </w:t>
            </w:r>
            <w:r w:rsidRPr="00386C16">
              <w:rPr>
                <w:rFonts w:hint="cs"/>
                <w:sz w:val="24"/>
                <w:szCs w:val="24"/>
                <w:rtl/>
              </w:rPr>
              <w:t>الرامية</w:t>
            </w:r>
            <w:r w:rsidRPr="00386C16">
              <w:rPr>
                <w:sz w:val="24"/>
                <w:szCs w:val="24"/>
                <w:rtl/>
              </w:rPr>
              <w:t xml:space="preserve"> </w:t>
            </w:r>
            <w:r w:rsidRPr="00386C16">
              <w:rPr>
                <w:rFonts w:hint="cs"/>
                <w:sz w:val="24"/>
                <w:szCs w:val="24"/>
                <w:rtl/>
              </w:rPr>
              <w:t>إلى</w:t>
            </w:r>
            <w:r w:rsidRPr="00386C16">
              <w:rPr>
                <w:sz w:val="24"/>
                <w:szCs w:val="24"/>
                <w:rtl/>
              </w:rPr>
              <w:t xml:space="preserve"> </w:t>
            </w:r>
            <w:r w:rsidRPr="00386C16">
              <w:rPr>
                <w:rFonts w:hint="cs"/>
                <w:sz w:val="24"/>
                <w:szCs w:val="24"/>
                <w:rtl/>
              </w:rPr>
              <w:t>إبقاء</w:t>
            </w:r>
            <w:r w:rsidRPr="00386C16">
              <w:rPr>
                <w:sz w:val="24"/>
                <w:szCs w:val="24"/>
                <w:rtl/>
              </w:rPr>
              <w:t xml:space="preserve"> </w:t>
            </w:r>
            <w:r w:rsidRPr="00386C16">
              <w:rPr>
                <w:rFonts w:hint="cs"/>
                <w:sz w:val="24"/>
                <w:szCs w:val="24"/>
                <w:rtl/>
              </w:rPr>
              <w:t>الفتيات</w:t>
            </w:r>
            <w:r w:rsidRPr="00386C16">
              <w:rPr>
                <w:sz w:val="24"/>
                <w:szCs w:val="24"/>
                <w:rtl/>
              </w:rPr>
              <w:t xml:space="preserve"> </w:t>
            </w:r>
            <w:r w:rsidRPr="00386C16">
              <w:rPr>
                <w:rFonts w:hint="cs"/>
                <w:sz w:val="24"/>
                <w:szCs w:val="24"/>
                <w:rtl/>
              </w:rPr>
              <w:t>والشابات</w:t>
            </w:r>
            <w:r w:rsidRPr="00386C16">
              <w:rPr>
                <w:sz w:val="24"/>
                <w:szCs w:val="24"/>
                <w:rtl/>
              </w:rPr>
              <w:t xml:space="preserve"> </w:t>
            </w:r>
            <w:r w:rsidRPr="00386C16">
              <w:rPr>
                <w:rFonts w:hint="cs"/>
                <w:sz w:val="24"/>
                <w:szCs w:val="24"/>
                <w:rtl/>
              </w:rPr>
              <w:t>على</w:t>
            </w:r>
            <w:r w:rsidRPr="00386C16">
              <w:rPr>
                <w:sz w:val="24"/>
                <w:szCs w:val="24"/>
                <w:rtl/>
              </w:rPr>
              <w:t xml:space="preserve"> </w:t>
            </w:r>
            <w:r w:rsidRPr="00386C16">
              <w:rPr>
                <w:rFonts w:hint="cs"/>
                <w:sz w:val="24"/>
                <w:szCs w:val="24"/>
                <w:rtl/>
              </w:rPr>
              <w:t>جميع</w:t>
            </w:r>
            <w:r w:rsidRPr="00386C16">
              <w:rPr>
                <w:sz w:val="24"/>
                <w:szCs w:val="24"/>
                <w:rtl/>
              </w:rPr>
              <w:t xml:space="preserve"> </w:t>
            </w:r>
            <w:r w:rsidRPr="00386C16">
              <w:rPr>
                <w:rFonts w:hint="cs"/>
                <w:sz w:val="24"/>
                <w:szCs w:val="24"/>
                <w:rtl/>
              </w:rPr>
              <w:t>مستويات</w:t>
            </w:r>
            <w:r w:rsidRPr="00386C16">
              <w:rPr>
                <w:sz w:val="24"/>
                <w:szCs w:val="24"/>
                <w:rtl/>
              </w:rPr>
              <w:t xml:space="preserve"> </w:t>
            </w:r>
            <w:r w:rsidRPr="00386C16">
              <w:rPr>
                <w:rFonts w:hint="cs"/>
                <w:sz w:val="24"/>
                <w:szCs w:val="24"/>
                <w:rtl/>
              </w:rPr>
              <w:t>التعليم</w:t>
            </w:r>
            <w:r w:rsidRPr="00386C16">
              <w:rPr>
                <w:sz w:val="24"/>
                <w:szCs w:val="24"/>
                <w:rtl/>
              </w:rPr>
              <w:t xml:space="preserve"> </w:t>
            </w:r>
            <w:r w:rsidRPr="00386C16">
              <w:rPr>
                <w:rFonts w:hint="cs"/>
                <w:sz w:val="24"/>
                <w:szCs w:val="24"/>
                <w:rtl/>
              </w:rPr>
              <w:t>عن</w:t>
            </w:r>
            <w:r w:rsidRPr="00386C16">
              <w:rPr>
                <w:sz w:val="24"/>
                <w:szCs w:val="24"/>
                <w:rtl/>
              </w:rPr>
              <w:t xml:space="preserve"> </w:t>
            </w:r>
            <w:r w:rsidRPr="00386C16">
              <w:rPr>
                <w:rFonts w:hint="cs"/>
                <w:sz w:val="24"/>
                <w:szCs w:val="24"/>
                <w:rtl/>
              </w:rPr>
              <w:t>طريق</w:t>
            </w:r>
            <w:r w:rsidRPr="00386C16">
              <w:rPr>
                <w:sz w:val="24"/>
                <w:szCs w:val="24"/>
                <w:rtl/>
              </w:rPr>
              <w:t xml:space="preserve"> </w:t>
            </w:r>
            <w:r w:rsidRPr="00386C16">
              <w:rPr>
                <w:rFonts w:hint="cs"/>
                <w:sz w:val="24"/>
                <w:szCs w:val="24"/>
                <w:rtl/>
              </w:rPr>
              <w:t>توفير</w:t>
            </w:r>
            <w:r w:rsidRPr="00386C16">
              <w:rPr>
                <w:sz w:val="24"/>
                <w:szCs w:val="24"/>
                <w:rtl/>
              </w:rPr>
              <w:t xml:space="preserve"> </w:t>
            </w:r>
            <w:r w:rsidRPr="00386C16">
              <w:rPr>
                <w:rFonts w:hint="cs"/>
                <w:sz w:val="24"/>
                <w:szCs w:val="24"/>
                <w:rtl/>
              </w:rPr>
              <w:t>مرافق</w:t>
            </w:r>
            <w:r w:rsidRPr="00386C16">
              <w:rPr>
                <w:sz w:val="24"/>
                <w:szCs w:val="24"/>
                <w:rtl/>
              </w:rPr>
              <w:t xml:space="preserve"> </w:t>
            </w:r>
            <w:r w:rsidRPr="00386C16">
              <w:rPr>
                <w:rFonts w:hint="cs"/>
                <w:sz w:val="24"/>
                <w:szCs w:val="24"/>
                <w:rtl/>
              </w:rPr>
              <w:t>صحية</w:t>
            </w:r>
            <w:r w:rsidRPr="00386C16">
              <w:rPr>
                <w:sz w:val="24"/>
                <w:szCs w:val="24"/>
                <w:rtl/>
              </w:rPr>
              <w:t xml:space="preserve"> </w:t>
            </w:r>
            <w:r w:rsidRPr="00386C16">
              <w:rPr>
                <w:rFonts w:hint="cs"/>
                <w:sz w:val="24"/>
                <w:szCs w:val="24"/>
                <w:rtl/>
              </w:rPr>
              <w:t>ملائمة</w:t>
            </w:r>
            <w:r w:rsidRPr="00386C16">
              <w:rPr>
                <w:sz w:val="24"/>
                <w:szCs w:val="24"/>
                <w:rtl/>
              </w:rPr>
              <w:t xml:space="preserve"> </w:t>
            </w:r>
            <w:r w:rsidRPr="00386C16">
              <w:rPr>
                <w:rFonts w:hint="cs"/>
                <w:sz w:val="24"/>
                <w:szCs w:val="24"/>
                <w:rtl/>
              </w:rPr>
              <w:t>تراعي</w:t>
            </w:r>
            <w:r w:rsidRPr="00386C16">
              <w:rPr>
                <w:sz w:val="24"/>
                <w:szCs w:val="24"/>
                <w:rtl/>
              </w:rPr>
              <w:t xml:space="preserve"> </w:t>
            </w:r>
            <w:r w:rsidRPr="00386C16">
              <w:rPr>
                <w:rFonts w:hint="cs"/>
                <w:sz w:val="24"/>
                <w:szCs w:val="24"/>
                <w:rtl/>
              </w:rPr>
              <w:t>الفوارق</w:t>
            </w:r>
            <w:r w:rsidRPr="00386C16">
              <w:rPr>
                <w:sz w:val="24"/>
                <w:szCs w:val="24"/>
                <w:rtl/>
              </w:rPr>
              <w:t xml:space="preserve"> </w:t>
            </w:r>
            <w:r w:rsidRPr="00386C16">
              <w:rPr>
                <w:rFonts w:hint="cs"/>
                <w:sz w:val="24"/>
                <w:szCs w:val="24"/>
                <w:rtl/>
              </w:rPr>
              <w:t>بين</w:t>
            </w:r>
            <w:r w:rsidRPr="00386C16">
              <w:rPr>
                <w:sz w:val="24"/>
                <w:szCs w:val="24"/>
                <w:rtl/>
              </w:rPr>
              <w:t xml:space="preserve"> </w:t>
            </w:r>
            <w:r w:rsidRPr="00386C16">
              <w:rPr>
                <w:rFonts w:hint="cs"/>
                <w:sz w:val="24"/>
                <w:szCs w:val="24"/>
                <w:rtl/>
              </w:rPr>
              <w:t>الجنسين</w:t>
            </w:r>
            <w:r w:rsidRPr="00386C16">
              <w:rPr>
                <w:sz w:val="24"/>
                <w:szCs w:val="24"/>
                <w:rtl/>
              </w:rPr>
              <w:t xml:space="preserve"> </w:t>
            </w:r>
            <w:r w:rsidRPr="00386C16">
              <w:rPr>
                <w:rFonts w:hint="cs"/>
                <w:sz w:val="24"/>
                <w:szCs w:val="24"/>
                <w:rtl/>
              </w:rPr>
              <w:t>والنقل</w:t>
            </w:r>
            <w:r w:rsidRPr="00386C16">
              <w:rPr>
                <w:sz w:val="24"/>
                <w:szCs w:val="24"/>
                <w:rtl/>
              </w:rPr>
              <w:t xml:space="preserve"> </w:t>
            </w:r>
            <w:r w:rsidRPr="00386C16">
              <w:rPr>
                <w:rFonts w:hint="cs"/>
                <w:sz w:val="24"/>
                <w:szCs w:val="24"/>
                <w:rtl/>
              </w:rPr>
              <w:t>الآمن</w:t>
            </w:r>
            <w:r w:rsidRPr="00386C16">
              <w:rPr>
                <w:sz w:val="24"/>
                <w:szCs w:val="24"/>
                <w:rtl/>
              </w:rPr>
              <w:t xml:space="preserve"> </w:t>
            </w:r>
            <w:r w:rsidRPr="00386C16">
              <w:rPr>
                <w:rFonts w:hint="cs"/>
                <w:sz w:val="24"/>
                <w:szCs w:val="24"/>
                <w:rtl/>
              </w:rPr>
              <w:t>من</w:t>
            </w:r>
            <w:r w:rsidRPr="00386C16">
              <w:rPr>
                <w:sz w:val="24"/>
                <w:szCs w:val="24"/>
                <w:rtl/>
              </w:rPr>
              <w:t xml:space="preserve"> </w:t>
            </w:r>
            <w:r w:rsidRPr="00386C16">
              <w:rPr>
                <w:rFonts w:hint="cs"/>
                <w:sz w:val="24"/>
                <w:szCs w:val="24"/>
                <w:rtl/>
              </w:rPr>
              <w:t>وإلى</w:t>
            </w:r>
            <w:r w:rsidRPr="00386C16">
              <w:rPr>
                <w:sz w:val="24"/>
                <w:szCs w:val="24"/>
                <w:rtl/>
              </w:rPr>
              <w:t xml:space="preserve"> </w:t>
            </w:r>
            <w:r w:rsidRPr="00386C16">
              <w:rPr>
                <w:rFonts w:hint="cs"/>
                <w:sz w:val="24"/>
                <w:szCs w:val="24"/>
                <w:rtl/>
              </w:rPr>
              <w:t>المدارس</w:t>
            </w:r>
            <w:r w:rsidR="00A42019">
              <w:rPr>
                <w:sz w:val="24"/>
                <w:szCs w:val="24"/>
              </w:rPr>
              <w:t>.</w:t>
            </w:r>
          </w:p>
          <w:p w:rsidR="00386C16" w:rsidRPr="00386C16" w:rsidRDefault="00386C16" w:rsidP="00F44C19">
            <w:pPr>
              <w:tabs>
                <w:tab w:val="left" w:pos="5295"/>
              </w:tabs>
              <w:rPr>
                <w:sz w:val="24"/>
                <w:szCs w:val="24"/>
              </w:rPr>
            </w:pPr>
            <w:r w:rsidRPr="00834702">
              <w:rPr>
                <w:rFonts w:cs="Times New Roman"/>
              </w:rPr>
              <w:t>CEDAW/C/TLS/CO/2-3 (CEDAW, 2015)</w:t>
            </w:r>
          </w:p>
        </w:tc>
        <w:tc>
          <w:tcPr>
            <w:tcW w:w="3123" w:type="dxa"/>
          </w:tcPr>
          <w:p w:rsidR="00F11E55" w:rsidRPr="003E67E4" w:rsidRDefault="00F11E55" w:rsidP="00E447C0">
            <w:pPr>
              <w:tabs>
                <w:tab w:val="left" w:pos="5295"/>
              </w:tabs>
              <w:bidi/>
              <w:rPr>
                <w:sz w:val="24"/>
                <w:szCs w:val="24"/>
              </w:rPr>
            </w:pPr>
          </w:p>
        </w:tc>
        <w:tc>
          <w:tcPr>
            <w:tcW w:w="1305" w:type="dxa"/>
          </w:tcPr>
          <w:p w:rsidR="00F11E55" w:rsidRPr="008D36C3" w:rsidRDefault="008D36C3" w:rsidP="00E447C0">
            <w:pPr>
              <w:tabs>
                <w:tab w:val="left" w:pos="5295"/>
              </w:tabs>
              <w:bidi/>
              <w:rPr>
                <w:b/>
                <w:bCs/>
                <w:sz w:val="24"/>
                <w:szCs w:val="24"/>
              </w:rPr>
            </w:pPr>
            <w:r w:rsidRPr="008D36C3">
              <w:rPr>
                <w:rFonts w:hint="cs"/>
                <w:b/>
                <w:bCs/>
                <w:sz w:val="24"/>
                <w:szCs w:val="24"/>
                <w:rtl/>
              </w:rPr>
              <w:t>ب</w:t>
            </w:r>
            <w:r w:rsidRPr="008D36C3">
              <w:rPr>
                <w:b/>
                <w:bCs/>
                <w:sz w:val="24"/>
                <w:szCs w:val="24"/>
                <w:rtl/>
              </w:rPr>
              <w:t xml:space="preserve"> - ٦</w:t>
            </w:r>
          </w:p>
        </w:tc>
      </w:tr>
      <w:tr w:rsidR="00F11E55" w:rsidTr="00185C1C">
        <w:tc>
          <w:tcPr>
            <w:tcW w:w="2718" w:type="dxa"/>
            <w:shd w:val="clear" w:color="auto" w:fill="D6E3BC" w:themeFill="accent3" w:themeFillTint="66"/>
          </w:tcPr>
          <w:p w:rsidR="00707ACC" w:rsidRPr="00707ACC" w:rsidRDefault="00707ACC" w:rsidP="00E447C0">
            <w:pPr>
              <w:tabs>
                <w:tab w:val="left" w:pos="5295"/>
              </w:tabs>
              <w:bidi/>
              <w:rPr>
                <w:sz w:val="24"/>
                <w:szCs w:val="24"/>
              </w:rPr>
            </w:pPr>
            <w:r w:rsidRPr="00834702">
              <w:rPr>
                <w:rFonts w:cs="Times New Roman"/>
              </w:rPr>
              <w:t>99.4</w:t>
            </w:r>
            <w:r w:rsidR="00CE00E8">
              <w:rPr>
                <w:rFonts w:cs="Times New Roman" w:hint="cs"/>
                <w:rtl/>
              </w:rPr>
              <w:t xml:space="preserve"> </w:t>
            </w:r>
            <w:r w:rsidRPr="00834702">
              <w:rPr>
                <w:rFonts w:cs="Times New Roman"/>
              </w:rPr>
              <w:t xml:space="preserve"> </w:t>
            </w:r>
            <w:r w:rsidRPr="00707ACC">
              <w:rPr>
                <w:rFonts w:hint="cs"/>
                <w:sz w:val="24"/>
                <w:szCs w:val="24"/>
                <w:rtl/>
              </w:rPr>
              <w:t>القيام بأنشطة تدريبية وتبادل الخبرات بشأن حقوق الإنسان مع بلدان أخرى في المنطقة</w:t>
            </w:r>
            <w:r w:rsidR="00A42019">
              <w:rPr>
                <w:sz w:val="24"/>
                <w:szCs w:val="24"/>
                <w:lang w:bidi="ar"/>
              </w:rPr>
              <w:t>.</w:t>
            </w:r>
          </w:p>
          <w:p w:rsidR="00F11E55" w:rsidRPr="00133789" w:rsidRDefault="00707ACC" w:rsidP="00CE00E8">
            <w:pPr>
              <w:tabs>
                <w:tab w:val="left" w:pos="5295"/>
              </w:tabs>
              <w:rPr>
                <w:sz w:val="24"/>
                <w:szCs w:val="24"/>
              </w:rPr>
            </w:pPr>
            <w:r w:rsidRPr="00834702">
              <w:rPr>
                <w:rFonts w:cs="Times New Roman"/>
              </w:rPr>
              <w:t>A/HRC/32/14 (UPR, 2016)</w:t>
            </w:r>
          </w:p>
        </w:tc>
        <w:tc>
          <w:tcPr>
            <w:tcW w:w="3060" w:type="dxa"/>
            <w:shd w:val="clear" w:color="auto" w:fill="D6E3BC" w:themeFill="accent3" w:themeFillTint="66"/>
          </w:tcPr>
          <w:p w:rsidR="00133789" w:rsidRPr="002A6832" w:rsidRDefault="00133789" w:rsidP="00E447C0">
            <w:pPr>
              <w:tabs>
                <w:tab w:val="left" w:pos="5295"/>
              </w:tabs>
              <w:bidi/>
              <w:rPr>
                <w:sz w:val="24"/>
                <w:szCs w:val="24"/>
              </w:rPr>
            </w:pPr>
            <w:r w:rsidRPr="00834702">
              <w:rPr>
                <w:rFonts w:cs="Times New Roman"/>
              </w:rPr>
              <w:t>18.</w:t>
            </w:r>
            <w:r w:rsidR="00CE00E8">
              <w:rPr>
                <w:rFonts w:cs="Times New Roman" w:hint="cs"/>
                <w:rtl/>
              </w:rPr>
              <w:t xml:space="preserve"> </w:t>
            </w:r>
            <w:r w:rsidRPr="00834702">
              <w:rPr>
                <w:rFonts w:cs="Times New Roman"/>
              </w:rPr>
              <w:t xml:space="preserve"> </w:t>
            </w:r>
            <w:r w:rsidRPr="002A6832">
              <w:rPr>
                <w:rFonts w:hint="cs"/>
                <w:sz w:val="24"/>
                <w:szCs w:val="24"/>
                <w:rtl/>
              </w:rPr>
              <w:t>ضمان الوصول إلى إجراءات اللجوء لجميع الأشخاص الذين يحق لهم الحصول على الحماية الدولية، دون أي تمييز بسبب الأصل العرقي أو الجنسية، بما في ذلك إجراء تقييم فردي في كل حالة</w:t>
            </w:r>
            <w:r w:rsidRPr="002A6832">
              <w:rPr>
                <w:rFonts w:hint="cs"/>
                <w:sz w:val="24"/>
                <w:szCs w:val="24"/>
                <w:rtl/>
                <w:lang w:bidi="ar"/>
              </w:rPr>
              <w:t>.</w:t>
            </w:r>
          </w:p>
          <w:p w:rsidR="00133789" w:rsidRPr="00834702" w:rsidRDefault="00133789" w:rsidP="00CE00E8">
            <w:pPr>
              <w:rPr>
                <w:rFonts w:cs="Times New Roman"/>
                <w:lang w:val="fr-CH"/>
              </w:rPr>
            </w:pPr>
            <w:r w:rsidRPr="00834702">
              <w:rPr>
                <w:rFonts w:cs="Times New Roman"/>
                <w:lang w:val="fr-CH"/>
              </w:rPr>
              <w:t>CERD/C/ESP/CO/21-23 (CERD, 2016)</w:t>
            </w:r>
          </w:p>
          <w:p w:rsidR="00133789" w:rsidRPr="002A6832" w:rsidRDefault="00133789" w:rsidP="00E447C0">
            <w:pPr>
              <w:tabs>
                <w:tab w:val="left" w:pos="5295"/>
              </w:tabs>
              <w:bidi/>
              <w:rPr>
                <w:sz w:val="24"/>
                <w:szCs w:val="24"/>
              </w:rPr>
            </w:pPr>
            <w:r w:rsidRPr="00834702">
              <w:rPr>
                <w:rFonts w:cs="Times New Roman"/>
              </w:rPr>
              <w:t>22.</w:t>
            </w:r>
            <w:r w:rsidR="00CE00E8">
              <w:rPr>
                <w:rFonts w:cs="Times New Roman" w:hint="cs"/>
                <w:rtl/>
              </w:rPr>
              <w:t xml:space="preserve"> </w:t>
            </w:r>
            <w:r w:rsidRPr="00834702">
              <w:rPr>
                <w:rFonts w:cs="Times New Roman"/>
              </w:rPr>
              <w:t xml:space="preserve"> </w:t>
            </w:r>
            <w:r w:rsidRPr="002A6832">
              <w:rPr>
                <w:rFonts w:hint="cs"/>
                <w:sz w:val="24"/>
                <w:szCs w:val="24"/>
                <w:rtl/>
                <w:lang w:val="fr-CH"/>
              </w:rPr>
              <w:t xml:space="preserve">النظر في تعديل المادة </w:t>
            </w:r>
            <w:r w:rsidRPr="002A6832">
              <w:rPr>
                <w:rFonts w:hint="cs"/>
                <w:sz w:val="24"/>
                <w:szCs w:val="24"/>
                <w:rtl/>
                <w:lang w:val="fr-CH" w:bidi="ar"/>
              </w:rPr>
              <w:t xml:space="preserve">23 </w:t>
            </w:r>
            <w:r w:rsidRPr="002A6832">
              <w:rPr>
                <w:rFonts w:hint="cs"/>
                <w:sz w:val="24"/>
                <w:szCs w:val="24"/>
                <w:rtl/>
                <w:lang w:val="fr-CH"/>
              </w:rPr>
              <w:t xml:space="preserve">من الدستور لتشمل إشارة إلى التمييز على أساس الجنسية أو أي وضع آخر، تمشيا مع المادة </w:t>
            </w:r>
            <w:r w:rsidRPr="002A6832">
              <w:rPr>
                <w:rFonts w:hint="cs"/>
                <w:sz w:val="24"/>
                <w:szCs w:val="24"/>
                <w:rtl/>
                <w:lang w:val="fr-CH" w:bidi="ar"/>
              </w:rPr>
              <w:t xml:space="preserve">2 </w:t>
            </w:r>
            <w:r w:rsidRPr="002A6832">
              <w:rPr>
                <w:rFonts w:hint="cs"/>
                <w:sz w:val="24"/>
                <w:szCs w:val="24"/>
                <w:rtl/>
                <w:lang w:val="fr-CH"/>
              </w:rPr>
              <w:t>من الاتفاقية؛</w:t>
            </w:r>
          </w:p>
          <w:p w:rsidR="00F11E55" w:rsidRPr="00133789" w:rsidRDefault="00133789" w:rsidP="00CE00E8">
            <w:pPr>
              <w:tabs>
                <w:tab w:val="left" w:pos="5295"/>
              </w:tabs>
              <w:rPr>
                <w:sz w:val="24"/>
                <w:szCs w:val="24"/>
              </w:rPr>
            </w:pPr>
            <w:r w:rsidRPr="00834702">
              <w:rPr>
                <w:rFonts w:cs="Times New Roman"/>
              </w:rPr>
              <w:t>CRC/C/BRB/CO/2 (CRC, 2017)</w:t>
            </w:r>
          </w:p>
        </w:tc>
        <w:tc>
          <w:tcPr>
            <w:tcW w:w="2970" w:type="dxa"/>
            <w:shd w:val="clear" w:color="auto" w:fill="D6E3BC" w:themeFill="accent3" w:themeFillTint="66"/>
          </w:tcPr>
          <w:p w:rsidR="00133789" w:rsidRPr="002A6832" w:rsidRDefault="00133789" w:rsidP="00E447C0">
            <w:pPr>
              <w:tabs>
                <w:tab w:val="left" w:pos="5295"/>
              </w:tabs>
              <w:bidi/>
              <w:rPr>
                <w:sz w:val="24"/>
                <w:szCs w:val="24"/>
              </w:rPr>
            </w:pPr>
            <w:r w:rsidRPr="002A6832">
              <w:rPr>
                <w:rFonts w:hint="cs"/>
                <w:sz w:val="24"/>
                <w:szCs w:val="24"/>
                <w:rtl/>
              </w:rPr>
              <w:t>ضمان تمتع مجتمعات الروما التي تعيش في مستوطنات غير رسمية بإمكانية الحصول على الخدمات الأساسية، مثل المياه والكهرباء وخدمات التخلص من النفايات والمرافق الصحية</w:t>
            </w:r>
            <w:r w:rsidRPr="002A6832">
              <w:rPr>
                <w:rFonts w:hint="cs"/>
                <w:sz w:val="24"/>
                <w:szCs w:val="24"/>
                <w:rtl/>
                <w:lang w:bidi="ar"/>
              </w:rPr>
              <w:t>.</w:t>
            </w:r>
          </w:p>
          <w:p w:rsidR="00F11E55" w:rsidRPr="002A6832" w:rsidRDefault="00133789" w:rsidP="00CE00E8">
            <w:pPr>
              <w:tabs>
                <w:tab w:val="left" w:pos="5295"/>
              </w:tabs>
              <w:rPr>
                <w:sz w:val="24"/>
                <w:szCs w:val="24"/>
              </w:rPr>
            </w:pPr>
            <w:r w:rsidRPr="00834702">
              <w:rPr>
                <w:rFonts w:cs="Times New Roman"/>
                <w:lang w:val="pt-BR"/>
              </w:rPr>
              <w:t>E/C.12/ITA/CO/5 (CESCR, 2015)</w:t>
            </w:r>
          </w:p>
        </w:tc>
        <w:tc>
          <w:tcPr>
            <w:tcW w:w="3123" w:type="dxa"/>
            <w:shd w:val="clear" w:color="auto" w:fill="D6E3BC" w:themeFill="accent3" w:themeFillTint="66"/>
          </w:tcPr>
          <w:p w:rsidR="00F11E55" w:rsidRPr="00386C16" w:rsidRDefault="00F11E55" w:rsidP="00E447C0">
            <w:pPr>
              <w:tabs>
                <w:tab w:val="left" w:pos="5295"/>
              </w:tabs>
              <w:bidi/>
              <w:rPr>
                <w:sz w:val="24"/>
                <w:szCs w:val="24"/>
              </w:rPr>
            </w:pPr>
          </w:p>
        </w:tc>
        <w:tc>
          <w:tcPr>
            <w:tcW w:w="1305" w:type="dxa"/>
            <w:shd w:val="clear" w:color="auto" w:fill="D6E3BC" w:themeFill="accent3" w:themeFillTint="66"/>
          </w:tcPr>
          <w:p w:rsidR="00F11E55" w:rsidRPr="008D36C3" w:rsidRDefault="008D36C3" w:rsidP="00E447C0">
            <w:pPr>
              <w:tabs>
                <w:tab w:val="left" w:pos="5295"/>
              </w:tabs>
              <w:bidi/>
              <w:rPr>
                <w:b/>
                <w:bCs/>
                <w:sz w:val="24"/>
                <w:szCs w:val="24"/>
              </w:rPr>
            </w:pPr>
            <w:r w:rsidRPr="008D36C3">
              <w:rPr>
                <w:rFonts w:hint="cs"/>
                <w:b/>
                <w:bCs/>
                <w:sz w:val="24"/>
                <w:szCs w:val="24"/>
                <w:rtl/>
              </w:rPr>
              <w:t>ب</w:t>
            </w:r>
            <w:r w:rsidRPr="008D36C3">
              <w:rPr>
                <w:b/>
                <w:bCs/>
                <w:sz w:val="24"/>
                <w:szCs w:val="24"/>
                <w:rtl/>
              </w:rPr>
              <w:t xml:space="preserve"> - ٧</w:t>
            </w:r>
          </w:p>
        </w:tc>
      </w:tr>
      <w:tr w:rsidR="00F11E55" w:rsidRPr="008D36C3" w:rsidTr="00185C1C">
        <w:tc>
          <w:tcPr>
            <w:tcW w:w="2718" w:type="dxa"/>
          </w:tcPr>
          <w:p w:rsidR="00F11E55" w:rsidRDefault="00707ACC" w:rsidP="00E447C0">
            <w:pPr>
              <w:tabs>
                <w:tab w:val="left" w:pos="5295"/>
              </w:tabs>
              <w:bidi/>
              <w:rPr>
                <w:sz w:val="24"/>
                <w:szCs w:val="24"/>
              </w:rPr>
            </w:pPr>
            <w:r w:rsidRPr="00834702">
              <w:rPr>
                <w:rFonts w:cs="Times New Roman"/>
              </w:rPr>
              <w:t>62.</w:t>
            </w:r>
            <w:r w:rsidR="008D39D3">
              <w:rPr>
                <w:rFonts w:cs="Times New Roman" w:hint="cs"/>
                <w:rtl/>
              </w:rPr>
              <w:t xml:space="preserve"> </w:t>
            </w:r>
            <w:r w:rsidRPr="00834702">
              <w:rPr>
                <w:rFonts w:cs="Times New Roman"/>
              </w:rPr>
              <w:t xml:space="preserve"> </w:t>
            </w:r>
            <w:r w:rsidRPr="00707ACC">
              <w:rPr>
                <w:rFonts w:hint="cs"/>
                <w:sz w:val="24"/>
                <w:szCs w:val="24"/>
                <w:rtl/>
              </w:rPr>
              <w:t>النظر</w:t>
            </w:r>
            <w:r w:rsidRPr="00707ACC">
              <w:rPr>
                <w:sz w:val="24"/>
                <w:szCs w:val="24"/>
                <w:rtl/>
              </w:rPr>
              <w:t xml:space="preserve"> </w:t>
            </w:r>
            <w:r w:rsidRPr="00707ACC">
              <w:rPr>
                <w:rFonts w:hint="cs"/>
                <w:sz w:val="24"/>
                <w:szCs w:val="24"/>
                <w:rtl/>
              </w:rPr>
              <w:t>في</w:t>
            </w:r>
            <w:r w:rsidRPr="00707ACC">
              <w:rPr>
                <w:sz w:val="24"/>
                <w:szCs w:val="24"/>
                <w:rtl/>
              </w:rPr>
              <w:t xml:space="preserve"> </w:t>
            </w:r>
            <w:r w:rsidRPr="00707ACC">
              <w:rPr>
                <w:rFonts w:hint="cs"/>
                <w:sz w:val="24"/>
                <w:szCs w:val="24"/>
                <w:rtl/>
              </w:rPr>
              <w:t>تعزيز</w:t>
            </w:r>
            <w:r w:rsidRPr="00707ACC">
              <w:rPr>
                <w:sz w:val="24"/>
                <w:szCs w:val="24"/>
                <w:rtl/>
              </w:rPr>
              <w:t xml:space="preserve"> </w:t>
            </w:r>
            <w:r w:rsidRPr="00707ACC">
              <w:rPr>
                <w:rFonts w:hint="cs"/>
                <w:sz w:val="24"/>
                <w:szCs w:val="24"/>
                <w:rtl/>
              </w:rPr>
              <w:t>هذه</w:t>
            </w:r>
            <w:r w:rsidRPr="00707ACC">
              <w:rPr>
                <w:sz w:val="24"/>
                <w:szCs w:val="24"/>
                <w:rtl/>
              </w:rPr>
              <w:t xml:space="preserve"> </w:t>
            </w:r>
            <w:r w:rsidRPr="00707ACC">
              <w:rPr>
                <w:rFonts w:hint="cs"/>
                <w:sz w:val="24"/>
                <w:szCs w:val="24"/>
                <w:rtl/>
              </w:rPr>
              <w:t>الممارسات</w:t>
            </w:r>
            <w:r w:rsidRPr="00707ACC">
              <w:rPr>
                <w:sz w:val="24"/>
                <w:szCs w:val="24"/>
                <w:rtl/>
              </w:rPr>
              <w:t xml:space="preserve"> </w:t>
            </w:r>
            <w:r w:rsidRPr="00707ACC">
              <w:rPr>
                <w:rFonts w:hint="cs"/>
                <w:sz w:val="24"/>
                <w:szCs w:val="24"/>
                <w:rtl/>
              </w:rPr>
              <w:t>في</w:t>
            </w:r>
            <w:r w:rsidRPr="00707ACC">
              <w:rPr>
                <w:sz w:val="24"/>
                <w:szCs w:val="24"/>
                <w:rtl/>
              </w:rPr>
              <w:t xml:space="preserve"> </w:t>
            </w:r>
            <w:r w:rsidRPr="00707ACC">
              <w:rPr>
                <w:rFonts w:hint="cs"/>
                <w:sz w:val="24"/>
                <w:szCs w:val="24"/>
                <w:rtl/>
              </w:rPr>
              <w:t>المحافل</w:t>
            </w:r>
            <w:r w:rsidRPr="00707ACC">
              <w:rPr>
                <w:sz w:val="24"/>
                <w:szCs w:val="24"/>
                <w:rtl/>
              </w:rPr>
              <w:t xml:space="preserve"> </w:t>
            </w:r>
            <w:r w:rsidRPr="00707ACC">
              <w:rPr>
                <w:rFonts w:hint="cs"/>
                <w:sz w:val="24"/>
                <w:szCs w:val="24"/>
                <w:rtl/>
              </w:rPr>
              <w:t>الدولية</w:t>
            </w:r>
            <w:r w:rsidRPr="00707ACC">
              <w:rPr>
                <w:sz w:val="24"/>
                <w:szCs w:val="24"/>
                <w:rtl/>
              </w:rPr>
              <w:t xml:space="preserve"> </w:t>
            </w:r>
            <w:r w:rsidRPr="00707ACC">
              <w:rPr>
                <w:rFonts w:hint="cs"/>
                <w:sz w:val="24"/>
                <w:szCs w:val="24"/>
                <w:rtl/>
              </w:rPr>
              <w:t>والإقليمية،</w:t>
            </w:r>
            <w:r w:rsidRPr="00707ACC">
              <w:rPr>
                <w:sz w:val="24"/>
                <w:szCs w:val="24"/>
                <w:rtl/>
              </w:rPr>
              <w:t xml:space="preserve"> </w:t>
            </w:r>
            <w:r w:rsidRPr="00707ACC">
              <w:rPr>
                <w:rFonts w:hint="cs"/>
                <w:sz w:val="24"/>
                <w:szCs w:val="24"/>
                <w:rtl/>
              </w:rPr>
              <w:t>كما</w:t>
            </w:r>
            <w:r w:rsidRPr="00707ACC">
              <w:rPr>
                <w:sz w:val="24"/>
                <w:szCs w:val="24"/>
                <w:rtl/>
              </w:rPr>
              <w:t xml:space="preserve"> </w:t>
            </w:r>
            <w:r w:rsidRPr="00707ACC">
              <w:rPr>
                <w:rFonts w:hint="cs"/>
                <w:sz w:val="24"/>
                <w:szCs w:val="24"/>
                <w:rtl/>
              </w:rPr>
              <w:t>تفعل</w:t>
            </w:r>
            <w:r w:rsidRPr="00707ACC">
              <w:rPr>
                <w:sz w:val="24"/>
                <w:szCs w:val="24"/>
                <w:rtl/>
              </w:rPr>
              <w:t xml:space="preserve"> </w:t>
            </w:r>
            <w:r w:rsidRPr="00707ACC">
              <w:rPr>
                <w:rFonts w:hint="cs"/>
                <w:sz w:val="24"/>
                <w:szCs w:val="24"/>
                <w:rtl/>
              </w:rPr>
              <w:t>من</w:t>
            </w:r>
            <w:r w:rsidRPr="00707ACC">
              <w:rPr>
                <w:sz w:val="24"/>
                <w:szCs w:val="24"/>
                <w:rtl/>
              </w:rPr>
              <w:t xml:space="preserve"> </w:t>
            </w:r>
            <w:r w:rsidRPr="00707ACC">
              <w:rPr>
                <w:rFonts w:hint="cs"/>
                <w:sz w:val="24"/>
                <w:szCs w:val="24"/>
                <w:rtl/>
              </w:rPr>
              <w:t>خلال</w:t>
            </w:r>
            <w:r w:rsidRPr="00707ACC">
              <w:rPr>
                <w:sz w:val="24"/>
                <w:szCs w:val="24"/>
                <w:rtl/>
              </w:rPr>
              <w:t xml:space="preserve"> </w:t>
            </w:r>
            <w:r w:rsidRPr="00707ACC">
              <w:rPr>
                <w:rFonts w:hint="cs"/>
                <w:sz w:val="24"/>
                <w:szCs w:val="24"/>
                <w:rtl/>
              </w:rPr>
              <w:t>المحادثات</w:t>
            </w:r>
            <w:r w:rsidRPr="00707ACC">
              <w:rPr>
                <w:sz w:val="24"/>
                <w:szCs w:val="24"/>
                <w:rtl/>
              </w:rPr>
              <w:t xml:space="preserve"> </w:t>
            </w:r>
            <w:r w:rsidRPr="00707ACC">
              <w:rPr>
                <w:rFonts w:hint="cs"/>
                <w:sz w:val="24"/>
                <w:szCs w:val="24"/>
                <w:rtl/>
              </w:rPr>
              <w:t>بشأن</w:t>
            </w:r>
            <w:r w:rsidRPr="00707ACC">
              <w:rPr>
                <w:sz w:val="24"/>
                <w:szCs w:val="24"/>
                <w:rtl/>
              </w:rPr>
              <w:t xml:space="preserve"> </w:t>
            </w:r>
            <w:r w:rsidRPr="00707ACC">
              <w:rPr>
                <w:rFonts w:hint="cs"/>
                <w:sz w:val="24"/>
                <w:szCs w:val="24"/>
                <w:rtl/>
              </w:rPr>
              <w:t>اتفاق</w:t>
            </w:r>
            <w:r w:rsidRPr="00707ACC">
              <w:rPr>
                <w:sz w:val="24"/>
                <w:szCs w:val="24"/>
                <w:rtl/>
              </w:rPr>
              <w:t xml:space="preserve"> </w:t>
            </w:r>
            <w:r w:rsidRPr="00707ACC">
              <w:rPr>
                <w:rFonts w:hint="cs"/>
                <w:sz w:val="24"/>
                <w:szCs w:val="24"/>
                <w:rtl/>
              </w:rPr>
              <w:t>إقليمي</w:t>
            </w:r>
            <w:r w:rsidRPr="00707ACC">
              <w:rPr>
                <w:sz w:val="24"/>
                <w:szCs w:val="24"/>
                <w:rtl/>
              </w:rPr>
              <w:t xml:space="preserve"> </w:t>
            </w:r>
            <w:r w:rsidRPr="00707ACC">
              <w:rPr>
                <w:rFonts w:hint="cs"/>
                <w:sz w:val="24"/>
                <w:szCs w:val="24"/>
                <w:rtl/>
              </w:rPr>
              <w:t>لتنفيذ</w:t>
            </w:r>
            <w:r w:rsidRPr="00707ACC">
              <w:rPr>
                <w:sz w:val="24"/>
                <w:szCs w:val="24"/>
                <w:rtl/>
              </w:rPr>
              <w:t xml:space="preserve"> </w:t>
            </w:r>
            <w:r w:rsidRPr="00707ACC">
              <w:rPr>
                <w:rFonts w:hint="cs"/>
                <w:sz w:val="24"/>
                <w:szCs w:val="24"/>
                <w:rtl/>
              </w:rPr>
              <w:t>حقوق</w:t>
            </w:r>
            <w:r w:rsidRPr="00707ACC">
              <w:rPr>
                <w:sz w:val="24"/>
                <w:szCs w:val="24"/>
                <w:rtl/>
              </w:rPr>
              <w:t xml:space="preserve"> </w:t>
            </w:r>
            <w:r w:rsidRPr="00707ACC">
              <w:rPr>
                <w:rFonts w:hint="cs"/>
                <w:sz w:val="24"/>
                <w:szCs w:val="24"/>
                <w:rtl/>
              </w:rPr>
              <w:t>الحصول</w:t>
            </w:r>
            <w:r w:rsidRPr="00707ACC">
              <w:rPr>
                <w:sz w:val="24"/>
                <w:szCs w:val="24"/>
                <w:rtl/>
              </w:rPr>
              <w:t xml:space="preserve"> </w:t>
            </w:r>
            <w:r w:rsidRPr="00707ACC">
              <w:rPr>
                <w:rFonts w:hint="cs"/>
                <w:sz w:val="24"/>
                <w:szCs w:val="24"/>
                <w:rtl/>
              </w:rPr>
              <w:t>على</w:t>
            </w:r>
            <w:r w:rsidRPr="00707ACC">
              <w:rPr>
                <w:sz w:val="24"/>
                <w:szCs w:val="24"/>
                <w:rtl/>
              </w:rPr>
              <w:t xml:space="preserve"> </w:t>
            </w:r>
            <w:r w:rsidRPr="00707ACC">
              <w:rPr>
                <w:rFonts w:hint="cs"/>
                <w:sz w:val="24"/>
                <w:szCs w:val="24"/>
                <w:rtl/>
              </w:rPr>
              <w:t>المعلومات</w:t>
            </w:r>
            <w:r w:rsidRPr="00707ACC">
              <w:rPr>
                <w:sz w:val="24"/>
                <w:szCs w:val="24"/>
                <w:rtl/>
              </w:rPr>
              <w:t xml:space="preserve"> </w:t>
            </w:r>
            <w:r w:rsidRPr="00707ACC">
              <w:rPr>
                <w:rFonts w:hint="cs"/>
                <w:sz w:val="24"/>
                <w:szCs w:val="24"/>
                <w:rtl/>
              </w:rPr>
              <w:t>واتخاذ</w:t>
            </w:r>
            <w:r w:rsidRPr="00707ACC">
              <w:rPr>
                <w:sz w:val="24"/>
                <w:szCs w:val="24"/>
                <w:rtl/>
              </w:rPr>
              <w:t xml:space="preserve"> </w:t>
            </w:r>
            <w:r w:rsidRPr="00707ACC">
              <w:rPr>
                <w:rFonts w:hint="cs"/>
                <w:sz w:val="24"/>
                <w:szCs w:val="24"/>
                <w:rtl/>
              </w:rPr>
              <w:t>القرارات</w:t>
            </w:r>
            <w:r w:rsidRPr="00707ACC">
              <w:rPr>
                <w:sz w:val="24"/>
                <w:szCs w:val="24"/>
                <w:rtl/>
              </w:rPr>
              <w:t xml:space="preserve"> </w:t>
            </w:r>
            <w:r w:rsidRPr="00707ACC">
              <w:rPr>
                <w:rFonts w:hint="cs"/>
                <w:sz w:val="24"/>
                <w:szCs w:val="24"/>
                <w:rtl/>
              </w:rPr>
              <w:t>وسبل</w:t>
            </w:r>
            <w:r w:rsidRPr="00707ACC">
              <w:rPr>
                <w:sz w:val="24"/>
                <w:szCs w:val="24"/>
                <w:rtl/>
              </w:rPr>
              <w:t xml:space="preserve"> </w:t>
            </w:r>
            <w:r w:rsidRPr="00707ACC">
              <w:rPr>
                <w:rFonts w:hint="cs"/>
                <w:sz w:val="24"/>
                <w:szCs w:val="24"/>
                <w:rtl/>
              </w:rPr>
              <w:t>الانتصاف</w:t>
            </w:r>
            <w:r w:rsidRPr="00707ACC">
              <w:rPr>
                <w:sz w:val="24"/>
                <w:szCs w:val="24"/>
                <w:rtl/>
              </w:rPr>
              <w:t xml:space="preserve"> </w:t>
            </w:r>
            <w:r w:rsidRPr="00707ACC">
              <w:rPr>
                <w:rFonts w:hint="cs"/>
                <w:sz w:val="24"/>
                <w:szCs w:val="24"/>
                <w:rtl/>
              </w:rPr>
              <w:t>التي</w:t>
            </w:r>
            <w:r w:rsidRPr="00707ACC">
              <w:rPr>
                <w:sz w:val="24"/>
                <w:szCs w:val="24"/>
                <w:rtl/>
              </w:rPr>
              <w:t xml:space="preserve"> </w:t>
            </w:r>
            <w:r w:rsidRPr="00707ACC">
              <w:rPr>
                <w:rFonts w:hint="cs"/>
                <w:sz w:val="24"/>
                <w:szCs w:val="24"/>
                <w:rtl/>
              </w:rPr>
              <w:t>تجري</w:t>
            </w:r>
            <w:r w:rsidRPr="00707ACC">
              <w:rPr>
                <w:sz w:val="24"/>
                <w:szCs w:val="24"/>
                <w:rtl/>
              </w:rPr>
              <w:t xml:space="preserve"> </w:t>
            </w:r>
            <w:r w:rsidRPr="00707ACC">
              <w:rPr>
                <w:rFonts w:hint="cs"/>
                <w:sz w:val="24"/>
                <w:szCs w:val="24"/>
                <w:rtl/>
              </w:rPr>
              <w:t>حاليا</w:t>
            </w:r>
            <w:r w:rsidRPr="00707ACC">
              <w:rPr>
                <w:sz w:val="24"/>
                <w:szCs w:val="24"/>
                <w:rtl/>
              </w:rPr>
              <w:t xml:space="preserve"> </w:t>
            </w:r>
            <w:r w:rsidRPr="00707ACC">
              <w:rPr>
                <w:rFonts w:hint="cs"/>
                <w:sz w:val="24"/>
                <w:szCs w:val="24"/>
                <w:rtl/>
              </w:rPr>
              <w:t>تحت</w:t>
            </w:r>
            <w:r w:rsidRPr="00707ACC">
              <w:rPr>
                <w:sz w:val="24"/>
                <w:szCs w:val="24"/>
                <w:rtl/>
              </w:rPr>
              <w:t xml:space="preserve"> </w:t>
            </w:r>
            <w:r w:rsidRPr="00707ACC">
              <w:rPr>
                <w:rFonts w:hint="cs"/>
                <w:sz w:val="24"/>
                <w:szCs w:val="24"/>
                <w:rtl/>
              </w:rPr>
              <w:t>رعاية</w:t>
            </w:r>
            <w:r w:rsidRPr="00707ACC">
              <w:rPr>
                <w:sz w:val="24"/>
                <w:szCs w:val="24"/>
                <w:rtl/>
              </w:rPr>
              <w:t xml:space="preserve"> </w:t>
            </w:r>
            <w:r w:rsidRPr="00707ACC">
              <w:rPr>
                <w:rFonts w:hint="cs"/>
                <w:sz w:val="24"/>
                <w:szCs w:val="24"/>
                <w:rtl/>
              </w:rPr>
              <w:t>اللجنة</w:t>
            </w:r>
            <w:r w:rsidRPr="00707ACC">
              <w:rPr>
                <w:sz w:val="24"/>
                <w:szCs w:val="24"/>
                <w:rtl/>
              </w:rPr>
              <w:t xml:space="preserve"> </w:t>
            </w:r>
            <w:r w:rsidRPr="00707ACC">
              <w:rPr>
                <w:rFonts w:hint="cs"/>
                <w:sz w:val="24"/>
                <w:szCs w:val="24"/>
                <w:rtl/>
              </w:rPr>
              <w:t>الاقتصادية</w:t>
            </w:r>
            <w:r w:rsidRPr="00707ACC">
              <w:rPr>
                <w:sz w:val="24"/>
                <w:szCs w:val="24"/>
                <w:rtl/>
              </w:rPr>
              <w:t xml:space="preserve"> </w:t>
            </w:r>
            <w:r w:rsidRPr="00707ACC">
              <w:rPr>
                <w:rFonts w:hint="cs"/>
                <w:sz w:val="24"/>
                <w:szCs w:val="24"/>
                <w:rtl/>
              </w:rPr>
              <w:t>لأمريكا</w:t>
            </w:r>
            <w:r w:rsidRPr="00707ACC">
              <w:rPr>
                <w:sz w:val="24"/>
                <w:szCs w:val="24"/>
                <w:rtl/>
              </w:rPr>
              <w:t xml:space="preserve"> </w:t>
            </w:r>
            <w:r w:rsidRPr="00707ACC">
              <w:rPr>
                <w:rFonts w:hint="cs"/>
                <w:sz w:val="24"/>
                <w:szCs w:val="24"/>
                <w:rtl/>
              </w:rPr>
              <w:t>اللاتينية</w:t>
            </w:r>
            <w:r w:rsidRPr="00707ACC">
              <w:rPr>
                <w:sz w:val="24"/>
                <w:szCs w:val="24"/>
                <w:rtl/>
              </w:rPr>
              <w:t xml:space="preserve"> </w:t>
            </w:r>
            <w:r w:rsidRPr="00707ACC">
              <w:rPr>
                <w:rFonts w:hint="cs"/>
                <w:sz w:val="24"/>
                <w:szCs w:val="24"/>
                <w:rtl/>
              </w:rPr>
              <w:t>ومنطقة</w:t>
            </w:r>
            <w:r w:rsidRPr="00707ACC">
              <w:rPr>
                <w:sz w:val="24"/>
                <w:szCs w:val="24"/>
                <w:rtl/>
              </w:rPr>
              <w:t xml:space="preserve"> </w:t>
            </w:r>
            <w:r w:rsidRPr="00707ACC">
              <w:rPr>
                <w:rFonts w:hint="cs"/>
                <w:sz w:val="24"/>
                <w:szCs w:val="24"/>
                <w:rtl/>
              </w:rPr>
              <w:t>البحر</w:t>
            </w:r>
            <w:r w:rsidRPr="00707ACC">
              <w:rPr>
                <w:sz w:val="24"/>
                <w:szCs w:val="24"/>
                <w:rtl/>
              </w:rPr>
              <w:t xml:space="preserve"> </w:t>
            </w:r>
            <w:r w:rsidRPr="00707ACC">
              <w:rPr>
                <w:rFonts w:hint="cs"/>
                <w:sz w:val="24"/>
                <w:szCs w:val="24"/>
                <w:rtl/>
              </w:rPr>
              <w:t>الكاريبي</w:t>
            </w:r>
            <w:r w:rsidR="00A42019">
              <w:rPr>
                <w:sz w:val="24"/>
                <w:szCs w:val="24"/>
              </w:rPr>
              <w:t>.</w:t>
            </w:r>
          </w:p>
          <w:p w:rsidR="00707ACC" w:rsidRPr="00707ACC" w:rsidRDefault="00707ACC" w:rsidP="008D39D3">
            <w:pPr>
              <w:tabs>
                <w:tab w:val="left" w:pos="5295"/>
              </w:tabs>
              <w:rPr>
                <w:sz w:val="24"/>
                <w:szCs w:val="24"/>
              </w:rPr>
            </w:pPr>
            <w:r w:rsidRPr="00834702">
              <w:rPr>
                <w:rFonts w:cs="Times New Roman"/>
              </w:rPr>
              <w:t xml:space="preserve">A/HRC/25/53/Add.1 (SR </w:t>
            </w:r>
            <w:r w:rsidRPr="00834702">
              <w:rPr>
                <w:rFonts w:cs="Times New Roman"/>
              </w:rPr>
              <w:lastRenderedPageBreak/>
              <w:t>Environment, 2014)</w:t>
            </w:r>
          </w:p>
        </w:tc>
        <w:tc>
          <w:tcPr>
            <w:tcW w:w="3060" w:type="dxa"/>
          </w:tcPr>
          <w:p w:rsidR="00F11E55" w:rsidRDefault="00707ACC" w:rsidP="00E447C0">
            <w:pPr>
              <w:tabs>
                <w:tab w:val="left" w:pos="5295"/>
              </w:tabs>
              <w:bidi/>
              <w:rPr>
                <w:sz w:val="24"/>
                <w:szCs w:val="24"/>
              </w:rPr>
            </w:pPr>
            <w:r w:rsidRPr="00834702">
              <w:rPr>
                <w:rFonts w:cs="Times New Roman"/>
              </w:rPr>
              <w:lastRenderedPageBreak/>
              <w:t>10.</w:t>
            </w:r>
            <w:r w:rsidR="008D39D3">
              <w:rPr>
                <w:rFonts w:cs="Times New Roman" w:hint="cs"/>
                <w:rtl/>
              </w:rPr>
              <w:t xml:space="preserve"> </w:t>
            </w:r>
            <w:r w:rsidRPr="00834702">
              <w:rPr>
                <w:rFonts w:cs="Times New Roman"/>
              </w:rPr>
              <w:t xml:space="preserve"> </w:t>
            </w:r>
            <w:r w:rsidRPr="00707ACC">
              <w:rPr>
                <w:rFonts w:hint="cs"/>
                <w:sz w:val="24"/>
                <w:szCs w:val="24"/>
                <w:rtl/>
              </w:rPr>
              <w:t>تعديل</w:t>
            </w:r>
            <w:r w:rsidRPr="00707ACC">
              <w:rPr>
                <w:sz w:val="24"/>
                <w:szCs w:val="24"/>
                <w:rtl/>
              </w:rPr>
              <w:t xml:space="preserve"> </w:t>
            </w:r>
            <w:r w:rsidRPr="00707ACC">
              <w:rPr>
                <w:rFonts w:hint="cs"/>
                <w:sz w:val="24"/>
                <w:szCs w:val="24"/>
                <w:rtl/>
              </w:rPr>
              <w:t>تعريف</w:t>
            </w:r>
            <w:r w:rsidRPr="00707ACC">
              <w:rPr>
                <w:sz w:val="24"/>
                <w:szCs w:val="24"/>
                <w:rtl/>
              </w:rPr>
              <w:t xml:space="preserve"> </w:t>
            </w:r>
            <w:r w:rsidRPr="00707ACC">
              <w:rPr>
                <w:rFonts w:hint="cs"/>
                <w:sz w:val="24"/>
                <w:szCs w:val="24"/>
                <w:rtl/>
              </w:rPr>
              <w:t>التمييز</w:t>
            </w:r>
            <w:r w:rsidRPr="00707ACC">
              <w:rPr>
                <w:sz w:val="24"/>
                <w:szCs w:val="24"/>
                <w:rtl/>
              </w:rPr>
              <w:t xml:space="preserve"> </w:t>
            </w:r>
            <w:r w:rsidRPr="00707ACC">
              <w:rPr>
                <w:rFonts w:hint="cs"/>
                <w:sz w:val="24"/>
                <w:szCs w:val="24"/>
                <w:rtl/>
              </w:rPr>
              <w:t>العرقي</w:t>
            </w:r>
            <w:r w:rsidRPr="00707ACC">
              <w:rPr>
                <w:sz w:val="24"/>
                <w:szCs w:val="24"/>
                <w:rtl/>
              </w:rPr>
              <w:t xml:space="preserve"> </w:t>
            </w:r>
            <w:r w:rsidRPr="00707ACC">
              <w:rPr>
                <w:rFonts w:hint="cs"/>
                <w:sz w:val="24"/>
                <w:szCs w:val="24"/>
                <w:rtl/>
              </w:rPr>
              <w:t>الوارد</w:t>
            </w:r>
            <w:r w:rsidRPr="00707ACC">
              <w:rPr>
                <w:sz w:val="24"/>
                <w:szCs w:val="24"/>
                <w:rtl/>
              </w:rPr>
              <w:t xml:space="preserve"> </w:t>
            </w:r>
            <w:r w:rsidRPr="00707ACC">
              <w:rPr>
                <w:rFonts w:hint="cs"/>
                <w:sz w:val="24"/>
                <w:szCs w:val="24"/>
                <w:rtl/>
              </w:rPr>
              <w:t>في</w:t>
            </w:r>
            <w:r w:rsidRPr="00707ACC">
              <w:rPr>
                <w:sz w:val="24"/>
                <w:szCs w:val="24"/>
                <w:rtl/>
              </w:rPr>
              <w:t xml:space="preserve"> </w:t>
            </w:r>
            <w:r w:rsidRPr="00707ACC">
              <w:rPr>
                <w:rFonts w:hint="cs"/>
                <w:sz w:val="24"/>
                <w:szCs w:val="24"/>
                <w:rtl/>
              </w:rPr>
              <w:t>قانون</w:t>
            </w:r>
            <w:r w:rsidRPr="00707ACC">
              <w:rPr>
                <w:sz w:val="24"/>
                <w:szCs w:val="24"/>
                <w:rtl/>
              </w:rPr>
              <w:t xml:space="preserve"> </w:t>
            </w:r>
            <w:r w:rsidRPr="00707ACC">
              <w:rPr>
                <w:rFonts w:hint="cs"/>
                <w:sz w:val="24"/>
                <w:szCs w:val="24"/>
                <w:rtl/>
              </w:rPr>
              <w:t>التماسك</w:t>
            </w:r>
            <w:r w:rsidRPr="00707ACC">
              <w:rPr>
                <w:sz w:val="24"/>
                <w:szCs w:val="24"/>
                <w:rtl/>
              </w:rPr>
              <w:t xml:space="preserve"> </w:t>
            </w:r>
            <w:r w:rsidRPr="00707ACC">
              <w:rPr>
                <w:rFonts w:hint="cs"/>
                <w:sz w:val="24"/>
                <w:szCs w:val="24"/>
                <w:rtl/>
              </w:rPr>
              <w:t>والتكامل</w:t>
            </w:r>
            <w:r w:rsidRPr="00707ACC">
              <w:rPr>
                <w:sz w:val="24"/>
                <w:szCs w:val="24"/>
                <w:rtl/>
              </w:rPr>
              <w:t xml:space="preserve"> </w:t>
            </w:r>
            <w:r w:rsidRPr="00707ACC">
              <w:rPr>
                <w:rFonts w:hint="cs"/>
                <w:sz w:val="24"/>
                <w:szCs w:val="24"/>
                <w:rtl/>
              </w:rPr>
              <w:t>الوطنيين</w:t>
            </w:r>
            <w:r w:rsidRPr="00707ACC">
              <w:rPr>
                <w:sz w:val="24"/>
                <w:szCs w:val="24"/>
                <w:rtl/>
              </w:rPr>
              <w:t xml:space="preserve"> </w:t>
            </w:r>
            <w:r w:rsidRPr="00707ACC">
              <w:rPr>
                <w:rFonts w:hint="cs"/>
                <w:sz w:val="24"/>
                <w:szCs w:val="24"/>
                <w:rtl/>
              </w:rPr>
              <w:t>بحيث</w:t>
            </w:r>
            <w:r w:rsidRPr="00707ACC">
              <w:rPr>
                <w:sz w:val="24"/>
                <w:szCs w:val="24"/>
                <w:rtl/>
              </w:rPr>
              <w:t xml:space="preserve"> </w:t>
            </w:r>
            <w:r w:rsidRPr="00707ACC">
              <w:rPr>
                <w:rFonts w:hint="cs"/>
                <w:sz w:val="24"/>
                <w:szCs w:val="24"/>
                <w:rtl/>
              </w:rPr>
              <w:t>يتماشى</w:t>
            </w:r>
            <w:r w:rsidRPr="00707ACC">
              <w:rPr>
                <w:sz w:val="24"/>
                <w:szCs w:val="24"/>
                <w:rtl/>
              </w:rPr>
              <w:t xml:space="preserve"> </w:t>
            </w:r>
            <w:r w:rsidRPr="00707ACC">
              <w:rPr>
                <w:rFonts w:hint="cs"/>
                <w:sz w:val="24"/>
                <w:szCs w:val="24"/>
                <w:rtl/>
              </w:rPr>
              <w:t>مع</w:t>
            </w:r>
            <w:r w:rsidRPr="00707ACC">
              <w:rPr>
                <w:sz w:val="24"/>
                <w:szCs w:val="24"/>
                <w:rtl/>
              </w:rPr>
              <w:t xml:space="preserve"> </w:t>
            </w:r>
            <w:r w:rsidRPr="00707ACC">
              <w:rPr>
                <w:rFonts w:hint="cs"/>
                <w:sz w:val="24"/>
                <w:szCs w:val="24"/>
                <w:rtl/>
              </w:rPr>
              <w:t>المادة</w:t>
            </w:r>
            <w:r w:rsidRPr="00707ACC">
              <w:rPr>
                <w:sz w:val="24"/>
                <w:szCs w:val="24"/>
                <w:rtl/>
              </w:rPr>
              <w:t xml:space="preserve">  (1) </w:t>
            </w:r>
            <w:r w:rsidRPr="00707ACC">
              <w:rPr>
                <w:rFonts w:hint="cs"/>
                <w:sz w:val="24"/>
                <w:szCs w:val="24"/>
                <w:rtl/>
              </w:rPr>
              <w:t>من</w:t>
            </w:r>
            <w:r w:rsidRPr="00707ACC">
              <w:rPr>
                <w:sz w:val="24"/>
                <w:szCs w:val="24"/>
                <w:rtl/>
              </w:rPr>
              <w:t xml:space="preserve"> </w:t>
            </w:r>
            <w:r w:rsidRPr="00707ACC">
              <w:rPr>
                <w:rFonts w:hint="cs"/>
                <w:sz w:val="24"/>
                <w:szCs w:val="24"/>
                <w:rtl/>
              </w:rPr>
              <w:t>الاتفاقية</w:t>
            </w:r>
            <w:r w:rsidR="00A42019">
              <w:rPr>
                <w:sz w:val="24"/>
                <w:szCs w:val="24"/>
              </w:rPr>
              <w:t>.</w:t>
            </w:r>
          </w:p>
          <w:p w:rsidR="00707ACC" w:rsidRPr="00834702" w:rsidRDefault="00707ACC" w:rsidP="008D39D3">
            <w:pPr>
              <w:rPr>
                <w:rFonts w:cs="Times New Roman"/>
              </w:rPr>
            </w:pPr>
            <w:r w:rsidRPr="00834702">
              <w:rPr>
                <w:rFonts w:cs="Times New Roman"/>
              </w:rPr>
              <w:t>CERD/C/KEN/CO/5-7 (CERD, 2017)</w:t>
            </w:r>
          </w:p>
          <w:p w:rsidR="00707ACC" w:rsidRPr="00707ACC" w:rsidRDefault="00707ACC" w:rsidP="00E447C0">
            <w:pPr>
              <w:tabs>
                <w:tab w:val="left" w:pos="5295"/>
              </w:tabs>
              <w:bidi/>
              <w:rPr>
                <w:sz w:val="24"/>
                <w:szCs w:val="24"/>
              </w:rPr>
            </w:pPr>
            <w:r w:rsidRPr="00834702">
              <w:rPr>
                <w:rFonts w:cs="Times New Roman"/>
              </w:rPr>
              <w:t>55.</w:t>
            </w:r>
            <w:r w:rsidR="008D39D3">
              <w:rPr>
                <w:rFonts w:cs="Times New Roman" w:hint="cs"/>
                <w:rtl/>
              </w:rPr>
              <w:t xml:space="preserve"> </w:t>
            </w:r>
            <w:r w:rsidRPr="00834702">
              <w:rPr>
                <w:rFonts w:cs="Times New Roman"/>
              </w:rPr>
              <w:t xml:space="preserve"> </w:t>
            </w:r>
            <w:r w:rsidRPr="00707ACC">
              <w:rPr>
                <w:rFonts w:hint="cs"/>
                <w:sz w:val="24"/>
                <w:szCs w:val="24"/>
                <w:rtl/>
              </w:rPr>
              <w:t>النظر في توسيع نطاق الحماية الدستورية لجميع الأطفال، بمن فيهم الأطفال المهاجرون، ولا سيما في مجال التعليم</w:t>
            </w:r>
            <w:r w:rsidRPr="00707ACC">
              <w:rPr>
                <w:rFonts w:hint="cs"/>
                <w:sz w:val="24"/>
                <w:szCs w:val="24"/>
                <w:rtl/>
                <w:lang w:bidi="ar"/>
              </w:rPr>
              <w:t>.</w:t>
            </w:r>
          </w:p>
          <w:p w:rsidR="00707ACC" w:rsidRPr="00707ACC" w:rsidRDefault="00707ACC" w:rsidP="008D39D3">
            <w:pPr>
              <w:rPr>
                <w:rFonts w:cs="Times New Roman"/>
              </w:rPr>
            </w:pPr>
            <w:r w:rsidRPr="00834702">
              <w:rPr>
                <w:rFonts w:cs="Times New Roman"/>
              </w:rPr>
              <w:lastRenderedPageBreak/>
              <w:t>CRC/C/BRB/CO/2 (CRC, 2017)</w:t>
            </w:r>
          </w:p>
        </w:tc>
        <w:tc>
          <w:tcPr>
            <w:tcW w:w="2970" w:type="dxa"/>
          </w:tcPr>
          <w:p w:rsidR="00707ACC" w:rsidRPr="00707ACC" w:rsidRDefault="00707ACC" w:rsidP="00E447C0">
            <w:pPr>
              <w:tabs>
                <w:tab w:val="left" w:pos="5295"/>
              </w:tabs>
              <w:bidi/>
              <w:rPr>
                <w:sz w:val="24"/>
                <w:szCs w:val="24"/>
              </w:rPr>
            </w:pPr>
            <w:r w:rsidRPr="00834702">
              <w:rPr>
                <w:rFonts w:cs="Times New Roman"/>
              </w:rPr>
              <w:lastRenderedPageBreak/>
              <w:t>47.</w:t>
            </w:r>
            <w:r w:rsidR="008D39D3">
              <w:rPr>
                <w:rFonts w:cs="Times New Roman" w:hint="cs"/>
                <w:rtl/>
              </w:rPr>
              <w:t xml:space="preserve"> </w:t>
            </w:r>
            <w:r w:rsidRPr="00834702">
              <w:rPr>
                <w:rFonts w:cs="Times New Roman"/>
              </w:rPr>
              <w:t xml:space="preserve"> </w:t>
            </w:r>
            <w:r w:rsidRPr="00707ACC">
              <w:rPr>
                <w:rFonts w:hint="cs"/>
                <w:sz w:val="24"/>
                <w:szCs w:val="24"/>
                <w:rtl/>
              </w:rPr>
              <w:t>تكثيف جهودها من أجل ضمان الحصول على مياه الشرب المأمونة ومرافق الصرف الصحي الملائمة والكهرباء في المناطق النائية</w:t>
            </w:r>
            <w:r w:rsidRPr="00707ACC">
              <w:rPr>
                <w:rFonts w:hint="cs"/>
                <w:sz w:val="24"/>
                <w:szCs w:val="24"/>
                <w:rtl/>
                <w:lang w:bidi="ar"/>
              </w:rPr>
              <w:t>.</w:t>
            </w:r>
          </w:p>
          <w:p w:rsidR="00F11E55" w:rsidRPr="00707ACC" w:rsidRDefault="00707ACC" w:rsidP="008D39D3">
            <w:pPr>
              <w:tabs>
                <w:tab w:val="left" w:pos="5295"/>
              </w:tabs>
              <w:rPr>
                <w:sz w:val="24"/>
                <w:szCs w:val="24"/>
              </w:rPr>
            </w:pPr>
            <w:r w:rsidRPr="00834702">
              <w:rPr>
                <w:rFonts w:cs="Times New Roman"/>
                <w:lang w:val="es-ES"/>
              </w:rPr>
              <w:t>E/C.12/GUY/CO/2-4 (CESCR, 2015)</w:t>
            </w:r>
          </w:p>
        </w:tc>
        <w:tc>
          <w:tcPr>
            <w:tcW w:w="3123" w:type="dxa"/>
          </w:tcPr>
          <w:p w:rsidR="00F11E55" w:rsidRPr="00707ACC" w:rsidRDefault="00F11E55" w:rsidP="00E447C0">
            <w:pPr>
              <w:tabs>
                <w:tab w:val="left" w:pos="5295"/>
              </w:tabs>
              <w:bidi/>
              <w:rPr>
                <w:sz w:val="24"/>
                <w:szCs w:val="24"/>
              </w:rPr>
            </w:pPr>
          </w:p>
        </w:tc>
        <w:tc>
          <w:tcPr>
            <w:tcW w:w="1305" w:type="dxa"/>
          </w:tcPr>
          <w:p w:rsidR="00F11E55" w:rsidRPr="008D36C3" w:rsidRDefault="008D36C3" w:rsidP="00E447C0">
            <w:pPr>
              <w:tabs>
                <w:tab w:val="left" w:pos="5295"/>
              </w:tabs>
              <w:bidi/>
              <w:rPr>
                <w:b/>
                <w:bCs/>
                <w:sz w:val="24"/>
                <w:szCs w:val="24"/>
              </w:rPr>
            </w:pPr>
            <w:r w:rsidRPr="008D36C3">
              <w:rPr>
                <w:rFonts w:hint="cs"/>
                <w:b/>
                <w:bCs/>
                <w:sz w:val="24"/>
                <w:szCs w:val="24"/>
                <w:rtl/>
              </w:rPr>
              <w:t>ب</w:t>
            </w:r>
            <w:r w:rsidRPr="008D36C3">
              <w:rPr>
                <w:b/>
                <w:bCs/>
                <w:sz w:val="24"/>
                <w:szCs w:val="24"/>
                <w:rtl/>
              </w:rPr>
              <w:t xml:space="preserve"> - ٨</w:t>
            </w:r>
          </w:p>
        </w:tc>
      </w:tr>
      <w:tr w:rsidR="00F11E55" w:rsidTr="00185C1C">
        <w:tc>
          <w:tcPr>
            <w:tcW w:w="2718" w:type="dxa"/>
            <w:shd w:val="clear" w:color="auto" w:fill="D6E3BC" w:themeFill="accent3" w:themeFillTint="66"/>
          </w:tcPr>
          <w:p w:rsidR="00F11E55" w:rsidRDefault="00F11E55" w:rsidP="00E447C0">
            <w:pPr>
              <w:tabs>
                <w:tab w:val="left" w:pos="5295"/>
              </w:tabs>
              <w:bidi/>
              <w:rPr>
                <w:sz w:val="40"/>
                <w:szCs w:val="40"/>
              </w:rPr>
            </w:pPr>
          </w:p>
        </w:tc>
        <w:tc>
          <w:tcPr>
            <w:tcW w:w="3060" w:type="dxa"/>
            <w:shd w:val="clear" w:color="auto" w:fill="D6E3BC" w:themeFill="accent3" w:themeFillTint="66"/>
          </w:tcPr>
          <w:p w:rsidR="0024038F" w:rsidRPr="0024038F" w:rsidRDefault="0024038F" w:rsidP="00E447C0">
            <w:pPr>
              <w:tabs>
                <w:tab w:val="left" w:pos="5295"/>
              </w:tabs>
              <w:bidi/>
              <w:rPr>
                <w:sz w:val="24"/>
                <w:szCs w:val="24"/>
              </w:rPr>
            </w:pPr>
            <w:r w:rsidRPr="00834702">
              <w:rPr>
                <w:rFonts w:cs="Times New Roman"/>
              </w:rPr>
              <w:t>7.</w:t>
            </w:r>
            <w:r w:rsidR="00B40F12">
              <w:rPr>
                <w:rFonts w:cs="Times New Roman" w:hint="cs"/>
                <w:rtl/>
              </w:rPr>
              <w:t xml:space="preserve"> </w:t>
            </w:r>
            <w:r w:rsidRPr="00834702">
              <w:rPr>
                <w:rFonts w:cs="Times New Roman"/>
              </w:rPr>
              <w:t xml:space="preserve"> </w:t>
            </w:r>
            <w:r w:rsidRPr="0024038F">
              <w:rPr>
                <w:rFonts w:hint="cs"/>
                <w:sz w:val="24"/>
                <w:szCs w:val="24"/>
                <w:rtl/>
              </w:rPr>
              <w:t>ضمان اعتماد مشروع القانون المتعلق بحماية الطفل على وجه السرعة، ومواءمته تماما مع الاتفاقية، وبوجه خاص ضمان مراعاة اللغة الجنسانية، وأن حظر التمييز يشمل جميع الأسباب</w:t>
            </w:r>
            <w:r w:rsidRPr="0024038F">
              <w:rPr>
                <w:rFonts w:hint="cs"/>
                <w:sz w:val="24"/>
                <w:szCs w:val="24"/>
                <w:rtl/>
                <w:lang w:bidi="ar"/>
              </w:rPr>
              <w:t>.</w:t>
            </w:r>
          </w:p>
          <w:p w:rsidR="00F11E55" w:rsidRPr="0024038F" w:rsidRDefault="0024038F" w:rsidP="008D39D3">
            <w:pPr>
              <w:tabs>
                <w:tab w:val="left" w:pos="5295"/>
              </w:tabs>
              <w:rPr>
                <w:sz w:val="24"/>
                <w:szCs w:val="24"/>
              </w:rPr>
            </w:pPr>
            <w:r w:rsidRPr="00834702">
              <w:rPr>
                <w:rFonts w:cs="Times New Roman"/>
              </w:rPr>
              <w:t>CRC/C/CAF/CO/2 (CRC, 2017)</w:t>
            </w:r>
          </w:p>
        </w:tc>
        <w:tc>
          <w:tcPr>
            <w:tcW w:w="2970" w:type="dxa"/>
            <w:shd w:val="clear" w:color="auto" w:fill="D6E3BC" w:themeFill="accent3" w:themeFillTint="66"/>
          </w:tcPr>
          <w:p w:rsidR="0024038F" w:rsidRPr="0024038F" w:rsidRDefault="0024038F" w:rsidP="00E447C0">
            <w:pPr>
              <w:tabs>
                <w:tab w:val="left" w:pos="5295"/>
              </w:tabs>
              <w:bidi/>
              <w:rPr>
                <w:sz w:val="24"/>
                <w:szCs w:val="24"/>
              </w:rPr>
            </w:pPr>
            <w:r w:rsidRPr="00834702">
              <w:rPr>
                <w:rFonts w:cs="Times New Roman"/>
              </w:rPr>
              <w:t>28.</w:t>
            </w:r>
            <w:r w:rsidR="00B40F12">
              <w:rPr>
                <w:rFonts w:cs="Times New Roman" w:hint="cs"/>
                <w:rtl/>
              </w:rPr>
              <w:t xml:space="preserve"> </w:t>
            </w:r>
            <w:r w:rsidRPr="00834702">
              <w:rPr>
                <w:rFonts w:cs="Times New Roman"/>
              </w:rPr>
              <w:t xml:space="preserve"> </w:t>
            </w:r>
            <w:r w:rsidRPr="0024038F">
              <w:rPr>
                <w:rFonts w:hint="cs"/>
                <w:sz w:val="24"/>
                <w:szCs w:val="24"/>
                <w:rtl/>
              </w:rPr>
              <w:t>اتخاذ تدابير محددة لضمان عدم استخدام الزئبق أو تفريقه على الأراضي التي تحتلها الشعوب الأصلية والقبلية، وتنظيف المناطق الملوثة، وإتاحة إمكانية حصول السكان الأصليين والقبليين على المياه النظيفة والقابلة للشرب والرعاية الصحية، ولهم الحق في أن يكونوا فعالين وسبل الانتصاف والتعويض الملائم عن الأراضي الملوثة بالزئبق</w:t>
            </w:r>
            <w:r w:rsidRPr="0024038F">
              <w:rPr>
                <w:rFonts w:hint="cs"/>
                <w:sz w:val="24"/>
                <w:szCs w:val="24"/>
                <w:rtl/>
                <w:lang w:bidi="ar"/>
              </w:rPr>
              <w:t>.</w:t>
            </w:r>
          </w:p>
          <w:p w:rsidR="0024038F" w:rsidRPr="00834702" w:rsidRDefault="0024038F" w:rsidP="008D39D3">
            <w:pPr>
              <w:rPr>
                <w:rFonts w:cs="Times New Roman"/>
                <w:lang w:val="fr-CH"/>
              </w:rPr>
            </w:pPr>
            <w:r w:rsidRPr="00834702">
              <w:rPr>
                <w:rFonts w:cs="Times New Roman"/>
                <w:lang w:val="fr-CH"/>
              </w:rPr>
              <w:t>CERD/C/SUR/CO/13-15 (CERD, 2015)</w:t>
            </w:r>
          </w:p>
          <w:p w:rsidR="0024038F" w:rsidRPr="0024038F" w:rsidRDefault="0024038F" w:rsidP="00E447C0">
            <w:pPr>
              <w:tabs>
                <w:tab w:val="left" w:pos="5295"/>
              </w:tabs>
              <w:bidi/>
              <w:rPr>
                <w:sz w:val="24"/>
                <w:szCs w:val="24"/>
              </w:rPr>
            </w:pPr>
            <w:r w:rsidRPr="00834702">
              <w:rPr>
                <w:rFonts w:cs="Times New Roman"/>
              </w:rPr>
              <w:t>135.43</w:t>
            </w:r>
            <w:r w:rsidR="00B40F12">
              <w:rPr>
                <w:rFonts w:cs="Times New Roman" w:hint="cs"/>
                <w:rtl/>
              </w:rPr>
              <w:t xml:space="preserve"> </w:t>
            </w:r>
            <w:r w:rsidRPr="00834702">
              <w:rPr>
                <w:rFonts w:cs="Times New Roman"/>
              </w:rPr>
              <w:t xml:space="preserve"> </w:t>
            </w:r>
            <w:r w:rsidRPr="0024038F">
              <w:rPr>
                <w:rFonts w:hint="cs"/>
                <w:sz w:val="24"/>
                <w:szCs w:val="24"/>
                <w:rtl/>
                <w:lang w:val="fr-CH"/>
              </w:rPr>
              <w:t>اتخاذ التدابير اللازمة لمكافحة تلوث الأراضي والمياه الناجمة عن النفايات الصناعية الخطيرة</w:t>
            </w:r>
            <w:r w:rsidRPr="0024038F">
              <w:rPr>
                <w:rFonts w:hint="cs"/>
                <w:sz w:val="24"/>
                <w:szCs w:val="24"/>
                <w:rtl/>
                <w:lang w:val="fr-CH" w:bidi="ar"/>
              </w:rPr>
              <w:t>.</w:t>
            </w:r>
          </w:p>
          <w:p w:rsidR="00F11E55" w:rsidRPr="0024038F" w:rsidRDefault="0024038F" w:rsidP="008D39D3">
            <w:pPr>
              <w:tabs>
                <w:tab w:val="left" w:pos="5295"/>
              </w:tabs>
              <w:rPr>
                <w:sz w:val="24"/>
                <w:szCs w:val="24"/>
              </w:rPr>
            </w:pPr>
            <w:r w:rsidRPr="00834702">
              <w:rPr>
                <w:rFonts w:cs="Times New Roman"/>
              </w:rPr>
              <w:t>A/HRC/33/4 (UPR, 2016)</w:t>
            </w:r>
          </w:p>
        </w:tc>
        <w:tc>
          <w:tcPr>
            <w:tcW w:w="3123" w:type="dxa"/>
            <w:shd w:val="clear" w:color="auto" w:fill="D6E3BC" w:themeFill="accent3" w:themeFillTint="66"/>
          </w:tcPr>
          <w:p w:rsidR="00F11E55" w:rsidRDefault="0024038F" w:rsidP="00E447C0">
            <w:pPr>
              <w:tabs>
                <w:tab w:val="left" w:pos="5295"/>
              </w:tabs>
              <w:bidi/>
              <w:rPr>
                <w:sz w:val="24"/>
                <w:szCs w:val="24"/>
              </w:rPr>
            </w:pPr>
            <w:r w:rsidRPr="0024038F">
              <w:rPr>
                <w:rFonts w:hint="cs"/>
                <w:sz w:val="24"/>
                <w:szCs w:val="24"/>
                <w:rtl/>
              </w:rPr>
              <w:t>ينبغي</w:t>
            </w:r>
            <w:r w:rsidRPr="0024038F">
              <w:rPr>
                <w:sz w:val="24"/>
                <w:szCs w:val="24"/>
                <w:rtl/>
              </w:rPr>
              <w:t xml:space="preserve"> </w:t>
            </w:r>
            <w:r w:rsidRPr="0024038F">
              <w:rPr>
                <w:rFonts w:hint="cs"/>
                <w:sz w:val="24"/>
                <w:szCs w:val="24"/>
                <w:rtl/>
              </w:rPr>
              <w:t>تزويد</w:t>
            </w:r>
            <w:r w:rsidRPr="0024038F">
              <w:rPr>
                <w:sz w:val="24"/>
                <w:szCs w:val="24"/>
                <w:rtl/>
              </w:rPr>
              <w:t xml:space="preserve"> </w:t>
            </w:r>
            <w:r w:rsidRPr="0024038F">
              <w:rPr>
                <w:rFonts w:hint="cs"/>
                <w:sz w:val="24"/>
                <w:szCs w:val="24"/>
                <w:rtl/>
              </w:rPr>
              <w:t>مكتب</w:t>
            </w:r>
            <w:r w:rsidRPr="0024038F">
              <w:rPr>
                <w:sz w:val="24"/>
                <w:szCs w:val="24"/>
                <w:rtl/>
              </w:rPr>
              <w:t xml:space="preserve"> </w:t>
            </w:r>
            <w:r w:rsidRPr="0024038F">
              <w:rPr>
                <w:rFonts w:hint="cs"/>
                <w:sz w:val="24"/>
                <w:szCs w:val="24"/>
                <w:rtl/>
              </w:rPr>
              <w:t>أمين</w:t>
            </w:r>
            <w:r w:rsidRPr="0024038F">
              <w:rPr>
                <w:sz w:val="24"/>
                <w:szCs w:val="24"/>
                <w:rtl/>
              </w:rPr>
              <w:t xml:space="preserve"> </w:t>
            </w:r>
            <w:r w:rsidRPr="0024038F">
              <w:rPr>
                <w:rFonts w:hint="cs"/>
                <w:sz w:val="24"/>
                <w:szCs w:val="24"/>
                <w:rtl/>
              </w:rPr>
              <w:t>المظالم</w:t>
            </w:r>
            <w:r w:rsidRPr="0024038F">
              <w:rPr>
                <w:sz w:val="24"/>
                <w:szCs w:val="24"/>
                <w:rtl/>
              </w:rPr>
              <w:t xml:space="preserve"> </w:t>
            </w:r>
            <w:r w:rsidRPr="0024038F">
              <w:rPr>
                <w:rFonts w:hint="cs"/>
                <w:sz w:val="24"/>
                <w:szCs w:val="24"/>
                <w:rtl/>
              </w:rPr>
              <w:t>بالموارد</w:t>
            </w:r>
            <w:r w:rsidRPr="0024038F">
              <w:rPr>
                <w:sz w:val="24"/>
                <w:szCs w:val="24"/>
                <w:rtl/>
              </w:rPr>
              <w:t xml:space="preserve"> </w:t>
            </w:r>
            <w:r w:rsidRPr="0024038F">
              <w:rPr>
                <w:rFonts w:hint="cs"/>
                <w:sz w:val="24"/>
                <w:szCs w:val="24"/>
                <w:rtl/>
              </w:rPr>
              <w:t>اللازمة</w:t>
            </w:r>
            <w:r w:rsidRPr="0024038F">
              <w:rPr>
                <w:sz w:val="24"/>
                <w:szCs w:val="24"/>
                <w:rtl/>
              </w:rPr>
              <w:t xml:space="preserve"> </w:t>
            </w:r>
            <w:r w:rsidRPr="0024038F">
              <w:rPr>
                <w:rFonts w:hint="cs"/>
                <w:sz w:val="24"/>
                <w:szCs w:val="24"/>
                <w:rtl/>
              </w:rPr>
              <w:t>للرصد</w:t>
            </w:r>
            <w:r w:rsidRPr="0024038F">
              <w:rPr>
                <w:sz w:val="24"/>
                <w:szCs w:val="24"/>
                <w:rtl/>
              </w:rPr>
              <w:t xml:space="preserve"> </w:t>
            </w:r>
            <w:r w:rsidRPr="0024038F">
              <w:rPr>
                <w:rFonts w:hint="cs"/>
                <w:sz w:val="24"/>
                <w:szCs w:val="24"/>
                <w:rtl/>
              </w:rPr>
              <w:t>الفعال</w:t>
            </w:r>
            <w:r w:rsidRPr="0024038F">
              <w:rPr>
                <w:sz w:val="24"/>
                <w:szCs w:val="24"/>
                <w:rtl/>
              </w:rPr>
              <w:t xml:space="preserve"> </w:t>
            </w:r>
            <w:r w:rsidRPr="0024038F">
              <w:rPr>
                <w:rFonts w:hint="cs"/>
                <w:sz w:val="24"/>
                <w:szCs w:val="24"/>
                <w:rtl/>
              </w:rPr>
              <w:t>لعمل</w:t>
            </w:r>
            <w:r w:rsidRPr="0024038F">
              <w:rPr>
                <w:sz w:val="24"/>
                <w:szCs w:val="24"/>
                <w:rtl/>
              </w:rPr>
              <w:t xml:space="preserve"> </w:t>
            </w:r>
            <w:r w:rsidRPr="0024038F">
              <w:rPr>
                <w:rFonts w:hint="cs"/>
                <w:sz w:val="24"/>
                <w:szCs w:val="24"/>
                <w:rtl/>
              </w:rPr>
              <w:t>النظام</w:t>
            </w:r>
            <w:r w:rsidRPr="0024038F">
              <w:rPr>
                <w:sz w:val="24"/>
                <w:szCs w:val="24"/>
                <w:rtl/>
              </w:rPr>
              <w:t xml:space="preserve"> </w:t>
            </w:r>
            <w:r w:rsidRPr="0024038F">
              <w:rPr>
                <w:rFonts w:hint="cs"/>
                <w:sz w:val="24"/>
                <w:szCs w:val="24"/>
                <w:rtl/>
              </w:rPr>
              <w:t>الوطني</w:t>
            </w:r>
            <w:r w:rsidRPr="0024038F">
              <w:rPr>
                <w:sz w:val="24"/>
                <w:szCs w:val="24"/>
                <w:rtl/>
              </w:rPr>
              <w:t xml:space="preserve"> </w:t>
            </w:r>
            <w:r w:rsidRPr="0024038F">
              <w:rPr>
                <w:rFonts w:hint="cs"/>
                <w:sz w:val="24"/>
                <w:szCs w:val="24"/>
                <w:rtl/>
              </w:rPr>
              <w:t>للسيادة</w:t>
            </w:r>
            <w:r w:rsidRPr="0024038F">
              <w:rPr>
                <w:sz w:val="24"/>
                <w:szCs w:val="24"/>
                <w:rtl/>
              </w:rPr>
              <w:t xml:space="preserve"> </w:t>
            </w:r>
            <w:r w:rsidRPr="0024038F">
              <w:rPr>
                <w:rFonts w:hint="cs"/>
                <w:sz w:val="24"/>
                <w:szCs w:val="24"/>
                <w:rtl/>
              </w:rPr>
              <w:t>الغذائية</w:t>
            </w:r>
            <w:r w:rsidRPr="0024038F">
              <w:rPr>
                <w:sz w:val="24"/>
                <w:szCs w:val="24"/>
                <w:rtl/>
              </w:rPr>
              <w:t xml:space="preserve"> </w:t>
            </w:r>
            <w:r w:rsidR="00B40F12">
              <w:rPr>
                <w:rFonts w:hint="cs"/>
                <w:sz w:val="24"/>
                <w:szCs w:val="24"/>
                <w:rtl/>
              </w:rPr>
              <w:t>والتغذ</w:t>
            </w:r>
            <w:r w:rsidRPr="0024038F">
              <w:rPr>
                <w:rFonts w:hint="cs"/>
                <w:sz w:val="24"/>
                <w:szCs w:val="24"/>
                <w:rtl/>
              </w:rPr>
              <w:t>ية</w:t>
            </w:r>
            <w:r w:rsidRPr="0024038F">
              <w:rPr>
                <w:sz w:val="24"/>
                <w:szCs w:val="24"/>
                <w:rtl/>
              </w:rPr>
              <w:t xml:space="preserve"> </w:t>
            </w:r>
            <w:r w:rsidRPr="0024038F">
              <w:rPr>
                <w:rFonts w:hint="cs"/>
                <w:sz w:val="24"/>
                <w:szCs w:val="24"/>
                <w:rtl/>
              </w:rPr>
              <w:t>والإعمال</w:t>
            </w:r>
            <w:r w:rsidRPr="0024038F">
              <w:rPr>
                <w:sz w:val="24"/>
                <w:szCs w:val="24"/>
                <w:rtl/>
              </w:rPr>
              <w:t xml:space="preserve"> </w:t>
            </w:r>
            <w:r w:rsidRPr="0024038F">
              <w:rPr>
                <w:rFonts w:hint="cs"/>
                <w:sz w:val="24"/>
                <w:szCs w:val="24"/>
                <w:rtl/>
              </w:rPr>
              <w:t>التدريجي</w:t>
            </w:r>
            <w:r w:rsidRPr="0024038F">
              <w:rPr>
                <w:sz w:val="24"/>
                <w:szCs w:val="24"/>
                <w:rtl/>
              </w:rPr>
              <w:t xml:space="preserve"> </w:t>
            </w:r>
            <w:r w:rsidRPr="0024038F">
              <w:rPr>
                <w:rFonts w:hint="cs"/>
                <w:sz w:val="24"/>
                <w:szCs w:val="24"/>
                <w:rtl/>
              </w:rPr>
              <w:t>للحق</w:t>
            </w:r>
            <w:r w:rsidRPr="0024038F">
              <w:rPr>
                <w:sz w:val="24"/>
                <w:szCs w:val="24"/>
                <w:rtl/>
              </w:rPr>
              <w:t xml:space="preserve"> </w:t>
            </w:r>
            <w:r w:rsidRPr="0024038F">
              <w:rPr>
                <w:rFonts w:hint="cs"/>
                <w:sz w:val="24"/>
                <w:szCs w:val="24"/>
                <w:rtl/>
              </w:rPr>
              <w:t>في</w:t>
            </w:r>
            <w:r w:rsidRPr="0024038F">
              <w:rPr>
                <w:sz w:val="24"/>
                <w:szCs w:val="24"/>
                <w:rtl/>
              </w:rPr>
              <w:t xml:space="preserve"> </w:t>
            </w:r>
            <w:r w:rsidRPr="0024038F">
              <w:rPr>
                <w:rFonts w:hint="cs"/>
                <w:sz w:val="24"/>
                <w:szCs w:val="24"/>
                <w:rtl/>
              </w:rPr>
              <w:t>الغذاء،</w:t>
            </w:r>
            <w:r w:rsidRPr="0024038F">
              <w:rPr>
                <w:sz w:val="24"/>
                <w:szCs w:val="24"/>
                <w:rtl/>
              </w:rPr>
              <w:t xml:space="preserve"> </w:t>
            </w:r>
            <w:r w:rsidRPr="0024038F">
              <w:rPr>
                <w:rFonts w:hint="cs"/>
                <w:sz w:val="24"/>
                <w:szCs w:val="24"/>
                <w:rtl/>
              </w:rPr>
              <w:t>على</w:t>
            </w:r>
            <w:r w:rsidRPr="0024038F">
              <w:rPr>
                <w:sz w:val="24"/>
                <w:szCs w:val="24"/>
                <w:rtl/>
              </w:rPr>
              <w:t xml:space="preserve"> </w:t>
            </w:r>
            <w:r w:rsidRPr="0024038F">
              <w:rPr>
                <w:rFonts w:hint="cs"/>
                <w:sz w:val="24"/>
                <w:szCs w:val="24"/>
                <w:rtl/>
              </w:rPr>
              <w:t>النحو</w:t>
            </w:r>
            <w:r w:rsidRPr="0024038F">
              <w:rPr>
                <w:sz w:val="24"/>
                <w:szCs w:val="24"/>
                <w:rtl/>
              </w:rPr>
              <w:t xml:space="preserve"> </w:t>
            </w:r>
            <w:r w:rsidRPr="0024038F">
              <w:rPr>
                <w:rFonts w:hint="cs"/>
                <w:sz w:val="24"/>
                <w:szCs w:val="24"/>
                <w:rtl/>
              </w:rPr>
              <w:t>المنصوص</w:t>
            </w:r>
            <w:r w:rsidRPr="0024038F">
              <w:rPr>
                <w:sz w:val="24"/>
                <w:szCs w:val="24"/>
                <w:rtl/>
              </w:rPr>
              <w:t xml:space="preserve"> </w:t>
            </w:r>
            <w:r w:rsidRPr="0024038F">
              <w:rPr>
                <w:rFonts w:hint="cs"/>
                <w:sz w:val="24"/>
                <w:szCs w:val="24"/>
                <w:rtl/>
              </w:rPr>
              <w:t>عليه</w:t>
            </w:r>
            <w:r w:rsidRPr="0024038F">
              <w:rPr>
                <w:sz w:val="24"/>
                <w:szCs w:val="24"/>
                <w:rtl/>
              </w:rPr>
              <w:t xml:space="preserve"> </w:t>
            </w:r>
            <w:r w:rsidRPr="0024038F">
              <w:rPr>
                <w:rFonts w:hint="cs"/>
                <w:sz w:val="24"/>
                <w:szCs w:val="24"/>
                <w:rtl/>
              </w:rPr>
              <w:t>في</w:t>
            </w:r>
            <w:r w:rsidRPr="0024038F">
              <w:rPr>
                <w:sz w:val="24"/>
                <w:szCs w:val="24"/>
                <w:rtl/>
              </w:rPr>
              <w:t xml:space="preserve"> </w:t>
            </w:r>
            <w:r w:rsidRPr="0024038F">
              <w:rPr>
                <w:rFonts w:hint="cs"/>
                <w:sz w:val="24"/>
                <w:szCs w:val="24"/>
                <w:rtl/>
              </w:rPr>
              <w:t>قانون</w:t>
            </w:r>
            <w:r w:rsidRPr="0024038F">
              <w:rPr>
                <w:sz w:val="24"/>
                <w:szCs w:val="24"/>
                <w:rtl/>
              </w:rPr>
              <w:t xml:space="preserve"> </w:t>
            </w:r>
            <w:r w:rsidRPr="0024038F">
              <w:rPr>
                <w:rFonts w:hint="cs"/>
                <w:sz w:val="24"/>
                <w:szCs w:val="24"/>
                <w:rtl/>
              </w:rPr>
              <w:t>الأمن</w:t>
            </w:r>
            <w:r w:rsidRPr="0024038F">
              <w:rPr>
                <w:sz w:val="24"/>
                <w:szCs w:val="24"/>
                <w:rtl/>
              </w:rPr>
              <w:t xml:space="preserve"> </w:t>
            </w:r>
            <w:r w:rsidRPr="0024038F">
              <w:rPr>
                <w:rFonts w:hint="cs"/>
                <w:sz w:val="24"/>
                <w:szCs w:val="24"/>
                <w:rtl/>
              </w:rPr>
              <w:t>الغذائي</w:t>
            </w:r>
            <w:r w:rsidRPr="0024038F">
              <w:rPr>
                <w:sz w:val="24"/>
                <w:szCs w:val="24"/>
                <w:rtl/>
              </w:rPr>
              <w:t xml:space="preserve"> </w:t>
            </w:r>
            <w:r w:rsidRPr="0024038F">
              <w:rPr>
                <w:rFonts w:hint="cs"/>
                <w:sz w:val="24"/>
                <w:szCs w:val="24"/>
                <w:rtl/>
              </w:rPr>
              <w:t>والتغذوي</w:t>
            </w:r>
            <w:r w:rsidRPr="0024038F">
              <w:rPr>
                <w:sz w:val="24"/>
                <w:szCs w:val="24"/>
                <w:rtl/>
              </w:rPr>
              <w:t xml:space="preserve"> </w:t>
            </w:r>
            <w:r w:rsidRPr="0024038F">
              <w:rPr>
                <w:rFonts w:hint="cs"/>
                <w:sz w:val="24"/>
                <w:szCs w:val="24"/>
                <w:rtl/>
              </w:rPr>
              <w:t>والسيادة</w:t>
            </w:r>
            <w:r w:rsidR="00A42019">
              <w:rPr>
                <w:sz w:val="24"/>
                <w:szCs w:val="24"/>
              </w:rPr>
              <w:t>.</w:t>
            </w:r>
          </w:p>
          <w:p w:rsidR="0024038F" w:rsidRPr="0024038F" w:rsidRDefault="0024038F" w:rsidP="008D39D3">
            <w:pPr>
              <w:tabs>
                <w:tab w:val="left" w:pos="5295"/>
              </w:tabs>
              <w:rPr>
                <w:sz w:val="24"/>
                <w:szCs w:val="24"/>
              </w:rPr>
            </w:pPr>
            <w:r w:rsidRPr="00834702">
              <w:rPr>
                <w:rFonts w:cs="Times New Roman"/>
              </w:rPr>
              <w:t>A/HRC/13/33/ADD.5 (SR Food, 2010)</w:t>
            </w:r>
          </w:p>
        </w:tc>
        <w:tc>
          <w:tcPr>
            <w:tcW w:w="1305" w:type="dxa"/>
            <w:shd w:val="clear" w:color="auto" w:fill="D6E3BC" w:themeFill="accent3" w:themeFillTint="66"/>
          </w:tcPr>
          <w:p w:rsidR="00F11E55" w:rsidRPr="008D36C3" w:rsidRDefault="008D36C3" w:rsidP="00E447C0">
            <w:pPr>
              <w:tabs>
                <w:tab w:val="left" w:pos="5295"/>
              </w:tabs>
              <w:bidi/>
              <w:rPr>
                <w:b/>
                <w:bCs/>
                <w:sz w:val="24"/>
                <w:szCs w:val="24"/>
              </w:rPr>
            </w:pPr>
            <w:r w:rsidRPr="008D36C3">
              <w:rPr>
                <w:rFonts w:hint="cs"/>
                <w:b/>
                <w:bCs/>
                <w:sz w:val="24"/>
                <w:szCs w:val="24"/>
                <w:rtl/>
              </w:rPr>
              <w:t>ب</w:t>
            </w:r>
            <w:r w:rsidRPr="008D36C3">
              <w:rPr>
                <w:b/>
                <w:bCs/>
                <w:sz w:val="24"/>
                <w:szCs w:val="24"/>
                <w:rtl/>
              </w:rPr>
              <w:t xml:space="preserve"> - ٩</w:t>
            </w:r>
          </w:p>
        </w:tc>
      </w:tr>
      <w:tr w:rsidR="00F11E55" w:rsidTr="00185C1C">
        <w:tc>
          <w:tcPr>
            <w:tcW w:w="2718" w:type="dxa"/>
          </w:tcPr>
          <w:p w:rsidR="00F11E55" w:rsidRDefault="00F11E55" w:rsidP="00E447C0">
            <w:pPr>
              <w:tabs>
                <w:tab w:val="left" w:pos="5295"/>
              </w:tabs>
              <w:bidi/>
              <w:rPr>
                <w:sz w:val="40"/>
                <w:szCs w:val="40"/>
              </w:rPr>
            </w:pPr>
          </w:p>
        </w:tc>
        <w:tc>
          <w:tcPr>
            <w:tcW w:w="3060" w:type="dxa"/>
          </w:tcPr>
          <w:p w:rsidR="00F11E55" w:rsidRPr="00F81349" w:rsidRDefault="00F81349" w:rsidP="00E447C0">
            <w:pPr>
              <w:bidi/>
              <w:rPr>
                <w:rFonts w:cs="Times New Roman"/>
              </w:rPr>
            </w:pPr>
            <w:r w:rsidRPr="00834702">
              <w:rPr>
                <w:rFonts w:cs="Times New Roman"/>
              </w:rPr>
              <w:t>42. (a)</w:t>
            </w:r>
            <w:r w:rsidR="00CF008A">
              <w:rPr>
                <w:rFonts w:cs="Times New Roman" w:hint="cs"/>
                <w:rtl/>
              </w:rPr>
              <w:t xml:space="preserve"> </w:t>
            </w:r>
            <w:r w:rsidRPr="00834702">
              <w:rPr>
                <w:rFonts w:cs="Times New Roman"/>
              </w:rPr>
              <w:t xml:space="preserve"> </w:t>
            </w:r>
            <w:r w:rsidRPr="00F81349">
              <w:rPr>
                <w:rFonts w:hint="cs"/>
                <w:sz w:val="24"/>
                <w:szCs w:val="24"/>
                <w:rtl/>
              </w:rPr>
              <w:t>ضمان</w:t>
            </w:r>
            <w:r w:rsidRPr="00F81349">
              <w:rPr>
                <w:sz w:val="24"/>
                <w:szCs w:val="24"/>
                <w:rtl/>
              </w:rPr>
              <w:t xml:space="preserve"> </w:t>
            </w:r>
            <w:r w:rsidRPr="00F81349">
              <w:rPr>
                <w:rFonts w:hint="cs"/>
                <w:sz w:val="24"/>
                <w:szCs w:val="24"/>
                <w:rtl/>
              </w:rPr>
              <w:t>عدم</w:t>
            </w:r>
            <w:r w:rsidRPr="00F81349">
              <w:rPr>
                <w:sz w:val="24"/>
                <w:szCs w:val="24"/>
                <w:rtl/>
              </w:rPr>
              <w:t xml:space="preserve"> </w:t>
            </w:r>
            <w:r w:rsidRPr="00F81349">
              <w:rPr>
                <w:rFonts w:hint="cs"/>
                <w:sz w:val="24"/>
                <w:szCs w:val="24"/>
                <w:rtl/>
              </w:rPr>
              <w:t>التمييز</w:t>
            </w:r>
            <w:r w:rsidRPr="00F81349">
              <w:rPr>
                <w:sz w:val="24"/>
                <w:szCs w:val="24"/>
                <w:rtl/>
              </w:rPr>
              <w:t xml:space="preserve"> </w:t>
            </w:r>
            <w:r w:rsidRPr="00F81349">
              <w:rPr>
                <w:rFonts w:hint="cs"/>
                <w:sz w:val="24"/>
                <w:szCs w:val="24"/>
                <w:rtl/>
              </w:rPr>
              <w:t>ضد</w:t>
            </w:r>
            <w:r w:rsidRPr="00F81349">
              <w:rPr>
                <w:sz w:val="24"/>
                <w:szCs w:val="24"/>
                <w:rtl/>
              </w:rPr>
              <w:t xml:space="preserve"> </w:t>
            </w:r>
            <w:r w:rsidRPr="00F81349">
              <w:rPr>
                <w:rFonts w:hint="cs"/>
                <w:sz w:val="24"/>
                <w:szCs w:val="24"/>
                <w:rtl/>
              </w:rPr>
              <w:t>الأطفال</w:t>
            </w:r>
            <w:r w:rsidRPr="00F81349">
              <w:rPr>
                <w:sz w:val="24"/>
                <w:szCs w:val="24"/>
                <w:rtl/>
              </w:rPr>
              <w:t xml:space="preserve"> </w:t>
            </w:r>
            <w:r w:rsidRPr="00F81349">
              <w:rPr>
                <w:rFonts w:hint="cs"/>
                <w:sz w:val="24"/>
                <w:szCs w:val="24"/>
                <w:rtl/>
              </w:rPr>
              <w:t>المعوقين</w:t>
            </w:r>
            <w:r w:rsidRPr="00F81349">
              <w:rPr>
                <w:sz w:val="24"/>
                <w:szCs w:val="24"/>
                <w:rtl/>
              </w:rPr>
              <w:t xml:space="preserve"> </w:t>
            </w:r>
            <w:r w:rsidRPr="00F81349">
              <w:rPr>
                <w:rFonts w:hint="cs"/>
                <w:sz w:val="24"/>
                <w:szCs w:val="24"/>
                <w:rtl/>
              </w:rPr>
              <w:t>وأطفال</w:t>
            </w:r>
            <w:r w:rsidRPr="00F81349">
              <w:rPr>
                <w:sz w:val="24"/>
                <w:szCs w:val="24"/>
                <w:rtl/>
              </w:rPr>
              <w:t xml:space="preserve"> </w:t>
            </w:r>
            <w:r w:rsidRPr="00F81349">
              <w:rPr>
                <w:rFonts w:hint="cs"/>
                <w:sz w:val="24"/>
                <w:szCs w:val="24"/>
                <w:rtl/>
              </w:rPr>
              <w:t>الروما</w:t>
            </w:r>
            <w:r w:rsidRPr="00F81349">
              <w:rPr>
                <w:sz w:val="24"/>
                <w:szCs w:val="24"/>
                <w:rtl/>
              </w:rPr>
              <w:t xml:space="preserve"> </w:t>
            </w:r>
            <w:r w:rsidRPr="00F81349">
              <w:rPr>
                <w:rFonts w:hint="cs"/>
                <w:sz w:val="24"/>
                <w:szCs w:val="24"/>
                <w:rtl/>
              </w:rPr>
              <w:t>في</w:t>
            </w:r>
            <w:r w:rsidRPr="00F81349">
              <w:rPr>
                <w:sz w:val="24"/>
                <w:szCs w:val="24"/>
                <w:rtl/>
              </w:rPr>
              <w:t xml:space="preserve"> </w:t>
            </w:r>
            <w:r w:rsidRPr="00F81349">
              <w:rPr>
                <w:rFonts w:hint="cs"/>
                <w:sz w:val="24"/>
                <w:szCs w:val="24"/>
                <w:rtl/>
              </w:rPr>
              <w:t>عملية</w:t>
            </w:r>
            <w:r w:rsidRPr="00F81349">
              <w:rPr>
                <w:sz w:val="24"/>
                <w:szCs w:val="24"/>
                <w:rtl/>
              </w:rPr>
              <w:t xml:space="preserve"> </w:t>
            </w:r>
            <w:r w:rsidRPr="00F81349">
              <w:rPr>
                <w:rFonts w:hint="cs"/>
                <w:sz w:val="24"/>
                <w:szCs w:val="24"/>
                <w:rtl/>
              </w:rPr>
              <w:t>التبني</w:t>
            </w:r>
            <w:r w:rsidRPr="00F81349">
              <w:rPr>
                <w:sz w:val="24"/>
                <w:szCs w:val="24"/>
                <w:rtl/>
              </w:rPr>
              <w:t xml:space="preserve"> </w:t>
            </w:r>
            <w:r w:rsidRPr="00F81349">
              <w:rPr>
                <w:rFonts w:hint="cs"/>
                <w:sz w:val="24"/>
                <w:szCs w:val="24"/>
                <w:rtl/>
              </w:rPr>
              <w:t>ووضع</w:t>
            </w:r>
            <w:r w:rsidRPr="00F81349">
              <w:rPr>
                <w:sz w:val="24"/>
                <w:szCs w:val="24"/>
                <w:rtl/>
              </w:rPr>
              <w:t xml:space="preserve"> </w:t>
            </w:r>
            <w:r w:rsidRPr="00F81349">
              <w:rPr>
                <w:rFonts w:hint="cs"/>
                <w:sz w:val="24"/>
                <w:szCs w:val="24"/>
                <w:rtl/>
              </w:rPr>
              <w:t>برامج</w:t>
            </w:r>
            <w:r w:rsidRPr="00F81349">
              <w:rPr>
                <w:sz w:val="24"/>
                <w:szCs w:val="24"/>
                <w:rtl/>
              </w:rPr>
              <w:t xml:space="preserve"> </w:t>
            </w:r>
            <w:r w:rsidRPr="00F81349">
              <w:rPr>
                <w:rFonts w:hint="cs"/>
                <w:sz w:val="24"/>
                <w:szCs w:val="24"/>
                <w:rtl/>
              </w:rPr>
              <w:t>للحد</w:t>
            </w:r>
            <w:r w:rsidRPr="00F81349">
              <w:rPr>
                <w:sz w:val="24"/>
                <w:szCs w:val="24"/>
                <w:rtl/>
              </w:rPr>
              <w:t xml:space="preserve"> </w:t>
            </w:r>
            <w:r w:rsidRPr="00F81349">
              <w:rPr>
                <w:rFonts w:hint="cs"/>
                <w:sz w:val="24"/>
                <w:szCs w:val="24"/>
                <w:rtl/>
              </w:rPr>
              <w:t>من</w:t>
            </w:r>
            <w:r w:rsidRPr="00F81349">
              <w:rPr>
                <w:sz w:val="24"/>
                <w:szCs w:val="24"/>
                <w:rtl/>
              </w:rPr>
              <w:t xml:space="preserve"> </w:t>
            </w:r>
            <w:r w:rsidRPr="00F81349">
              <w:rPr>
                <w:rFonts w:hint="cs"/>
                <w:sz w:val="24"/>
                <w:szCs w:val="24"/>
                <w:rtl/>
              </w:rPr>
              <w:t>المفاهيم</w:t>
            </w:r>
            <w:r w:rsidRPr="00F81349">
              <w:rPr>
                <w:sz w:val="24"/>
                <w:szCs w:val="24"/>
                <w:rtl/>
              </w:rPr>
              <w:t xml:space="preserve"> </w:t>
            </w:r>
            <w:r w:rsidRPr="00F81349">
              <w:rPr>
                <w:rFonts w:hint="cs"/>
                <w:sz w:val="24"/>
                <w:szCs w:val="24"/>
                <w:rtl/>
              </w:rPr>
              <w:t>الخاطئة</w:t>
            </w:r>
            <w:r w:rsidRPr="00F81349">
              <w:rPr>
                <w:sz w:val="24"/>
                <w:szCs w:val="24"/>
                <w:rtl/>
              </w:rPr>
              <w:t xml:space="preserve"> </w:t>
            </w:r>
            <w:r w:rsidRPr="00F81349">
              <w:rPr>
                <w:rFonts w:hint="cs"/>
                <w:sz w:val="24"/>
                <w:szCs w:val="24"/>
                <w:rtl/>
              </w:rPr>
              <w:t>المتعلقة</w:t>
            </w:r>
            <w:r w:rsidRPr="00F81349">
              <w:rPr>
                <w:sz w:val="24"/>
                <w:szCs w:val="24"/>
                <w:rtl/>
              </w:rPr>
              <w:t xml:space="preserve"> </w:t>
            </w:r>
            <w:r w:rsidRPr="00F81349">
              <w:rPr>
                <w:rFonts w:hint="cs"/>
                <w:sz w:val="24"/>
                <w:szCs w:val="24"/>
                <w:rtl/>
              </w:rPr>
              <w:t>بتبني</w:t>
            </w:r>
            <w:r w:rsidRPr="00F81349">
              <w:rPr>
                <w:sz w:val="24"/>
                <w:szCs w:val="24"/>
                <w:rtl/>
              </w:rPr>
              <w:t xml:space="preserve"> </w:t>
            </w:r>
            <w:r w:rsidRPr="00F81349">
              <w:rPr>
                <w:rFonts w:hint="cs"/>
                <w:sz w:val="24"/>
                <w:szCs w:val="24"/>
                <w:rtl/>
              </w:rPr>
              <w:t>الأطفال</w:t>
            </w:r>
            <w:r w:rsidRPr="00F81349">
              <w:rPr>
                <w:sz w:val="24"/>
                <w:szCs w:val="24"/>
                <w:rtl/>
              </w:rPr>
              <w:t xml:space="preserve"> </w:t>
            </w:r>
            <w:r w:rsidRPr="00F81349">
              <w:rPr>
                <w:rFonts w:hint="cs"/>
                <w:sz w:val="24"/>
                <w:szCs w:val="24"/>
                <w:rtl/>
              </w:rPr>
              <w:t>ذوي</w:t>
            </w:r>
            <w:r w:rsidRPr="00F81349">
              <w:rPr>
                <w:sz w:val="24"/>
                <w:szCs w:val="24"/>
                <w:rtl/>
              </w:rPr>
              <w:t xml:space="preserve"> </w:t>
            </w:r>
            <w:r w:rsidRPr="00F81349">
              <w:rPr>
                <w:rFonts w:hint="cs"/>
                <w:sz w:val="24"/>
                <w:szCs w:val="24"/>
                <w:rtl/>
              </w:rPr>
              <w:t>الإعاقات</w:t>
            </w:r>
            <w:r w:rsidRPr="00F81349">
              <w:rPr>
                <w:sz w:val="24"/>
                <w:szCs w:val="24"/>
                <w:rtl/>
              </w:rPr>
              <w:t xml:space="preserve"> </w:t>
            </w:r>
            <w:r w:rsidRPr="00F81349">
              <w:rPr>
                <w:rFonts w:hint="cs"/>
                <w:sz w:val="24"/>
                <w:szCs w:val="24"/>
                <w:rtl/>
              </w:rPr>
              <w:t>الشديدة</w:t>
            </w:r>
            <w:r w:rsidRPr="00F81349">
              <w:rPr>
                <w:sz w:val="24"/>
                <w:szCs w:val="24"/>
                <w:rtl/>
              </w:rPr>
              <w:t xml:space="preserve"> </w:t>
            </w:r>
            <w:r w:rsidRPr="00F81349">
              <w:rPr>
                <w:rFonts w:hint="cs"/>
                <w:sz w:val="24"/>
                <w:szCs w:val="24"/>
                <w:rtl/>
              </w:rPr>
              <w:t>وأطفال</w:t>
            </w:r>
            <w:r w:rsidRPr="00F81349">
              <w:rPr>
                <w:sz w:val="24"/>
                <w:szCs w:val="24"/>
                <w:rtl/>
              </w:rPr>
              <w:t xml:space="preserve"> </w:t>
            </w:r>
            <w:r w:rsidRPr="00F81349">
              <w:rPr>
                <w:rFonts w:hint="cs"/>
                <w:sz w:val="24"/>
                <w:szCs w:val="24"/>
                <w:rtl/>
              </w:rPr>
              <w:t>الروما</w:t>
            </w:r>
            <w:r w:rsidR="00A42019">
              <w:rPr>
                <w:sz w:val="24"/>
                <w:szCs w:val="24"/>
              </w:rPr>
              <w:t>.</w:t>
            </w:r>
          </w:p>
          <w:p w:rsidR="00F81349" w:rsidRDefault="00F81349" w:rsidP="00CF008A">
            <w:pPr>
              <w:tabs>
                <w:tab w:val="left" w:pos="5295"/>
              </w:tabs>
              <w:rPr>
                <w:rFonts w:cs="Times New Roman"/>
              </w:rPr>
            </w:pPr>
            <w:r w:rsidRPr="00834702">
              <w:rPr>
                <w:rFonts w:cs="Times New Roman"/>
              </w:rPr>
              <w:lastRenderedPageBreak/>
              <w:t>CRC/C/SRB/CO/2-3 (CRC, 2017)</w:t>
            </w:r>
          </w:p>
          <w:p w:rsidR="00F81349" w:rsidRPr="00F81349" w:rsidRDefault="00F81349" w:rsidP="00E447C0">
            <w:pPr>
              <w:tabs>
                <w:tab w:val="left" w:pos="5295"/>
              </w:tabs>
              <w:bidi/>
              <w:rPr>
                <w:sz w:val="24"/>
                <w:szCs w:val="24"/>
              </w:rPr>
            </w:pPr>
          </w:p>
        </w:tc>
        <w:tc>
          <w:tcPr>
            <w:tcW w:w="2970" w:type="dxa"/>
          </w:tcPr>
          <w:p w:rsidR="00F81349" w:rsidRPr="00F81349" w:rsidRDefault="00F81349" w:rsidP="00E447C0">
            <w:pPr>
              <w:tabs>
                <w:tab w:val="left" w:pos="5295"/>
              </w:tabs>
              <w:bidi/>
              <w:rPr>
                <w:sz w:val="24"/>
                <w:szCs w:val="24"/>
              </w:rPr>
            </w:pPr>
            <w:r w:rsidRPr="00834702">
              <w:rPr>
                <w:rFonts w:cs="Times New Roman"/>
              </w:rPr>
              <w:lastRenderedPageBreak/>
              <w:t xml:space="preserve">95.71 </w:t>
            </w:r>
            <w:r w:rsidR="00CF008A">
              <w:rPr>
                <w:rFonts w:cs="Times New Roman" w:hint="cs"/>
                <w:rtl/>
              </w:rPr>
              <w:t xml:space="preserve"> </w:t>
            </w:r>
            <w:r w:rsidRPr="00F81349">
              <w:rPr>
                <w:rFonts w:hint="cs"/>
                <w:sz w:val="24"/>
                <w:szCs w:val="24"/>
                <w:rtl/>
              </w:rPr>
              <w:t>ضمان التقيد بالأحكام المتعلقة بالمياه والصرف الصحي في مرافق الاحتجاز بقواعد الأمم المتحدة النموذجية الدنيا لمعاملة السجناء</w:t>
            </w:r>
            <w:r w:rsidRPr="00F81349">
              <w:rPr>
                <w:rFonts w:hint="cs"/>
                <w:sz w:val="24"/>
                <w:szCs w:val="24"/>
                <w:rtl/>
                <w:lang w:bidi="ar"/>
              </w:rPr>
              <w:t>.</w:t>
            </w:r>
          </w:p>
          <w:p w:rsidR="00F81349" w:rsidRPr="00834702" w:rsidRDefault="00F81349" w:rsidP="00CF008A">
            <w:pPr>
              <w:rPr>
                <w:rFonts w:cs="Times New Roman"/>
              </w:rPr>
            </w:pPr>
            <w:r w:rsidRPr="00834702">
              <w:rPr>
                <w:rFonts w:cs="Times New Roman"/>
              </w:rPr>
              <w:t>A/HRC/33/6 (UPR, 2016)</w:t>
            </w:r>
          </w:p>
          <w:p w:rsidR="00F81349" w:rsidRDefault="00F81349" w:rsidP="00E447C0">
            <w:pPr>
              <w:tabs>
                <w:tab w:val="left" w:pos="5295"/>
              </w:tabs>
              <w:bidi/>
              <w:rPr>
                <w:sz w:val="24"/>
                <w:szCs w:val="24"/>
                <w:lang w:bidi="ar"/>
              </w:rPr>
            </w:pPr>
            <w:r w:rsidRPr="00834702">
              <w:rPr>
                <w:rFonts w:cs="Times New Roman"/>
              </w:rPr>
              <w:lastRenderedPageBreak/>
              <w:t>128.79</w:t>
            </w:r>
            <w:r w:rsidR="00CF008A">
              <w:rPr>
                <w:rFonts w:cs="Times New Roman" w:hint="cs"/>
                <w:rtl/>
              </w:rPr>
              <w:t xml:space="preserve"> </w:t>
            </w:r>
            <w:r w:rsidRPr="00834702">
              <w:rPr>
                <w:rFonts w:cs="Times New Roman"/>
              </w:rPr>
              <w:t xml:space="preserve"> </w:t>
            </w:r>
            <w:r w:rsidRPr="00F81349">
              <w:rPr>
                <w:rFonts w:hint="cs"/>
                <w:sz w:val="24"/>
                <w:szCs w:val="24"/>
                <w:rtl/>
              </w:rPr>
              <w:t>نفيذ تدابير لتحسين ظروف الصرف الصحي ومنع الاكتظاظ في مراكز الاحتجاز الإداري</w:t>
            </w:r>
            <w:r w:rsidRPr="00F81349">
              <w:rPr>
                <w:rFonts w:hint="cs"/>
                <w:sz w:val="24"/>
                <w:szCs w:val="24"/>
                <w:rtl/>
                <w:lang w:bidi="ar"/>
              </w:rPr>
              <w:t>.</w:t>
            </w:r>
          </w:p>
          <w:p w:rsidR="00F11E55" w:rsidRPr="00F81349" w:rsidRDefault="00F81349" w:rsidP="00CF008A">
            <w:pPr>
              <w:tabs>
                <w:tab w:val="left" w:pos="5295"/>
              </w:tabs>
              <w:rPr>
                <w:sz w:val="24"/>
                <w:szCs w:val="24"/>
              </w:rPr>
            </w:pPr>
            <w:r w:rsidRPr="00834702">
              <w:rPr>
                <w:rFonts w:cs="Times New Roman"/>
                <w:lang w:val="pt-BR"/>
              </w:rPr>
              <w:t>A/HRC/33/6 (UPR, 2016)</w:t>
            </w:r>
          </w:p>
        </w:tc>
        <w:tc>
          <w:tcPr>
            <w:tcW w:w="3123" w:type="dxa"/>
          </w:tcPr>
          <w:p w:rsidR="00F81349" w:rsidRPr="00F81349" w:rsidRDefault="00F81349" w:rsidP="00E447C0">
            <w:pPr>
              <w:tabs>
                <w:tab w:val="left" w:pos="5295"/>
              </w:tabs>
              <w:bidi/>
              <w:rPr>
                <w:sz w:val="24"/>
                <w:szCs w:val="24"/>
              </w:rPr>
            </w:pPr>
            <w:r w:rsidRPr="00834702">
              <w:rPr>
                <w:rFonts w:cs="Times New Roman"/>
              </w:rPr>
              <w:lastRenderedPageBreak/>
              <w:t>44.</w:t>
            </w:r>
            <w:r w:rsidR="00CF008A">
              <w:rPr>
                <w:rFonts w:cs="Times New Roman" w:hint="cs"/>
                <w:rtl/>
              </w:rPr>
              <w:t xml:space="preserve"> </w:t>
            </w:r>
            <w:r w:rsidRPr="00834702">
              <w:rPr>
                <w:rFonts w:cs="Times New Roman"/>
              </w:rPr>
              <w:t xml:space="preserve"> </w:t>
            </w:r>
            <w:r w:rsidRPr="00F81349">
              <w:rPr>
                <w:rFonts w:hint="cs"/>
                <w:sz w:val="24"/>
                <w:szCs w:val="24"/>
                <w:rtl/>
              </w:rPr>
              <w:t>مضاعفة جهودها الرامية إلى ضمان الحق في الغذاء الكافي وتعزيز مبادراتها الرامية إلى توفير استجابة فعالة لحالة انعدام الأمن الغذائي وسوء تغذية الأطفال، ولا سيما في المناطق الريفية</w:t>
            </w:r>
            <w:r w:rsidRPr="00F81349">
              <w:rPr>
                <w:rFonts w:hint="cs"/>
                <w:sz w:val="24"/>
                <w:szCs w:val="24"/>
                <w:rtl/>
                <w:lang w:bidi="ar"/>
              </w:rPr>
              <w:t>.</w:t>
            </w:r>
          </w:p>
          <w:p w:rsidR="00F11E55" w:rsidRPr="00F81349" w:rsidRDefault="00F81349" w:rsidP="00CF008A">
            <w:pPr>
              <w:tabs>
                <w:tab w:val="left" w:pos="5295"/>
              </w:tabs>
              <w:rPr>
                <w:sz w:val="24"/>
                <w:szCs w:val="24"/>
              </w:rPr>
            </w:pPr>
            <w:r w:rsidRPr="00834702">
              <w:rPr>
                <w:rFonts w:cs="Times New Roman"/>
                <w:lang w:val="pt-BR"/>
              </w:rPr>
              <w:lastRenderedPageBreak/>
              <w:t>E/C.12/HND/CO/2 (CESCR, 2017)</w:t>
            </w:r>
          </w:p>
        </w:tc>
        <w:tc>
          <w:tcPr>
            <w:tcW w:w="1305" w:type="dxa"/>
          </w:tcPr>
          <w:p w:rsidR="00F11E55" w:rsidRPr="008D36C3" w:rsidRDefault="008D36C3" w:rsidP="00E447C0">
            <w:pPr>
              <w:tabs>
                <w:tab w:val="left" w:pos="5295"/>
              </w:tabs>
              <w:bidi/>
              <w:rPr>
                <w:b/>
                <w:bCs/>
                <w:sz w:val="24"/>
                <w:szCs w:val="24"/>
              </w:rPr>
            </w:pPr>
            <w:r w:rsidRPr="008D36C3">
              <w:rPr>
                <w:rFonts w:hint="cs"/>
                <w:b/>
                <w:bCs/>
                <w:sz w:val="24"/>
                <w:szCs w:val="24"/>
                <w:rtl/>
              </w:rPr>
              <w:lastRenderedPageBreak/>
              <w:t>ب</w:t>
            </w:r>
            <w:r w:rsidRPr="008D36C3">
              <w:rPr>
                <w:b/>
                <w:bCs/>
                <w:sz w:val="24"/>
                <w:szCs w:val="24"/>
                <w:rtl/>
              </w:rPr>
              <w:t xml:space="preserve"> - ١٠</w:t>
            </w:r>
          </w:p>
        </w:tc>
      </w:tr>
      <w:tr w:rsidR="00F11E55" w:rsidTr="00185C1C">
        <w:tc>
          <w:tcPr>
            <w:tcW w:w="2718" w:type="dxa"/>
            <w:shd w:val="clear" w:color="auto" w:fill="D6E3BC" w:themeFill="accent3" w:themeFillTint="66"/>
          </w:tcPr>
          <w:p w:rsidR="00F11E55" w:rsidRDefault="00F11E55" w:rsidP="00E447C0">
            <w:pPr>
              <w:tabs>
                <w:tab w:val="left" w:pos="5295"/>
              </w:tabs>
              <w:bidi/>
              <w:rPr>
                <w:sz w:val="40"/>
                <w:szCs w:val="40"/>
              </w:rPr>
            </w:pPr>
          </w:p>
        </w:tc>
        <w:tc>
          <w:tcPr>
            <w:tcW w:w="3060" w:type="dxa"/>
            <w:shd w:val="clear" w:color="auto" w:fill="D6E3BC" w:themeFill="accent3" w:themeFillTint="66"/>
          </w:tcPr>
          <w:p w:rsidR="00F11E55" w:rsidRDefault="00B83388" w:rsidP="00E447C0">
            <w:pPr>
              <w:tabs>
                <w:tab w:val="left" w:pos="5295"/>
              </w:tabs>
              <w:bidi/>
              <w:rPr>
                <w:sz w:val="24"/>
                <w:szCs w:val="24"/>
              </w:rPr>
            </w:pPr>
            <w:r w:rsidRPr="00834702">
              <w:rPr>
                <w:rFonts w:cs="Times New Roman"/>
              </w:rPr>
              <w:t>128.46</w:t>
            </w:r>
            <w:r w:rsidR="00236561">
              <w:rPr>
                <w:rFonts w:cs="Times New Roman" w:hint="cs"/>
                <w:rtl/>
              </w:rPr>
              <w:t xml:space="preserve"> </w:t>
            </w:r>
            <w:r w:rsidRPr="00834702">
              <w:rPr>
                <w:rFonts w:cs="Times New Roman"/>
              </w:rPr>
              <w:t xml:space="preserve"> </w:t>
            </w:r>
            <w:r w:rsidRPr="00B83388">
              <w:rPr>
                <w:rFonts w:hint="cs"/>
                <w:sz w:val="24"/>
                <w:szCs w:val="24"/>
                <w:rtl/>
              </w:rPr>
              <w:t>مواصلة</w:t>
            </w:r>
            <w:r w:rsidRPr="00B83388">
              <w:rPr>
                <w:sz w:val="24"/>
                <w:szCs w:val="24"/>
                <w:rtl/>
              </w:rPr>
              <w:t xml:space="preserve"> </w:t>
            </w:r>
            <w:r w:rsidRPr="00B83388">
              <w:rPr>
                <w:rFonts w:hint="cs"/>
                <w:sz w:val="24"/>
                <w:szCs w:val="24"/>
                <w:rtl/>
              </w:rPr>
              <w:t>تعزيز</w:t>
            </w:r>
            <w:r w:rsidRPr="00B83388">
              <w:rPr>
                <w:sz w:val="24"/>
                <w:szCs w:val="24"/>
                <w:rtl/>
              </w:rPr>
              <w:t xml:space="preserve"> </w:t>
            </w:r>
            <w:r w:rsidRPr="00B83388">
              <w:rPr>
                <w:rFonts w:hint="cs"/>
                <w:sz w:val="24"/>
                <w:szCs w:val="24"/>
                <w:rtl/>
              </w:rPr>
              <w:t>التدابير</w:t>
            </w:r>
            <w:r w:rsidRPr="00B83388">
              <w:rPr>
                <w:sz w:val="24"/>
                <w:szCs w:val="24"/>
                <w:rtl/>
              </w:rPr>
              <w:t xml:space="preserve"> </w:t>
            </w:r>
            <w:r w:rsidRPr="00B83388">
              <w:rPr>
                <w:rFonts w:hint="cs"/>
                <w:sz w:val="24"/>
                <w:szCs w:val="24"/>
                <w:rtl/>
              </w:rPr>
              <w:t>الرامية</w:t>
            </w:r>
            <w:r w:rsidRPr="00B83388">
              <w:rPr>
                <w:sz w:val="24"/>
                <w:szCs w:val="24"/>
                <w:rtl/>
              </w:rPr>
              <w:t xml:space="preserve"> </w:t>
            </w:r>
            <w:r w:rsidRPr="00B83388">
              <w:rPr>
                <w:rFonts w:hint="cs"/>
                <w:sz w:val="24"/>
                <w:szCs w:val="24"/>
                <w:rtl/>
              </w:rPr>
              <w:t>إلى</w:t>
            </w:r>
            <w:r w:rsidRPr="00B83388">
              <w:rPr>
                <w:sz w:val="24"/>
                <w:szCs w:val="24"/>
                <w:rtl/>
              </w:rPr>
              <w:t xml:space="preserve"> </w:t>
            </w:r>
            <w:r w:rsidRPr="00B83388">
              <w:rPr>
                <w:rFonts w:hint="cs"/>
                <w:sz w:val="24"/>
                <w:szCs w:val="24"/>
                <w:rtl/>
              </w:rPr>
              <w:t>تعزيز</w:t>
            </w:r>
            <w:r w:rsidRPr="00B83388">
              <w:rPr>
                <w:sz w:val="24"/>
                <w:szCs w:val="24"/>
                <w:rtl/>
              </w:rPr>
              <w:t xml:space="preserve"> </w:t>
            </w:r>
            <w:r w:rsidRPr="00B83388">
              <w:rPr>
                <w:rFonts w:hint="cs"/>
                <w:sz w:val="24"/>
                <w:szCs w:val="24"/>
                <w:rtl/>
              </w:rPr>
              <w:t>التسامح</w:t>
            </w:r>
            <w:r w:rsidRPr="00B83388">
              <w:rPr>
                <w:sz w:val="24"/>
                <w:szCs w:val="24"/>
                <w:rtl/>
              </w:rPr>
              <w:t xml:space="preserve"> </w:t>
            </w:r>
            <w:r w:rsidRPr="00B83388">
              <w:rPr>
                <w:rFonts w:hint="cs"/>
                <w:sz w:val="24"/>
                <w:szCs w:val="24"/>
                <w:rtl/>
              </w:rPr>
              <w:t>واحترام</w:t>
            </w:r>
            <w:r w:rsidRPr="00B83388">
              <w:rPr>
                <w:sz w:val="24"/>
                <w:szCs w:val="24"/>
                <w:rtl/>
              </w:rPr>
              <w:t xml:space="preserve"> </w:t>
            </w:r>
            <w:r w:rsidRPr="00B83388">
              <w:rPr>
                <w:rFonts w:hint="cs"/>
                <w:sz w:val="24"/>
                <w:szCs w:val="24"/>
                <w:rtl/>
              </w:rPr>
              <w:t>التنوع</w:t>
            </w:r>
            <w:r w:rsidRPr="00B83388">
              <w:rPr>
                <w:sz w:val="24"/>
                <w:szCs w:val="24"/>
                <w:rtl/>
              </w:rPr>
              <w:t xml:space="preserve"> </w:t>
            </w:r>
            <w:r w:rsidRPr="00B83388">
              <w:rPr>
                <w:rFonts w:hint="cs"/>
                <w:sz w:val="24"/>
                <w:szCs w:val="24"/>
                <w:rtl/>
              </w:rPr>
              <w:t>الثقافي</w:t>
            </w:r>
            <w:r w:rsidRPr="00B83388">
              <w:rPr>
                <w:sz w:val="24"/>
                <w:szCs w:val="24"/>
                <w:rtl/>
              </w:rPr>
              <w:t xml:space="preserve"> </w:t>
            </w:r>
            <w:r w:rsidRPr="00B83388">
              <w:rPr>
                <w:rFonts w:hint="cs"/>
                <w:sz w:val="24"/>
                <w:szCs w:val="24"/>
                <w:rtl/>
              </w:rPr>
              <w:t>ومكافحة</w:t>
            </w:r>
            <w:r w:rsidRPr="00B83388">
              <w:rPr>
                <w:sz w:val="24"/>
                <w:szCs w:val="24"/>
                <w:rtl/>
              </w:rPr>
              <w:t xml:space="preserve"> </w:t>
            </w:r>
            <w:r w:rsidRPr="00B83388">
              <w:rPr>
                <w:rFonts w:hint="cs"/>
                <w:sz w:val="24"/>
                <w:szCs w:val="24"/>
                <w:rtl/>
              </w:rPr>
              <w:t>التحيز</w:t>
            </w:r>
            <w:r w:rsidRPr="00B83388">
              <w:rPr>
                <w:sz w:val="24"/>
                <w:szCs w:val="24"/>
                <w:rtl/>
              </w:rPr>
              <w:t xml:space="preserve"> </w:t>
            </w:r>
            <w:r w:rsidRPr="00B83388">
              <w:rPr>
                <w:rFonts w:hint="cs"/>
                <w:sz w:val="24"/>
                <w:szCs w:val="24"/>
                <w:rtl/>
              </w:rPr>
              <w:t>والقوالب</w:t>
            </w:r>
            <w:r w:rsidRPr="00B83388">
              <w:rPr>
                <w:sz w:val="24"/>
                <w:szCs w:val="24"/>
                <w:rtl/>
              </w:rPr>
              <w:t xml:space="preserve"> </w:t>
            </w:r>
            <w:r w:rsidRPr="00B83388">
              <w:rPr>
                <w:rFonts w:hint="cs"/>
                <w:sz w:val="24"/>
                <w:szCs w:val="24"/>
                <w:rtl/>
              </w:rPr>
              <w:t>النمطية</w:t>
            </w:r>
            <w:r w:rsidRPr="00B83388">
              <w:rPr>
                <w:sz w:val="24"/>
                <w:szCs w:val="24"/>
                <w:rtl/>
              </w:rPr>
              <w:t xml:space="preserve"> </w:t>
            </w:r>
            <w:r w:rsidRPr="00B83388">
              <w:rPr>
                <w:rFonts w:hint="cs"/>
                <w:sz w:val="24"/>
                <w:szCs w:val="24"/>
                <w:rtl/>
              </w:rPr>
              <w:t>والتمييز</w:t>
            </w:r>
            <w:r w:rsidRPr="00B83388">
              <w:rPr>
                <w:sz w:val="24"/>
                <w:szCs w:val="24"/>
                <w:rtl/>
              </w:rPr>
              <w:t xml:space="preserve"> </w:t>
            </w:r>
            <w:r w:rsidRPr="00B83388">
              <w:rPr>
                <w:rFonts w:hint="cs"/>
                <w:sz w:val="24"/>
                <w:szCs w:val="24"/>
                <w:rtl/>
              </w:rPr>
              <w:t>والعنصرية</w:t>
            </w:r>
            <w:r w:rsidRPr="00B83388">
              <w:rPr>
                <w:sz w:val="24"/>
                <w:szCs w:val="24"/>
                <w:rtl/>
              </w:rPr>
              <w:t xml:space="preserve"> </w:t>
            </w:r>
            <w:r w:rsidRPr="00B83388">
              <w:rPr>
                <w:rFonts w:hint="cs"/>
                <w:sz w:val="24"/>
                <w:szCs w:val="24"/>
                <w:rtl/>
              </w:rPr>
              <w:t>وكراهية</w:t>
            </w:r>
            <w:r w:rsidRPr="00B83388">
              <w:rPr>
                <w:sz w:val="24"/>
                <w:szCs w:val="24"/>
                <w:rtl/>
              </w:rPr>
              <w:t xml:space="preserve"> </w:t>
            </w:r>
            <w:r w:rsidRPr="00B83388">
              <w:rPr>
                <w:rFonts w:hint="cs"/>
                <w:sz w:val="24"/>
                <w:szCs w:val="24"/>
                <w:rtl/>
              </w:rPr>
              <w:t>الإسلام</w:t>
            </w:r>
            <w:r w:rsidR="00A42019">
              <w:rPr>
                <w:sz w:val="24"/>
                <w:szCs w:val="24"/>
              </w:rPr>
              <w:t>.</w:t>
            </w:r>
          </w:p>
          <w:p w:rsidR="00B83388" w:rsidRPr="00834702" w:rsidRDefault="00B83388" w:rsidP="00236561">
            <w:pPr>
              <w:rPr>
                <w:rFonts w:cs="Times New Roman"/>
              </w:rPr>
            </w:pPr>
            <w:r w:rsidRPr="00834702">
              <w:rPr>
                <w:rFonts w:cs="Times New Roman"/>
              </w:rPr>
              <w:t>A/HRC/33/9 (UPR, 2016)</w:t>
            </w:r>
          </w:p>
          <w:p w:rsidR="00B83388" w:rsidRDefault="00B83388" w:rsidP="00E447C0">
            <w:pPr>
              <w:tabs>
                <w:tab w:val="left" w:pos="5295"/>
              </w:tabs>
              <w:bidi/>
              <w:rPr>
                <w:sz w:val="24"/>
                <w:szCs w:val="24"/>
              </w:rPr>
            </w:pPr>
            <w:r w:rsidRPr="00B83388">
              <w:rPr>
                <w:rFonts w:hint="cs"/>
                <w:sz w:val="24"/>
                <w:szCs w:val="24"/>
                <w:rtl/>
              </w:rPr>
              <w:t>مكافحة</w:t>
            </w:r>
            <w:r w:rsidRPr="00B83388">
              <w:rPr>
                <w:sz w:val="24"/>
                <w:szCs w:val="24"/>
                <w:rtl/>
              </w:rPr>
              <w:t xml:space="preserve"> </w:t>
            </w:r>
            <w:r w:rsidRPr="00B83388">
              <w:rPr>
                <w:rFonts w:hint="cs"/>
                <w:sz w:val="24"/>
                <w:szCs w:val="24"/>
                <w:rtl/>
              </w:rPr>
              <w:t>جميع</w:t>
            </w:r>
            <w:r w:rsidRPr="00B83388">
              <w:rPr>
                <w:sz w:val="24"/>
                <w:szCs w:val="24"/>
                <w:rtl/>
              </w:rPr>
              <w:t xml:space="preserve"> </w:t>
            </w:r>
            <w:r w:rsidRPr="00B83388">
              <w:rPr>
                <w:rFonts w:hint="cs"/>
                <w:sz w:val="24"/>
                <w:szCs w:val="24"/>
                <w:rtl/>
              </w:rPr>
              <w:t>أعمال</w:t>
            </w:r>
            <w:r w:rsidRPr="00B83388">
              <w:rPr>
                <w:sz w:val="24"/>
                <w:szCs w:val="24"/>
                <w:rtl/>
              </w:rPr>
              <w:t xml:space="preserve"> </w:t>
            </w:r>
            <w:r w:rsidRPr="00B83388">
              <w:rPr>
                <w:rFonts w:hint="cs"/>
                <w:sz w:val="24"/>
                <w:szCs w:val="24"/>
                <w:rtl/>
              </w:rPr>
              <w:t>العنصرية</w:t>
            </w:r>
            <w:r w:rsidRPr="00B83388">
              <w:rPr>
                <w:sz w:val="24"/>
                <w:szCs w:val="24"/>
                <w:rtl/>
              </w:rPr>
              <w:t xml:space="preserve"> </w:t>
            </w:r>
            <w:r w:rsidRPr="00B83388">
              <w:rPr>
                <w:rFonts w:hint="cs"/>
                <w:sz w:val="24"/>
                <w:szCs w:val="24"/>
                <w:rtl/>
              </w:rPr>
              <w:t>وكراهية</w:t>
            </w:r>
            <w:r w:rsidRPr="00B83388">
              <w:rPr>
                <w:sz w:val="24"/>
                <w:szCs w:val="24"/>
                <w:rtl/>
              </w:rPr>
              <w:t xml:space="preserve"> </w:t>
            </w:r>
            <w:r w:rsidRPr="00B83388">
              <w:rPr>
                <w:rFonts w:hint="cs"/>
                <w:sz w:val="24"/>
                <w:szCs w:val="24"/>
                <w:rtl/>
              </w:rPr>
              <w:t>الأجانب</w:t>
            </w:r>
            <w:r w:rsidRPr="00B83388">
              <w:rPr>
                <w:sz w:val="24"/>
                <w:szCs w:val="24"/>
                <w:rtl/>
              </w:rPr>
              <w:t xml:space="preserve"> </w:t>
            </w:r>
            <w:r w:rsidRPr="00B83388">
              <w:rPr>
                <w:rFonts w:hint="cs"/>
                <w:sz w:val="24"/>
                <w:szCs w:val="24"/>
                <w:rtl/>
              </w:rPr>
              <w:t>وكراهية</w:t>
            </w:r>
            <w:r w:rsidRPr="00B83388">
              <w:rPr>
                <w:sz w:val="24"/>
                <w:szCs w:val="24"/>
                <w:rtl/>
              </w:rPr>
              <w:t xml:space="preserve"> </w:t>
            </w:r>
            <w:r w:rsidRPr="00B83388">
              <w:rPr>
                <w:rFonts w:hint="cs"/>
                <w:sz w:val="24"/>
                <w:szCs w:val="24"/>
                <w:rtl/>
              </w:rPr>
              <w:t>الإسلام</w:t>
            </w:r>
            <w:r w:rsidRPr="00B83388">
              <w:rPr>
                <w:sz w:val="24"/>
                <w:szCs w:val="24"/>
                <w:rtl/>
              </w:rPr>
              <w:t xml:space="preserve"> </w:t>
            </w:r>
            <w:r w:rsidRPr="00B83388">
              <w:rPr>
                <w:rFonts w:hint="cs"/>
                <w:sz w:val="24"/>
                <w:szCs w:val="24"/>
                <w:rtl/>
              </w:rPr>
              <w:t>ومعاداة</w:t>
            </w:r>
            <w:r w:rsidRPr="00B83388">
              <w:rPr>
                <w:sz w:val="24"/>
                <w:szCs w:val="24"/>
                <w:rtl/>
              </w:rPr>
              <w:t xml:space="preserve"> </w:t>
            </w:r>
            <w:r w:rsidRPr="00B83388">
              <w:rPr>
                <w:rFonts w:hint="cs"/>
                <w:sz w:val="24"/>
                <w:szCs w:val="24"/>
                <w:rtl/>
              </w:rPr>
              <w:t>السامية،</w:t>
            </w:r>
            <w:r w:rsidRPr="00B83388">
              <w:rPr>
                <w:sz w:val="24"/>
                <w:szCs w:val="24"/>
                <w:rtl/>
              </w:rPr>
              <w:t xml:space="preserve"> </w:t>
            </w:r>
            <w:r w:rsidRPr="00B83388">
              <w:rPr>
                <w:rFonts w:hint="cs"/>
                <w:sz w:val="24"/>
                <w:szCs w:val="24"/>
                <w:rtl/>
              </w:rPr>
              <w:t>بما</w:t>
            </w:r>
            <w:r w:rsidRPr="00B83388">
              <w:rPr>
                <w:sz w:val="24"/>
                <w:szCs w:val="24"/>
                <w:rtl/>
              </w:rPr>
              <w:t xml:space="preserve"> </w:t>
            </w:r>
            <w:r w:rsidRPr="00B83388">
              <w:rPr>
                <w:rFonts w:hint="cs"/>
                <w:sz w:val="24"/>
                <w:szCs w:val="24"/>
                <w:rtl/>
              </w:rPr>
              <w:t>في</w:t>
            </w:r>
            <w:r w:rsidRPr="00B83388">
              <w:rPr>
                <w:sz w:val="24"/>
                <w:szCs w:val="24"/>
                <w:rtl/>
              </w:rPr>
              <w:t xml:space="preserve"> </w:t>
            </w:r>
            <w:r w:rsidRPr="00B83388">
              <w:rPr>
                <w:rFonts w:hint="cs"/>
                <w:sz w:val="24"/>
                <w:szCs w:val="24"/>
                <w:rtl/>
              </w:rPr>
              <w:t>ذلك</w:t>
            </w:r>
            <w:r w:rsidRPr="00B83388">
              <w:rPr>
                <w:sz w:val="24"/>
                <w:szCs w:val="24"/>
                <w:rtl/>
              </w:rPr>
              <w:t xml:space="preserve"> </w:t>
            </w:r>
            <w:r w:rsidRPr="00B83388">
              <w:rPr>
                <w:rFonts w:hint="cs"/>
                <w:sz w:val="24"/>
                <w:szCs w:val="24"/>
                <w:rtl/>
              </w:rPr>
              <w:t>في</w:t>
            </w:r>
            <w:r w:rsidRPr="00B83388">
              <w:rPr>
                <w:sz w:val="24"/>
                <w:szCs w:val="24"/>
                <w:rtl/>
              </w:rPr>
              <w:t xml:space="preserve"> </w:t>
            </w:r>
            <w:r w:rsidRPr="00B83388">
              <w:rPr>
                <w:rFonts w:hint="cs"/>
                <w:sz w:val="24"/>
                <w:szCs w:val="24"/>
                <w:rtl/>
              </w:rPr>
              <w:t>الخطاب</w:t>
            </w:r>
            <w:r w:rsidRPr="00B83388">
              <w:rPr>
                <w:sz w:val="24"/>
                <w:szCs w:val="24"/>
                <w:rtl/>
              </w:rPr>
              <w:t xml:space="preserve"> </w:t>
            </w:r>
            <w:r w:rsidRPr="00B83388">
              <w:rPr>
                <w:rFonts w:hint="cs"/>
                <w:sz w:val="24"/>
                <w:szCs w:val="24"/>
                <w:rtl/>
              </w:rPr>
              <w:t>السياسي</w:t>
            </w:r>
            <w:r w:rsidRPr="00B83388">
              <w:rPr>
                <w:sz w:val="24"/>
                <w:szCs w:val="24"/>
                <w:rtl/>
              </w:rPr>
              <w:t xml:space="preserve"> </w:t>
            </w:r>
            <w:r w:rsidRPr="00B83388">
              <w:rPr>
                <w:rFonts w:hint="cs"/>
                <w:sz w:val="24"/>
                <w:szCs w:val="24"/>
                <w:rtl/>
              </w:rPr>
              <w:t>وفي</w:t>
            </w:r>
            <w:r w:rsidRPr="00B83388">
              <w:rPr>
                <w:sz w:val="24"/>
                <w:szCs w:val="24"/>
                <w:rtl/>
              </w:rPr>
              <w:t xml:space="preserve"> </w:t>
            </w:r>
            <w:r w:rsidRPr="00B83388">
              <w:rPr>
                <w:rFonts w:hint="cs"/>
                <w:sz w:val="24"/>
                <w:szCs w:val="24"/>
                <w:rtl/>
              </w:rPr>
              <w:t>وسائط</w:t>
            </w:r>
            <w:r w:rsidRPr="00B83388">
              <w:rPr>
                <w:sz w:val="24"/>
                <w:szCs w:val="24"/>
                <w:rtl/>
              </w:rPr>
              <w:t xml:space="preserve"> </w:t>
            </w:r>
            <w:r w:rsidRPr="00B83388">
              <w:rPr>
                <w:rFonts w:hint="cs"/>
                <w:sz w:val="24"/>
                <w:szCs w:val="24"/>
                <w:rtl/>
              </w:rPr>
              <w:t>الإعلام</w:t>
            </w:r>
            <w:r w:rsidRPr="00B83388">
              <w:rPr>
                <w:sz w:val="24"/>
                <w:szCs w:val="24"/>
                <w:rtl/>
              </w:rPr>
              <w:t xml:space="preserve"> </w:t>
            </w:r>
            <w:r w:rsidRPr="00B83388">
              <w:rPr>
                <w:rFonts w:hint="cs"/>
                <w:sz w:val="24"/>
                <w:szCs w:val="24"/>
                <w:rtl/>
              </w:rPr>
              <w:t>الجماهيري</w:t>
            </w:r>
            <w:r w:rsidR="00A42019">
              <w:rPr>
                <w:sz w:val="24"/>
                <w:szCs w:val="24"/>
              </w:rPr>
              <w:t>.</w:t>
            </w:r>
          </w:p>
          <w:p w:rsidR="00B83388" w:rsidRPr="00B83388" w:rsidRDefault="00B83388" w:rsidP="00236561">
            <w:pPr>
              <w:tabs>
                <w:tab w:val="left" w:pos="5295"/>
              </w:tabs>
              <w:rPr>
                <w:sz w:val="24"/>
                <w:szCs w:val="24"/>
              </w:rPr>
            </w:pPr>
            <w:r w:rsidRPr="00834702">
              <w:rPr>
                <w:rFonts w:cs="Times New Roman"/>
              </w:rPr>
              <w:t>CCPR/C/RUS/CO/7 (CCPR, 2015)</w:t>
            </w:r>
          </w:p>
        </w:tc>
        <w:tc>
          <w:tcPr>
            <w:tcW w:w="2970" w:type="dxa"/>
            <w:shd w:val="clear" w:color="auto" w:fill="D6E3BC" w:themeFill="accent3" w:themeFillTint="66"/>
          </w:tcPr>
          <w:p w:rsidR="00B83388" w:rsidRPr="00B83388" w:rsidRDefault="00B83388" w:rsidP="00E447C0">
            <w:pPr>
              <w:tabs>
                <w:tab w:val="left" w:pos="5295"/>
              </w:tabs>
              <w:bidi/>
              <w:rPr>
                <w:sz w:val="24"/>
                <w:szCs w:val="24"/>
              </w:rPr>
            </w:pPr>
            <w:r w:rsidRPr="00834702">
              <w:rPr>
                <w:rFonts w:cs="Times New Roman"/>
              </w:rPr>
              <w:t>61.</w:t>
            </w:r>
            <w:r w:rsidR="00236561">
              <w:rPr>
                <w:rFonts w:cs="Times New Roman" w:hint="cs"/>
                <w:rtl/>
              </w:rPr>
              <w:t xml:space="preserve"> </w:t>
            </w:r>
            <w:r w:rsidRPr="00834702">
              <w:rPr>
                <w:rFonts w:cs="Times New Roman"/>
              </w:rPr>
              <w:t xml:space="preserve"> </w:t>
            </w:r>
            <w:r w:rsidRPr="00B83388">
              <w:rPr>
                <w:rFonts w:hint="cs"/>
                <w:sz w:val="24"/>
                <w:szCs w:val="24"/>
                <w:rtl/>
              </w:rPr>
              <w:t>يجب عدم تركيز جميع الجهود على حل واحد لمعالجة تحديات ندرة المياه، بل تنويع التدابير</w:t>
            </w:r>
            <w:r w:rsidRPr="00B83388">
              <w:rPr>
                <w:rFonts w:hint="cs"/>
                <w:sz w:val="24"/>
                <w:szCs w:val="24"/>
                <w:rtl/>
                <w:lang w:bidi="ar"/>
              </w:rPr>
              <w:t>.</w:t>
            </w:r>
          </w:p>
          <w:p w:rsidR="00F11E55" w:rsidRPr="00B83388" w:rsidRDefault="00B83388" w:rsidP="00236561">
            <w:pPr>
              <w:tabs>
                <w:tab w:val="left" w:pos="5295"/>
              </w:tabs>
              <w:rPr>
                <w:sz w:val="24"/>
                <w:szCs w:val="24"/>
              </w:rPr>
            </w:pPr>
            <w:r w:rsidRPr="00834702">
              <w:rPr>
                <w:rFonts w:cs="Times New Roman"/>
              </w:rPr>
              <w:t>A/HRC/24/44/Add.1</w:t>
            </w:r>
            <w:r>
              <w:rPr>
                <w:rFonts w:cs="Times New Roman"/>
              </w:rPr>
              <w:t xml:space="preserve"> </w:t>
            </w:r>
            <w:r w:rsidRPr="00834702">
              <w:rPr>
                <w:rFonts w:cs="Times New Roman"/>
              </w:rPr>
              <w:t>(SR water &amp; sanitation, 2013)</w:t>
            </w:r>
            <w:r w:rsidRPr="00834702">
              <w:rPr>
                <w:rFonts w:cs="Times New Roman"/>
              </w:rPr>
              <w:tab/>
              <w:t>(SR water &amp; sanitation, 2013)</w:t>
            </w:r>
            <w:r w:rsidRPr="00834702">
              <w:rPr>
                <w:rFonts w:cs="Times New Roman"/>
              </w:rPr>
              <w:tab/>
              <w:t>(SR water &amp; sanitation, 2013)</w:t>
            </w:r>
            <w:r w:rsidRPr="00834702">
              <w:rPr>
                <w:rFonts w:cs="Times New Roman"/>
              </w:rPr>
              <w:tab/>
              <w:t>(SR water &amp; sanitation, 2013)</w:t>
            </w:r>
          </w:p>
        </w:tc>
        <w:tc>
          <w:tcPr>
            <w:tcW w:w="3123" w:type="dxa"/>
            <w:shd w:val="clear" w:color="auto" w:fill="D6E3BC" w:themeFill="accent3" w:themeFillTint="66"/>
          </w:tcPr>
          <w:p w:rsidR="00F11E55" w:rsidRDefault="00B83388" w:rsidP="00E447C0">
            <w:pPr>
              <w:tabs>
                <w:tab w:val="left" w:pos="5295"/>
              </w:tabs>
              <w:bidi/>
              <w:rPr>
                <w:sz w:val="24"/>
                <w:szCs w:val="24"/>
              </w:rPr>
            </w:pPr>
            <w:r w:rsidRPr="00834702">
              <w:rPr>
                <w:rFonts w:cs="Times New Roman"/>
              </w:rPr>
              <w:t>61. (b)</w:t>
            </w:r>
            <w:r w:rsidR="00236561">
              <w:rPr>
                <w:rFonts w:cs="Times New Roman" w:hint="cs"/>
                <w:rtl/>
              </w:rPr>
              <w:t xml:space="preserve"> </w:t>
            </w:r>
            <w:r w:rsidRPr="00834702">
              <w:rPr>
                <w:rFonts w:cs="Times New Roman"/>
              </w:rPr>
              <w:t xml:space="preserve"> </w:t>
            </w:r>
            <w:r w:rsidRPr="00B83388">
              <w:rPr>
                <w:rFonts w:hint="cs"/>
                <w:sz w:val="24"/>
                <w:szCs w:val="24"/>
                <w:rtl/>
              </w:rPr>
              <w:t>ضمان</w:t>
            </w:r>
            <w:r w:rsidRPr="00B83388">
              <w:rPr>
                <w:sz w:val="24"/>
                <w:szCs w:val="24"/>
                <w:rtl/>
              </w:rPr>
              <w:t xml:space="preserve"> </w:t>
            </w:r>
            <w:r w:rsidRPr="00B83388">
              <w:rPr>
                <w:rFonts w:hint="cs"/>
                <w:sz w:val="24"/>
                <w:szCs w:val="24"/>
                <w:rtl/>
              </w:rPr>
              <w:t>توفير</w:t>
            </w:r>
            <w:r w:rsidRPr="00B83388">
              <w:rPr>
                <w:sz w:val="24"/>
                <w:szCs w:val="24"/>
                <w:rtl/>
              </w:rPr>
              <w:t xml:space="preserve"> </w:t>
            </w:r>
            <w:r w:rsidRPr="00B83388">
              <w:rPr>
                <w:rFonts w:hint="cs"/>
                <w:sz w:val="24"/>
                <w:szCs w:val="24"/>
                <w:rtl/>
              </w:rPr>
              <w:t>ظروف</w:t>
            </w:r>
            <w:r w:rsidRPr="00B83388">
              <w:rPr>
                <w:sz w:val="24"/>
                <w:szCs w:val="24"/>
                <w:rtl/>
              </w:rPr>
              <w:t xml:space="preserve"> </w:t>
            </w:r>
            <w:r w:rsidRPr="00B83388">
              <w:rPr>
                <w:rFonts w:hint="cs"/>
                <w:sz w:val="24"/>
                <w:szCs w:val="24"/>
                <w:rtl/>
              </w:rPr>
              <w:t>معيشية</w:t>
            </w:r>
            <w:r w:rsidRPr="00B83388">
              <w:rPr>
                <w:sz w:val="24"/>
                <w:szCs w:val="24"/>
                <w:rtl/>
              </w:rPr>
              <w:t xml:space="preserve"> </w:t>
            </w:r>
            <w:r w:rsidRPr="00B83388">
              <w:rPr>
                <w:rFonts w:hint="cs"/>
                <w:sz w:val="24"/>
                <w:szCs w:val="24"/>
                <w:rtl/>
              </w:rPr>
              <w:t>ملائمة</w:t>
            </w:r>
            <w:r w:rsidRPr="00B83388">
              <w:rPr>
                <w:sz w:val="24"/>
                <w:szCs w:val="24"/>
                <w:rtl/>
              </w:rPr>
              <w:t xml:space="preserve"> </w:t>
            </w:r>
            <w:r w:rsidRPr="00B83388">
              <w:rPr>
                <w:rFonts w:hint="cs"/>
                <w:sz w:val="24"/>
                <w:szCs w:val="24"/>
                <w:rtl/>
              </w:rPr>
              <w:t>للفتيات</w:t>
            </w:r>
            <w:r w:rsidRPr="00B83388">
              <w:rPr>
                <w:sz w:val="24"/>
                <w:szCs w:val="24"/>
                <w:rtl/>
              </w:rPr>
              <w:t xml:space="preserve"> </w:t>
            </w:r>
            <w:r w:rsidRPr="00B83388">
              <w:rPr>
                <w:rFonts w:hint="cs"/>
                <w:sz w:val="24"/>
                <w:szCs w:val="24"/>
                <w:rtl/>
              </w:rPr>
              <w:t>الحوامل</w:t>
            </w:r>
            <w:r w:rsidRPr="00B83388">
              <w:rPr>
                <w:sz w:val="24"/>
                <w:szCs w:val="24"/>
                <w:rtl/>
              </w:rPr>
              <w:t xml:space="preserve"> </w:t>
            </w:r>
            <w:r w:rsidRPr="00B83388">
              <w:rPr>
                <w:rFonts w:hint="cs"/>
                <w:sz w:val="24"/>
                <w:szCs w:val="24"/>
                <w:rtl/>
              </w:rPr>
              <w:t>اللواتي</w:t>
            </w:r>
            <w:r w:rsidRPr="00B83388">
              <w:rPr>
                <w:sz w:val="24"/>
                <w:szCs w:val="24"/>
                <w:rtl/>
              </w:rPr>
              <w:t xml:space="preserve"> </w:t>
            </w:r>
            <w:r w:rsidRPr="00B83388">
              <w:rPr>
                <w:rFonts w:hint="cs"/>
                <w:sz w:val="24"/>
                <w:szCs w:val="24"/>
                <w:rtl/>
              </w:rPr>
              <w:t>في</w:t>
            </w:r>
            <w:r w:rsidRPr="00B83388">
              <w:rPr>
                <w:sz w:val="24"/>
                <w:szCs w:val="24"/>
                <w:rtl/>
              </w:rPr>
              <w:t xml:space="preserve"> </w:t>
            </w:r>
            <w:r w:rsidRPr="00B83388">
              <w:rPr>
                <w:rFonts w:hint="cs"/>
                <w:sz w:val="24"/>
                <w:szCs w:val="24"/>
                <w:rtl/>
              </w:rPr>
              <w:t>المرافق</w:t>
            </w:r>
            <w:r w:rsidRPr="00B83388">
              <w:rPr>
                <w:sz w:val="24"/>
                <w:szCs w:val="24"/>
                <w:rtl/>
              </w:rPr>
              <w:t xml:space="preserve"> </w:t>
            </w:r>
            <w:r w:rsidRPr="00B83388">
              <w:rPr>
                <w:rFonts w:hint="cs"/>
                <w:sz w:val="24"/>
                <w:szCs w:val="24"/>
                <w:rtl/>
              </w:rPr>
              <w:t>الإصلاحية،</w:t>
            </w:r>
            <w:r w:rsidRPr="00B83388">
              <w:rPr>
                <w:sz w:val="24"/>
                <w:szCs w:val="24"/>
                <w:rtl/>
              </w:rPr>
              <w:t xml:space="preserve"> </w:t>
            </w:r>
            <w:r w:rsidRPr="00B83388">
              <w:rPr>
                <w:rFonts w:hint="cs"/>
                <w:sz w:val="24"/>
                <w:szCs w:val="24"/>
                <w:rtl/>
              </w:rPr>
              <w:t>بما</w:t>
            </w:r>
            <w:r w:rsidRPr="00B83388">
              <w:rPr>
                <w:sz w:val="24"/>
                <w:szCs w:val="24"/>
                <w:rtl/>
              </w:rPr>
              <w:t xml:space="preserve"> </w:t>
            </w:r>
            <w:r w:rsidRPr="00B83388">
              <w:rPr>
                <w:rFonts w:hint="cs"/>
                <w:sz w:val="24"/>
                <w:szCs w:val="24"/>
                <w:rtl/>
              </w:rPr>
              <w:t>في</w:t>
            </w:r>
            <w:r w:rsidRPr="00B83388">
              <w:rPr>
                <w:sz w:val="24"/>
                <w:szCs w:val="24"/>
                <w:rtl/>
              </w:rPr>
              <w:t xml:space="preserve"> </w:t>
            </w:r>
            <w:r w:rsidRPr="00B83388">
              <w:rPr>
                <w:rFonts w:hint="cs"/>
                <w:sz w:val="24"/>
                <w:szCs w:val="24"/>
                <w:rtl/>
              </w:rPr>
              <w:t>ذلك</w:t>
            </w:r>
            <w:r w:rsidRPr="00B83388">
              <w:rPr>
                <w:sz w:val="24"/>
                <w:szCs w:val="24"/>
                <w:rtl/>
              </w:rPr>
              <w:t xml:space="preserve"> </w:t>
            </w:r>
            <w:r w:rsidRPr="00B83388">
              <w:rPr>
                <w:rFonts w:hint="cs"/>
                <w:sz w:val="24"/>
                <w:szCs w:val="24"/>
                <w:rtl/>
              </w:rPr>
              <w:t>الحق</w:t>
            </w:r>
            <w:r w:rsidRPr="00B83388">
              <w:rPr>
                <w:sz w:val="24"/>
                <w:szCs w:val="24"/>
                <w:rtl/>
              </w:rPr>
              <w:t xml:space="preserve"> </w:t>
            </w:r>
            <w:r w:rsidRPr="00B83388">
              <w:rPr>
                <w:rFonts w:hint="cs"/>
                <w:sz w:val="24"/>
                <w:szCs w:val="24"/>
                <w:rtl/>
              </w:rPr>
              <w:t>في</w:t>
            </w:r>
            <w:r w:rsidRPr="00B83388">
              <w:rPr>
                <w:sz w:val="24"/>
                <w:szCs w:val="24"/>
                <w:rtl/>
              </w:rPr>
              <w:t xml:space="preserve"> </w:t>
            </w:r>
            <w:r w:rsidRPr="00B83388">
              <w:rPr>
                <w:rFonts w:hint="cs"/>
                <w:sz w:val="24"/>
                <w:szCs w:val="24"/>
                <w:rtl/>
              </w:rPr>
              <w:t>التغذية</w:t>
            </w:r>
            <w:r w:rsidRPr="00B83388">
              <w:rPr>
                <w:sz w:val="24"/>
                <w:szCs w:val="24"/>
                <w:rtl/>
              </w:rPr>
              <w:t xml:space="preserve"> </w:t>
            </w:r>
            <w:r w:rsidRPr="00B83388">
              <w:rPr>
                <w:rFonts w:hint="cs"/>
                <w:sz w:val="24"/>
                <w:szCs w:val="24"/>
                <w:rtl/>
              </w:rPr>
              <w:t>الكافية،</w:t>
            </w:r>
            <w:r w:rsidRPr="00B83388">
              <w:rPr>
                <w:sz w:val="24"/>
                <w:szCs w:val="24"/>
                <w:rtl/>
              </w:rPr>
              <w:t xml:space="preserve"> </w:t>
            </w:r>
            <w:r w:rsidRPr="00B83388">
              <w:rPr>
                <w:rFonts w:hint="cs"/>
                <w:sz w:val="24"/>
                <w:szCs w:val="24"/>
                <w:rtl/>
              </w:rPr>
              <w:t>والرعاية</w:t>
            </w:r>
            <w:r w:rsidRPr="00B83388">
              <w:rPr>
                <w:sz w:val="24"/>
                <w:szCs w:val="24"/>
                <w:rtl/>
              </w:rPr>
              <w:t xml:space="preserve"> </w:t>
            </w:r>
            <w:r w:rsidRPr="00B83388">
              <w:rPr>
                <w:rFonts w:hint="cs"/>
                <w:sz w:val="24"/>
                <w:szCs w:val="24"/>
                <w:rtl/>
              </w:rPr>
              <w:t>الطبية،</w:t>
            </w:r>
            <w:r w:rsidRPr="00B83388">
              <w:rPr>
                <w:sz w:val="24"/>
                <w:szCs w:val="24"/>
                <w:rtl/>
              </w:rPr>
              <w:t xml:space="preserve"> </w:t>
            </w:r>
            <w:r w:rsidRPr="00B83388">
              <w:rPr>
                <w:rFonts w:hint="cs"/>
                <w:sz w:val="24"/>
                <w:szCs w:val="24"/>
                <w:rtl/>
              </w:rPr>
              <w:t>والبيئة</w:t>
            </w:r>
            <w:r w:rsidRPr="00B83388">
              <w:rPr>
                <w:sz w:val="24"/>
                <w:szCs w:val="24"/>
                <w:rtl/>
              </w:rPr>
              <w:t xml:space="preserve"> </w:t>
            </w:r>
            <w:r w:rsidRPr="00B83388">
              <w:rPr>
                <w:rFonts w:hint="cs"/>
                <w:sz w:val="24"/>
                <w:szCs w:val="24"/>
                <w:rtl/>
              </w:rPr>
              <w:t>الآمنة</w:t>
            </w:r>
            <w:r w:rsidR="00A42019">
              <w:rPr>
                <w:sz w:val="24"/>
                <w:szCs w:val="24"/>
              </w:rPr>
              <w:t>.</w:t>
            </w:r>
          </w:p>
          <w:p w:rsidR="00B83388" w:rsidRPr="00B83388" w:rsidRDefault="00B83388" w:rsidP="00236561">
            <w:pPr>
              <w:tabs>
                <w:tab w:val="left" w:pos="5295"/>
              </w:tabs>
              <w:rPr>
                <w:sz w:val="24"/>
                <w:szCs w:val="24"/>
              </w:rPr>
            </w:pPr>
            <w:r w:rsidRPr="00834702">
              <w:rPr>
                <w:rFonts w:cs="Times New Roman"/>
              </w:rPr>
              <w:t>CRC/C/BGR/CO/3-5 (CRC, 2016)</w:t>
            </w:r>
          </w:p>
        </w:tc>
        <w:tc>
          <w:tcPr>
            <w:tcW w:w="1305" w:type="dxa"/>
            <w:shd w:val="clear" w:color="auto" w:fill="D6E3BC" w:themeFill="accent3" w:themeFillTint="66"/>
          </w:tcPr>
          <w:p w:rsidR="00F11E55" w:rsidRPr="008D36C3" w:rsidRDefault="008D36C3" w:rsidP="00E447C0">
            <w:pPr>
              <w:tabs>
                <w:tab w:val="left" w:pos="5295"/>
              </w:tabs>
              <w:bidi/>
              <w:rPr>
                <w:b/>
                <w:bCs/>
                <w:sz w:val="24"/>
                <w:szCs w:val="24"/>
              </w:rPr>
            </w:pPr>
            <w:r w:rsidRPr="008D36C3">
              <w:rPr>
                <w:rFonts w:hint="cs"/>
                <w:b/>
                <w:bCs/>
                <w:sz w:val="24"/>
                <w:szCs w:val="24"/>
                <w:rtl/>
              </w:rPr>
              <w:t>ب</w:t>
            </w:r>
            <w:r w:rsidRPr="008D36C3">
              <w:rPr>
                <w:b/>
                <w:bCs/>
                <w:sz w:val="24"/>
                <w:szCs w:val="24"/>
                <w:rtl/>
              </w:rPr>
              <w:t xml:space="preserve"> - ١١</w:t>
            </w:r>
          </w:p>
        </w:tc>
      </w:tr>
      <w:tr w:rsidR="00F11E55" w:rsidTr="00185C1C">
        <w:tc>
          <w:tcPr>
            <w:tcW w:w="2718" w:type="dxa"/>
          </w:tcPr>
          <w:p w:rsidR="00F11E55" w:rsidRDefault="00F11E55" w:rsidP="00E447C0">
            <w:pPr>
              <w:tabs>
                <w:tab w:val="left" w:pos="5295"/>
              </w:tabs>
              <w:bidi/>
              <w:rPr>
                <w:sz w:val="40"/>
                <w:szCs w:val="40"/>
              </w:rPr>
            </w:pPr>
          </w:p>
        </w:tc>
        <w:tc>
          <w:tcPr>
            <w:tcW w:w="3060" w:type="dxa"/>
          </w:tcPr>
          <w:p w:rsidR="00F11E55" w:rsidRDefault="004B3067" w:rsidP="00E447C0">
            <w:pPr>
              <w:tabs>
                <w:tab w:val="left" w:pos="5295"/>
              </w:tabs>
              <w:bidi/>
              <w:rPr>
                <w:sz w:val="24"/>
                <w:szCs w:val="24"/>
              </w:rPr>
            </w:pPr>
            <w:r w:rsidRPr="00834702">
              <w:rPr>
                <w:rFonts w:cs="Times New Roman"/>
              </w:rPr>
              <w:t>109.40</w:t>
            </w:r>
            <w:r w:rsidR="00303EBB">
              <w:rPr>
                <w:rFonts w:cs="Times New Roman" w:hint="cs"/>
                <w:rtl/>
              </w:rPr>
              <w:t xml:space="preserve"> </w:t>
            </w:r>
            <w:r w:rsidR="00B66FBA">
              <w:rPr>
                <w:rFonts w:cs="Times New Roman" w:hint="cs"/>
                <w:rtl/>
              </w:rPr>
              <w:t xml:space="preserve"> </w:t>
            </w:r>
            <w:r w:rsidRPr="00834702">
              <w:rPr>
                <w:rFonts w:cs="Times New Roman"/>
              </w:rPr>
              <w:t xml:space="preserve"> </w:t>
            </w:r>
            <w:r w:rsidRPr="004B3067">
              <w:rPr>
                <w:rFonts w:hint="cs"/>
                <w:sz w:val="24"/>
                <w:szCs w:val="24"/>
                <w:rtl/>
              </w:rPr>
              <w:t>إنشاء</w:t>
            </w:r>
            <w:r w:rsidRPr="004B3067">
              <w:rPr>
                <w:sz w:val="24"/>
                <w:szCs w:val="24"/>
                <w:rtl/>
              </w:rPr>
              <w:t xml:space="preserve"> </w:t>
            </w:r>
            <w:r w:rsidRPr="004B3067">
              <w:rPr>
                <w:rFonts w:hint="cs"/>
                <w:sz w:val="24"/>
                <w:szCs w:val="24"/>
                <w:rtl/>
              </w:rPr>
              <w:t>سجل</w:t>
            </w:r>
            <w:r w:rsidRPr="004B3067">
              <w:rPr>
                <w:sz w:val="24"/>
                <w:szCs w:val="24"/>
                <w:rtl/>
              </w:rPr>
              <w:t xml:space="preserve"> </w:t>
            </w:r>
            <w:r w:rsidRPr="004B3067">
              <w:rPr>
                <w:rFonts w:hint="cs"/>
                <w:sz w:val="24"/>
                <w:szCs w:val="24"/>
                <w:rtl/>
              </w:rPr>
              <w:t>وطني</w:t>
            </w:r>
            <w:r w:rsidRPr="004B3067">
              <w:rPr>
                <w:sz w:val="24"/>
                <w:szCs w:val="24"/>
                <w:rtl/>
              </w:rPr>
              <w:t xml:space="preserve"> </w:t>
            </w:r>
            <w:r w:rsidRPr="004B3067">
              <w:rPr>
                <w:rFonts w:hint="cs"/>
                <w:sz w:val="24"/>
                <w:szCs w:val="24"/>
                <w:rtl/>
              </w:rPr>
              <w:t>للأشخاص</w:t>
            </w:r>
            <w:r w:rsidRPr="004B3067">
              <w:rPr>
                <w:sz w:val="24"/>
                <w:szCs w:val="24"/>
                <w:rtl/>
              </w:rPr>
              <w:t xml:space="preserve"> </w:t>
            </w:r>
            <w:r w:rsidRPr="004B3067">
              <w:rPr>
                <w:rFonts w:hint="cs"/>
                <w:sz w:val="24"/>
                <w:szCs w:val="24"/>
                <w:rtl/>
              </w:rPr>
              <w:t>المصابين</w:t>
            </w:r>
            <w:r w:rsidRPr="004B3067">
              <w:rPr>
                <w:sz w:val="24"/>
                <w:szCs w:val="24"/>
                <w:rtl/>
              </w:rPr>
              <w:t xml:space="preserve"> </w:t>
            </w:r>
            <w:r w:rsidRPr="004B3067">
              <w:rPr>
                <w:rFonts w:hint="cs"/>
                <w:sz w:val="24"/>
                <w:szCs w:val="24"/>
                <w:rtl/>
              </w:rPr>
              <w:t>بالمهق</w:t>
            </w:r>
            <w:r w:rsidRPr="004B3067">
              <w:rPr>
                <w:sz w:val="24"/>
                <w:szCs w:val="24"/>
                <w:rtl/>
              </w:rPr>
              <w:t xml:space="preserve"> </w:t>
            </w:r>
            <w:r w:rsidRPr="004B3067">
              <w:rPr>
                <w:rFonts w:hint="cs"/>
                <w:sz w:val="24"/>
                <w:szCs w:val="24"/>
                <w:rtl/>
              </w:rPr>
              <w:t>من</w:t>
            </w:r>
            <w:r w:rsidRPr="004B3067">
              <w:rPr>
                <w:sz w:val="24"/>
                <w:szCs w:val="24"/>
                <w:rtl/>
              </w:rPr>
              <w:t xml:space="preserve"> </w:t>
            </w:r>
            <w:r w:rsidRPr="004B3067">
              <w:rPr>
                <w:rFonts w:hint="cs"/>
                <w:sz w:val="24"/>
                <w:szCs w:val="24"/>
                <w:rtl/>
              </w:rPr>
              <w:t>أجل</w:t>
            </w:r>
            <w:r w:rsidRPr="004B3067">
              <w:rPr>
                <w:sz w:val="24"/>
                <w:szCs w:val="24"/>
                <w:rtl/>
              </w:rPr>
              <w:t xml:space="preserve"> </w:t>
            </w:r>
            <w:r w:rsidRPr="004B3067">
              <w:rPr>
                <w:rFonts w:hint="cs"/>
                <w:sz w:val="24"/>
                <w:szCs w:val="24"/>
                <w:rtl/>
              </w:rPr>
              <w:t>منع</w:t>
            </w:r>
            <w:r w:rsidRPr="004B3067">
              <w:rPr>
                <w:sz w:val="24"/>
                <w:szCs w:val="24"/>
                <w:rtl/>
              </w:rPr>
              <w:t xml:space="preserve"> </w:t>
            </w:r>
            <w:r w:rsidRPr="004B3067">
              <w:rPr>
                <w:rFonts w:hint="cs"/>
                <w:sz w:val="24"/>
                <w:szCs w:val="24"/>
                <w:rtl/>
              </w:rPr>
              <w:t>قتل</w:t>
            </w:r>
            <w:r w:rsidRPr="004B3067">
              <w:rPr>
                <w:sz w:val="24"/>
                <w:szCs w:val="24"/>
                <w:rtl/>
              </w:rPr>
              <w:t xml:space="preserve"> </w:t>
            </w:r>
            <w:r w:rsidRPr="004B3067">
              <w:rPr>
                <w:rFonts w:hint="cs"/>
                <w:sz w:val="24"/>
                <w:szCs w:val="24"/>
                <w:rtl/>
              </w:rPr>
              <w:t>النساء</w:t>
            </w:r>
            <w:r w:rsidRPr="004B3067">
              <w:rPr>
                <w:sz w:val="24"/>
                <w:szCs w:val="24"/>
                <w:rtl/>
              </w:rPr>
              <w:t xml:space="preserve"> </w:t>
            </w:r>
            <w:r w:rsidRPr="004B3067">
              <w:rPr>
                <w:rFonts w:hint="cs"/>
                <w:sz w:val="24"/>
                <w:szCs w:val="24"/>
                <w:rtl/>
              </w:rPr>
              <w:t>والفتيات</w:t>
            </w:r>
            <w:r w:rsidRPr="004B3067">
              <w:rPr>
                <w:sz w:val="24"/>
                <w:szCs w:val="24"/>
                <w:rtl/>
              </w:rPr>
              <w:t xml:space="preserve"> </w:t>
            </w:r>
            <w:r w:rsidRPr="004B3067">
              <w:rPr>
                <w:rFonts w:hint="cs"/>
                <w:sz w:val="24"/>
                <w:szCs w:val="24"/>
                <w:rtl/>
              </w:rPr>
              <w:t>المصابات</w:t>
            </w:r>
            <w:r w:rsidRPr="004B3067">
              <w:rPr>
                <w:sz w:val="24"/>
                <w:szCs w:val="24"/>
                <w:rtl/>
              </w:rPr>
              <w:t xml:space="preserve"> </w:t>
            </w:r>
            <w:r w:rsidRPr="004B3067">
              <w:rPr>
                <w:rFonts w:hint="cs"/>
                <w:sz w:val="24"/>
                <w:szCs w:val="24"/>
                <w:rtl/>
              </w:rPr>
              <w:t>بالمهق</w:t>
            </w:r>
            <w:r w:rsidRPr="004B3067">
              <w:rPr>
                <w:sz w:val="24"/>
                <w:szCs w:val="24"/>
                <w:rtl/>
              </w:rPr>
              <w:t xml:space="preserve"> </w:t>
            </w:r>
            <w:r w:rsidRPr="004B3067">
              <w:rPr>
                <w:rFonts w:hint="cs"/>
                <w:sz w:val="24"/>
                <w:szCs w:val="24"/>
                <w:rtl/>
              </w:rPr>
              <w:t>في</w:t>
            </w:r>
            <w:r w:rsidRPr="004B3067">
              <w:rPr>
                <w:sz w:val="24"/>
                <w:szCs w:val="24"/>
                <w:rtl/>
              </w:rPr>
              <w:t xml:space="preserve"> </w:t>
            </w:r>
            <w:r w:rsidRPr="004B3067">
              <w:rPr>
                <w:rFonts w:hint="cs"/>
                <w:sz w:val="24"/>
                <w:szCs w:val="24"/>
                <w:rtl/>
              </w:rPr>
              <w:t>الطقوس</w:t>
            </w:r>
            <w:r w:rsidR="00A42019">
              <w:rPr>
                <w:sz w:val="24"/>
                <w:szCs w:val="24"/>
              </w:rPr>
              <w:t>.</w:t>
            </w:r>
          </w:p>
          <w:p w:rsidR="004B3067" w:rsidRPr="004B3067" w:rsidRDefault="004B3067" w:rsidP="00C42057">
            <w:pPr>
              <w:tabs>
                <w:tab w:val="left" w:pos="5295"/>
              </w:tabs>
              <w:rPr>
                <w:sz w:val="24"/>
                <w:szCs w:val="24"/>
              </w:rPr>
            </w:pPr>
            <w:r w:rsidRPr="00834702">
              <w:rPr>
                <w:rFonts w:cs="Times New Roman"/>
                <w:lang w:val="pt-BR"/>
              </w:rPr>
              <w:t>A/HRC/33/14 (UPR, 2016)</w:t>
            </w:r>
          </w:p>
        </w:tc>
        <w:tc>
          <w:tcPr>
            <w:tcW w:w="2970" w:type="dxa"/>
          </w:tcPr>
          <w:p w:rsidR="004B3067" w:rsidRPr="004B3067" w:rsidRDefault="004B3067" w:rsidP="00E447C0">
            <w:pPr>
              <w:tabs>
                <w:tab w:val="left" w:pos="5295"/>
              </w:tabs>
              <w:bidi/>
              <w:rPr>
                <w:sz w:val="24"/>
                <w:szCs w:val="24"/>
              </w:rPr>
            </w:pPr>
            <w:r w:rsidRPr="00834702">
              <w:rPr>
                <w:rFonts w:cs="Times New Roman"/>
              </w:rPr>
              <w:t>85.</w:t>
            </w:r>
            <w:r w:rsidR="00303EBB">
              <w:rPr>
                <w:rFonts w:cs="Times New Roman" w:hint="cs"/>
                <w:rtl/>
              </w:rPr>
              <w:t xml:space="preserve"> </w:t>
            </w:r>
            <w:r w:rsidRPr="00834702">
              <w:rPr>
                <w:rFonts w:cs="Times New Roman"/>
              </w:rPr>
              <w:t xml:space="preserve"> </w:t>
            </w:r>
            <w:r w:rsidRPr="004B3067">
              <w:rPr>
                <w:rFonts w:hint="cs"/>
                <w:sz w:val="24"/>
                <w:szCs w:val="24"/>
                <w:rtl/>
              </w:rPr>
              <w:t>التأكد من أن نوعية المياه تفي بالمعايير الدولية المطلوبة للاستهلاك الآمن للإنسان عن طريق الاستثمار في تنقية مصادر المياه، ومكافحة جميع أشكال التلوث البيئي، والرصد المنتظم للجودة في جميع أنحاء البلد</w:t>
            </w:r>
            <w:r w:rsidR="00A42019">
              <w:rPr>
                <w:sz w:val="24"/>
                <w:szCs w:val="24"/>
                <w:lang w:bidi="ar"/>
              </w:rPr>
              <w:t>.</w:t>
            </w:r>
          </w:p>
          <w:p w:rsidR="00F11E55" w:rsidRDefault="004B3067" w:rsidP="00C42057">
            <w:pPr>
              <w:tabs>
                <w:tab w:val="left" w:pos="5295"/>
              </w:tabs>
              <w:rPr>
                <w:rFonts w:cs="Times New Roman"/>
              </w:rPr>
            </w:pPr>
            <w:r w:rsidRPr="00834702">
              <w:rPr>
                <w:rFonts w:cs="Times New Roman"/>
              </w:rPr>
              <w:t xml:space="preserve">A/HRC/21/42/Add.1 (SR water </w:t>
            </w:r>
            <w:r w:rsidRPr="00834702">
              <w:rPr>
                <w:rFonts w:cs="Times New Roman"/>
              </w:rPr>
              <w:lastRenderedPageBreak/>
              <w:t>&amp; sanitation, 2012)</w:t>
            </w:r>
          </w:p>
          <w:p w:rsidR="004B3067" w:rsidRPr="004B3067" w:rsidRDefault="004B3067" w:rsidP="00E447C0">
            <w:pPr>
              <w:tabs>
                <w:tab w:val="left" w:pos="5295"/>
              </w:tabs>
              <w:bidi/>
              <w:rPr>
                <w:sz w:val="24"/>
                <w:szCs w:val="24"/>
              </w:rPr>
            </w:pPr>
            <w:r w:rsidRPr="004B3067">
              <w:rPr>
                <w:rFonts w:hint="cs"/>
                <w:sz w:val="24"/>
                <w:szCs w:val="24"/>
                <w:rtl/>
              </w:rPr>
              <w:t>توصي اللجنة بأن تتخذ الدولة الطرف خطوات عاجلة للتصدي لآثار تحويل الأنهار والنشاط الصناعي، بما في ذلك التلوث البيئي ونقص المياه، على الزراعة وصحة الإنسان</w:t>
            </w:r>
            <w:r w:rsidRPr="004B3067">
              <w:rPr>
                <w:rFonts w:hint="cs"/>
                <w:sz w:val="24"/>
                <w:szCs w:val="24"/>
                <w:rtl/>
                <w:lang w:bidi="ar"/>
              </w:rPr>
              <w:t>.</w:t>
            </w:r>
          </w:p>
          <w:p w:rsidR="004B3067" w:rsidRPr="004B3067" w:rsidRDefault="004B3067" w:rsidP="00C42057">
            <w:pPr>
              <w:tabs>
                <w:tab w:val="left" w:pos="5295"/>
              </w:tabs>
              <w:rPr>
                <w:sz w:val="24"/>
                <w:szCs w:val="24"/>
              </w:rPr>
            </w:pPr>
            <w:r w:rsidRPr="00834702">
              <w:rPr>
                <w:rFonts w:cs="Times New Roman"/>
                <w:lang w:val="pt-BR"/>
              </w:rPr>
              <w:t>E/C.12/IRN/CO/2 (CESCR, 2013)</w:t>
            </w:r>
          </w:p>
        </w:tc>
        <w:tc>
          <w:tcPr>
            <w:tcW w:w="3123" w:type="dxa"/>
          </w:tcPr>
          <w:p w:rsidR="00F11E55" w:rsidRDefault="004B3067" w:rsidP="00E447C0">
            <w:pPr>
              <w:tabs>
                <w:tab w:val="left" w:pos="5295"/>
              </w:tabs>
              <w:bidi/>
              <w:rPr>
                <w:sz w:val="24"/>
                <w:szCs w:val="24"/>
              </w:rPr>
            </w:pPr>
            <w:r w:rsidRPr="004B3067">
              <w:rPr>
                <w:rFonts w:hint="cs"/>
                <w:sz w:val="24"/>
                <w:szCs w:val="24"/>
                <w:rtl/>
              </w:rPr>
              <w:lastRenderedPageBreak/>
              <w:t>تعزيز</w:t>
            </w:r>
            <w:r w:rsidRPr="004B3067">
              <w:rPr>
                <w:sz w:val="24"/>
                <w:szCs w:val="24"/>
                <w:rtl/>
              </w:rPr>
              <w:t xml:space="preserve"> </w:t>
            </w:r>
            <w:r w:rsidRPr="004B3067">
              <w:rPr>
                <w:rFonts w:hint="cs"/>
                <w:sz w:val="24"/>
                <w:szCs w:val="24"/>
                <w:rtl/>
              </w:rPr>
              <w:t>برامجها</w:t>
            </w:r>
            <w:r w:rsidRPr="004B3067">
              <w:rPr>
                <w:sz w:val="24"/>
                <w:szCs w:val="24"/>
                <w:rtl/>
              </w:rPr>
              <w:t xml:space="preserve"> </w:t>
            </w:r>
            <w:r w:rsidRPr="004B3067">
              <w:rPr>
                <w:rFonts w:hint="cs"/>
                <w:sz w:val="24"/>
                <w:szCs w:val="24"/>
                <w:rtl/>
              </w:rPr>
              <w:t>الرامية</w:t>
            </w:r>
            <w:r w:rsidRPr="004B3067">
              <w:rPr>
                <w:sz w:val="24"/>
                <w:szCs w:val="24"/>
                <w:rtl/>
              </w:rPr>
              <w:t xml:space="preserve"> </w:t>
            </w:r>
            <w:r w:rsidRPr="004B3067">
              <w:rPr>
                <w:rFonts w:hint="cs"/>
                <w:sz w:val="24"/>
                <w:szCs w:val="24"/>
                <w:rtl/>
              </w:rPr>
              <w:t>إلى</w:t>
            </w:r>
            <w:r w:rsidRPr="004B3067">
              <w:rPr>
                <w:sz w:val="24"/>
                <w:szCs w:val="24"/>
                <w:rtl/>
              </w:rPr>
              <w:t xml:space="preserve"> </w:t>
            </w:r>
            <w:r w:rsidRPr="004B3067">
              <w:rPr>
                <w:rFonts w:hint="cs"/>
                <w:sz w:val="24"/>
                <w:szCs w:val="24"/>
                <w:rtl/>
              </w:rPr>
              <w:t>التخفيف</w:t>
            </w:r>
            <w:r w:rsidRPr="004B3067">
              <w:rPr>
                <w:sz w:val="24"/>
                <w:szCs w:val="24"/>
                <w:rtl/>
              </w:rPr>
              <w:t xml:space="preserve"> </w:t>
            </w:r>
            <w:r w:rsidRPr="004B3067">
              <w:rPr>
                <w:rFonts w:hint="cs"/>
                <w:sz w:val="24"/>
                <w:szCs w:val="24"/>
                <w:rtl/>
              </w:rPr>
              <w:t>من</w:t>
            </w:r>
            <w:r w:rsidRPr="004B3067">
              <w:rPr>
                <w:sz w:val="24"/>
                <w:szCs w:val="24"/>
                <w:rtl/>
              </w:rPr>
              <w:t xml:space="preserve"> </w:t>
            </w:r>
            <w:r w:rsidRPr="004B3067">
              <w:rPr>
                <w:rFonts w:hint="cs"/>
                <w:sz w:val="24"/>
                <w:szCs w:val="24"/>
                <w:rtl/>
              </w:rPr>
              <w:t>حدة</w:t>
            </w:r>
            <w:r w:rsidRPr="004B3067">
              <w:rPr>
                <w:sz w:val="24"/>
                <w:szCs w:val="24"/>
                <w:rtl/>
              </w:rPr>
              <w:t xml:space="preserve"> </w:t>
            </w:r>
            <w:r w:rsidRPr="004B3067">
              <w:rPr>
                <w:rFonts w:hint="cs"/>
                <w:sz w:val="24"/>
                <w:szCs w:val="24"/>
                <w:rtl/>
              </w:rPr>
              <w:t>الفقر</w:t>
            </w:r>
            <w:r w:rsidRPr="004B3067">
              <w:rPr>
                <w:sz w:val="24"/>
                <w:szCs w:val="24"/>
                <w:rtl/>
              </w:rPr>
              <w:t xml:space="preserve"> </w:t>
            </w:r>
            <w:r w:rsidRPr="004B3067">
              <w:rPr>
                <w:rFonts w:hint="cs"/>
                <w:sz w:val="24"/>
                <w:szCs w:val="24"/>
                <w:rtl/>
              </w:rPr>
              <w:t>التي</w:t>
            </w:r>
            <w:r w:rsidRPr="004B3067">
              <w:rPr>
                <w:sz w:val="24"/>
                <w:szCs w:val="24"/>
                <w:rtl/>
              </w:rPr>
              <w:t xml:space="preserve"> </w:t>
            </w:r>
            <w:r w:rsidRPr="004B3067">
              <w:rPr>
                <w:rFonts w:hint="cs"/>
                <w:sz w:val="24"/>
                <w:szCs w:val="24"/>
                <w:rtl/>
              </w:rPr>
              <w:t>تراعي</w:t>
            </w:r>
            <w:r w:rsidRPr="004B3067">
              <w:rPr>
                <w:sz w:val="24"/>
                <w:szCs w:val="24"/>
                <w:rtl/>
              </w:rPr>
              <w:t xml:space="preserve"> </w:t>
            </w:r>
            <w:r w:rsidRPr="004B3067">
              <w:rPr>
                <w:rFonts w:hint="cs"/>
                <w:sz w:val="24"/>
                <w:szCs w:val="24"/>
                <w:rtl/>
              </w:rPr>
              <w:t>الفوارق</w:t>
            </w:r>
            <w:r w:rsidRPr="004B3067">
              <w:rPr>
                <w:sz w:val="24"/>
                <w:szCs w:val="24"/>
                <w:rtl/>
              </w:rPr>
              <w:t xml:space="preserve"> </w:t>
            </w:r>
            <w:r w:rsidRPr="004B3067">
              <w:rPr>
                <w:rFonts w:hint="cs"/>
                <w:sz w:val="24"/>
                <w:szCs w:val="24"/>
                <w:rtl/>
              </w:rPr>
              <w:t>بين</w:t>
            </w:r>
            <w:r w:rsidRPr="004B3067">
              <w:rPr>
                <w:sz w:val="24"/>
                <w:szCs w:val="24"/>
                <w:rtl/>
              </w:rPr>
              <w:t xml:space="preserve"> </w:t>
            </w:r>
            <w:r w:rsidRPr="004B3067">
              <w:rPr>
                <w:rFonts w:hint="cs"/>
                <w:sz w:val="24"/>
                <w:szCs w:val="24"/>
                <w:rtl/>
              </w:rPr>
              <w:t>الجنسين</w:t>
            </w:r>
            <w:r w:rsidRPr="004B3067">
              <w:rPr>
                <w:sz w:val="24"/>
                <w:szCs w:val="24"/>
                <w:rtl/>
              </w:rPr>
              <w:t xml:space="preserve"> </w:t>
            </w:r>
            <w:r w:rsidRPr="004B3067">
              <w:rPr>
                <w:rFonts w:hint="cs"/>
                <w:sz w:val="24"/>
                <w:szCs w:val="24"/>
                <w:rtl/>
              </w:rPr>
              <w:t>وضمان</w:t>
            </w:r>
            <w:r w:rsidRPr="004B3067">
              <w:rPr>
                <w:sz w:val="24"/>
                <w:szCs w:val="24"/>
                <w:rtl/>
              </w:rPr>
              <w:t xml:space="preserve"> </w:t>
            </w:r>
            <w:r w:rsidRPr="004B3067">
              <w:rPr>
                <w:rFonts w:hint="cs"/>
                <w:sz w:val="24"/>
                <w:szCs w:val="24"/>
                <w:rtl/>
              </w:rPr>
              <w:t>مشاركة</w:t>
            </w:r>
            <w:r w:rsidRPr="004B3067">
              <w:rPr>
                <w:sz w:val="24"/>
                <w:szCs w:val="24"/>
                <w:rtl/>
              </w:rPr>
              <w:t xml:space="preserve"> </w:t>
            </w:r>
            <w:r w:rsidRPr="004B3067">
              <w:rPr>
                <w:rFonts w:hint="cs"/>
                <w:sz w:val="24"/>
                <w:szCs w:val="24"/>
                <w:rtl/>
              </w:rPr>
              <w:t>المرأة</w:t>
            </w:r>
            <w:r w:rsidRPr="004B3067">
              <w:rPr>
                <w:sz w:val="24"/>
                <w:szCs w:val="24"/>
                <w:rtl/>
              </w:rPr>
              <w:t xml:space="preserve"> </w:t>
            </w:r>
            <w:r w:rsidRPr="004B3067">
              <w:rPr>
                <w:rFonts w:hint="cs"/>
                <w:sz w:val="24"/>
                <w:szCs w:val="24"/>
                <w:rtl/>
              </w:rPr>
              <w:t>في</w:t>
            </w:r>
            <w:r w:rsidRPr="004B3067">
              <w:rPr>
                <w:sz w:val="24"/>
                <w:szCs w:val="24"/>
                <w:rtl/>
              </w:rPr>
              <w:t xml:space="preserve"> </w:t>
            </w:r>
            <w:r w:rsidRPr="004B3067">
              <w:rPr>
                <w:rFonts w:hint="cs"/>
                <w:sz w:val="24"/>
                <w:szCs w:val="24"/>
                <w:rtl/>
              </w:rPr>
              <w:t>وضع</w:t>
            </w:r>
            <w:r w:rsidRPr="004B3067">
              <w:rPr>
                <w:sz w:val="24"/>
                <w:szCs w:val="24"/>
                <w:rtl/>
              </w:rPr>
              <w:t xml:space="preserve"> </w:t>
            </w:r>
            <w:r w:rsidRPr="004B3067">
              <w:rPr>
                <w:rFonts w:hint="cs"/>
                <w:sz w:val="24"/>
                <w:szCs w:val="24"/>
                <w:rtl/>
              </w:rPr>
              <w:t>هذه</w:t>
            </w:r>
            <w:r w:rsidRPr="004B3067">
              <w:rPr>
                <w:sz w:val="24"/>
                <w:szCs w:val="24"/>
                <w:rtl/>
              </w:rPr>
              <w:t xml:space="preserve"> </w:t>
            </w:r>
            <w:r w:rsidRPr="004B3067">
              <w:rPr>
                <w:rFonts w:hint="cs"/>
                <w:sz w:val="24"/>
                <w:szCs w:val="24"/>
                <w:rtl/>
              </w:rPr>
              <w:t>البرامج</w:t>
            </w:r>
            <w:r w:rsidRPr="004B3067">
              <w:rPr>
                <w:sz w:val="24"/>
                <w:szCs w:val="24"/>
                <w:rtl/>
              </w:rPr>
              <w:t xml:space="preserve">. </w:t>
            </w:r>
            <w:r w:rsidRPr="004B3067">
              <w:rPr>
                <w:rFonts w:hint="cs"/>
                <w:sz w:val="24"/>
                <w:szCs w:val="24"/>
                <w:rtl/>
              </w:rPr>
              <w:t>وينبغي</w:t>
            </w:r>
            <w:r w:rsidRPr="004B3067">
              <w:rPr>
                <w:sz w:val="24"/>
                <w:szCs w:val="24"/>
                <w:rtl/>
              </w:rPr>
              <w:t xml:space="preserve"> </w:t>
            </w:r>
            <w:r w:rsidRPr="004B3067">
              <w:rPr>
                <w:rFonts w:hint="cs"/>
                <w:sz w:val="24"/>
                <w:szCs w:val="24"/>
                <w:rtl/>
              </w:rPr>
              <w:t>للدولة</w:t>
            </w:r>
            <w:r w:rsidRPr="004B3067">
              <w:rPr>
                <w:sz w:val="24"/>
                <w:szCs w:val="24"/>
                <w:rtl/>
              </w:rPr>
              <w:t xml:space="preserve"> </w:t>
            </w:r>
            <w:r w:rsidRPr="004B3067">
              <w:rPr>
                <w:rFonts w:hint="cs"/>
                <w:sz w:val="24"/>
                <w:szCs w:val="24"/>
                <w:rtl/>
              </w:rPr>
              <w:t>الطرف،</w:t>
            </w:r>
            <w:r w:rsidRPr="004B3067">
              <w:rPr>
                <w:sz w:val="24"/>
                <w:szCs w:val="24"/>
                <w:rtl/>
              </w:rPr>
              <w:t xml:space="preserve"> </w:t>
            </w:r>
            <w:r w:rsidRPr="004B3067">
              <w:rPr>
                <w:rFonts w:hint="cs"/>
                <w:sz w:val="24"/>
                <w:szCs w:val="24"/>
                <w:rtl/>
              </w:rPr>
              <w:t>عند</w:t>
            </w:r>
            <w:r w:rsidRPr="004B3067">
              <w:rPr>
                <w:sz w:val="24"/>
                <w:szCs w:val="24"/>
                <w:rtl/>
              </w:rPr>
              <w:t xml:space="preserve"> </w:t>
            </w:r>
            <w:r w:rsidRPr="004B3067">
              <w:rPr>
                <w:rFonts w:hint="cs"/>
                <w:sz w:val="24"/>
                <w:szCs w:val="24"/>
                <w:rtl/>
              </w:rPr>
              <w:t>قيامها</w:t>
            </w:r>
            <w:r w:rsidRPr="004B3067">
              <w:rPr>
                <w:sz w:val="24"/>
                <w:szCs w:val="24"/>
                <w:rtl/>
              </w:rPr>
              <w:t xml:space="preserve"> </w:t>
            </w:r>
            <w:r w:rsidRPr="004B3067">
              <w:rPr>
                <w:rFonts w:hint="cs"/>
                <w:sz w:val="24"/>
                <w:szCs w:val="24"/>
                <w:rtl/>
              </w:rPr>
              <w:t>بذلك،</w:t>
            </w:r>
            <w:r w:rsidRPr="004B3067">
              <w:rPr>
                <w:sz w:val="24"/>
                <w:szCs w:val="24"/>
                <w:rtl/>
              </w:rPr>
              <w:t xml:space="preserve"> </w:t>
            </w:r>
            <w:r w:rsidRPr="004B3067">
              <w:rPr>
                <w:rFonts w:hint="cs"/>
                <w:sz w:val="24"/>
                <w:szCs w:val="24"/>
                <w:rtl/>
              </w:rPr>
              <w:t>أن</w:t>
            </w:r>
            <w:r w:rsidRPr="004B3067">
              <w:rPr>
                <w:sz w:val="24"/>
                <w:szCs w:val="24"/>
                <w:rtl/>
              </w:rPr>
              <w:t xml:space="preserve"> </w:t>
            </w:r>
            <w:r w:rsidRPr="004B3067">
              <w:rPr>
                <w:rFonts w:hint="cs"/>
                <w:sz w:val="24"/>
                <w:szCs w:val="24"/>
                <w:rtl/>
              </w:rPr>
              <w:t>تركز</w:t>
            </w:r>
            <w:r w:rsidRPr="004B3067">
              <w:rPr>
                <w:sz w:val="24"/>
                <w:szCs w:val="24"/>
                <w:rtl/>
              </w:rPr>
              <w:t xml:space="preserve"> </w:t>
            </w:r>
            <w:r w:rsidRPr="004B3067">
              <w:rPr>
                <w:rFonts w:hint="cs"/>
                <w:sz w:val="24"/>
                <w:szCs w:val="24"/>
                <w:rtl/>
              </w:rPr>
              <w:t>بوجه</w:t>
            </w:r>
            <w:r w:rsidRPr="004B3067">
              <w:rPr>
                <w:sz w:val="24"/>
                <w:szCs w:val="24"/>
                <w:rtl/>
              </w:rPr>
              <w:t xml:space="preserve"> </w:t>
            </w:r>
            <w:r w:rsidRPr="004B3067">
              <w:rPr>
                <w:rFonts w:hint="cs"/>
                <w:sz w:val="24"/>
                <w:szCs w:val="24"/>
                <w:rtl/>
              </w:rPr>
              <w:t>خاص</w:t>
            </w:r>
            <w:r w:rsidRPr="004B3067">
              <w:rPr>
                <w:sz w:val="24"/>
                <w:szCs w:val="24"/>
                <w:rtl/>
              </w:rPr>
              <w:t xml:space="preserve"> </w:t>
            </w:r>
            <w:r w:rsidRPr="004B3067">
              <w:rPr>
                <w:rFonts w:hint="cs"/>
                <w:sz w:val="24"/>
                <w:szCs w:val="24"/>
                <w:rtl/>
              </w:rPr>
              <w:t>على</w:t>
            </w:r>
            <w:r w:rsidRPr="004B3067">
              <w:rPr>
                <w:sz w:val="24"/>
                <w:szCs w:val="24"/>
                <w:rtl/>
              </w:rPr>
              <w:t xml:space="preserve"> </w:t>
            </w:r>
            <w:r w:rsidRPr="004B3067">
              <w:rPr>
                <w:rFonts w:hint="cs"/>
                <w:sz w:val="24"/>
                <w:szCs w:val="24"/>
                <w:rtl/>
              </w:rPr>
              <w:t>تخفيف</w:t>
            </w:r>
            <w:r w:rsidRPr="004B3067">
              <w:rPr>
                <w:sz w:val="24"/>
                <w:szCs w:val="24"/>
                <w:rtl/>
              </w:rPr>
              <w:t xml:space="preserve"> </w:t>
            </w:r>
            <w:r w:rsidRPr="004B3067">
              <w:rPr>
                <w:rFonts w:hint="cs"/>
                <w:sz w:val="24"/>
                <w:szCs w:val="24"/>
                <w:rtl/>
              </w:rPr>
              <w:t>وطأة</w:t>
            </w:r>
            <w:r w:rsidRPr="004B3067">
              <w:rPr>
                <w:sz w:val="24"/>
                <w:szCs w:val="24"/>
                <w:rtl/>
              </w:rPr>
              <w:t xml:space="preserve"> </w:t>
            </w:r>
            <w:r w:rsidRPr="004B3067">
              <w:rPr>
                <w:rFonts w:hint="cs"/>
                <w:sz w:val="24"/>
                <w:szCs w:val="24"/>
                <w:rtl/>
              </w:rPr>
              <w:t>الفقر</w:t>
            </w:r>
            <w:r w:rsidRPr="004B3067">
              <w:rPr>
                <w:sz w:val="24"/>
                <w:szCs w:val="24"/>
                <w:rtl/>
              </w:rPr>
              <w:t xml:space="preserve"> </w:t>
            </w:r>
            <w:r w:rsidRPr="004B3067">
              <w:rPr>
                <w:rFonts w:hint="cs"/>
                <w:sz w:val="24"/>
                <w:szCs w:val="24"/>
                <w:rtl/>
              </w:rPr>
              <w:t>وسوء</w:t>
            </w:r>
            <w:r w:rsidRPr="004B3067">
              <w:rPr>
                <w:sz w:val="24"/>
                <w:szCs w:val="24"/>
                <w:rtl/>
              </w:rPr>
              <w:t xml:space="preserve"> </w:t>
            </w:r>
            <w:r w:rsidRPr="004B3067">
              <w:rPr>
                <w:rFonts w:hint="cs"/>
                <w:sz w:val="24"/>
                <w:szCs w:val="24"/>
                <w:rtl/>
              </w:rPr>
              <w:t>التغذية</w:t>
            </w:r>
            <w:r w:rsidRPr="004B3067">
              <w:rPr>
                <w:sz w:val="24"/>
                <w:szCs w:val="24"/>
                <w:rtl/>
              </w:rPr>
              <w:t xml:space="preserve"> </w:t>
            </w:r>
            <w:r w:rsidRPr="004B3067">
              <w:rPr>
                <w:rFonts w:hint="cs"/>
                <w:sz w:val="24"/>
                <w:szCs w:val="24"/>
                <w:rtl/>
              </w:rPr>
              <w:t>بين</w:t>
            </w:r>
            <w:r w:rsidRPr="004B3067">
              <w:rPr>
                <w:sz w:val="24"/>
                <w:szCs w:val="24"/>
                <w:rtl/>
              </w:rPr>
              <w:t xml:space="preserve"> </w:t>
            </w:r>
            <w:r w:rsidRPr="004B3067">
              <w:rPr>
                <w:rFonts w:hint="cs"/>
                <w:sz w:val="24"/>
                <w:szCs w:val="24"/>
                <w:rtl/>
              </w:rPr>
              <w:t>الفئات</w:t>
            </w:r>
            <w:r w:rsidRPr="004B3067">
              <w:rPr>
                <w:sz w:val="24"/>
                <w:szCs w:val="24"/>
                <w:rtl/>
              </w:rPr>
              <w:t xml:space="preserve"> </w:t>
            </w:r>
            <w:r w:rsidRPr="004B3067">
              <w:rPr>
                <w:rFonts w:hint="cs"/>
                <w:sz w:val="24"/>
                <w:szCs w:val="24"/>
                <w:rtl/>
              </w:rPr>
              <w:t>المهمشة</w:t>
            </w:r>
            <w:r w:rsidRPr="004B3067">
              <w:rPr>
                <w:sz w:val="24"/>
                <w:szCs w:val="24"/>
                <w:rtl/>
              </w:rPr>
              <w:t xml:space="preserve"> </w:t>
            </w:r>
            <w:r w:rsidRPr="004B3067">
              <w:rPr>
                <w:rFonts w:hint="cs"/>
                <w:sz w:val="24"/>
                <w:szCs w:val="24"/>
                <w:rtl/>
              </w:rPr>
              <w:lastRenderedPageBreak/>
              <w:t>والنساء</w:t>
            </w:r>
            <w:r w:rsidRPr="004B3067">
              <w:rPr>
                <w:sz w:val="24"/>
                <w:szCs w:val="24"/>
                <w:rtl/>
              </w:rPr>
              <w:t xml:space="preserve"> </w:t>
            </w:r>
            <w:r w:rsidRPr="004B3067">
              <w:rPr>
                <w:rFonts w:hint="cs"/>
                <w:sz w:val="24"/>
                <w:szCs w:val="24"/>
                <w:rtl/>
              </w:rPr>
              <w:t>المحرومات</w:t>
            </w:r>
            <w:r w:rsidR="00A42019">
              <w:rPr>
                <w:sz w:val="24"/>
                <w:szCs w:val="24"/>
              </w:rPr>
              <w:t>.</w:t>
            </w:r>
          </w:p>
          <w:p w:rsidR="004B3067" w:rsidRPr="004B3067" w:rsidRDefault="004B3067" w:rsidP="00C42057">
            <w:pPr>
              <w:tabs>
                <w:tab w:val="left" w:pos="5295"/>
              </w:tabs>
              <w:rPr>
                <w:sz w:val="24"/>
                <w:szCs w:val="24"/>
              </w:rPr>
            </w:pPr>
            <w:r w:rsidRPr="00834702">
              <w:rPr>
                <w:rFonts w:cs="Times New Roman"/>
              </w:rPr>
              <w:t>CEDAW/C/BGD/CO/8 (CEDAW, 2016)</w:t>
            </w:r>
          </w:p>
        </w:tc>
        <w:tc>
          <w:tcPr>
            <w:tcW w:w="1305" w:type="dxa"/>
          </w:tcPr>
          <w:p w:rsidR="00F11E55" w:rsidRPr="008D36C3" w:rsidRDefault="008D36C3" w:rsidP="00E447C0">
            <w:pPr>
              <w:tabs>
                <w:tab w:val="left" w:pos="5295"/>
              </w:tabs>
              <w:bidi/>
              <w:rPr>
                <w:b/>
                <w:bCs/>
                <w:sz w:val="24"/>
                <w:szCs w:val="24"/>
              </w:rPr>
            </w:pPr>
            <w:r w:rsidRPr="008D36C3">
              <w:rPr>
                <w:rFonts w:hint="cs"/>
                <w:b/>
                <w:bCs/>
                <w:sz w:val="24"/>
                <w:szCs w:val="24"/>
                <w:rtl/>
              </w:rPr>
              <w:lastRenderedPageBreak/>
              <w:t>ب</w:t>
            </w:r>
            <w:r w:rsidRPr="008D36C3">
              <w:rPr>
                <w:b/>
                <w:bCs/>
                <w:sz w:val="24"/>
                <w:szCs w:val="24"/>
                <w:rtl/>
              </w:rPr>
              <w:t xml:space="preserve"> - ١٢</w:t>
            </w:r>
          </w:p>
        </w:tc>
      </w:tr>
      <w:tr w:rsidR="00F11E55" w:rsidTr="00185C1C">
        <w:tc>
          <w:tcPr>
            <w:tcW w:w="2718" w:type="dxa"/>
            <w:shd w:val="clear" w:color="auto" w:fill="D6E3BC" w:themeFill="accent3" w:themeFillTint="66"/>
          </w:tcPr>
          <w:p w:rsidR="006D3B46" w:rsidRPr="00B35875" w:rsidRDefault="006D3B46" w:rsidP="00E447C0">
            <w:pPr>
              <w:tabs>
                <w:tab w:val="left" w:pos="5295"/>
              </w:tabs>
              <w:bidi/>
              <w:rPr>
                <w:sz w:val="24"/>
                <w:szCs w:val="24"/>
              </w:rPr>
            </w:pPr>
            <w:r w:rsidRPr="00834702">
              <w:rPr>
                <w:rFonts w:cs="Times New Roman"/>
              </w:rPr>
              <w:t>57.</w:t>
            </w:r>
            <w:r w:rsidR="00F44D5D">
              <w:rPr>
                <w:rFonts w:cs="Times New Roman" w:hint="cs"/>
                <w:rtl/>
              </w:rPr>
              <w:t xml:space="preserve"> </w:t>
            </w:r>
            <w:r w:rsidRPr="00834702">
              <w:rPr>
                <w:rFonts w:cs="Times New Roman"/>
              </w:rPr>
              <w:t xml:space="preserve"> </w:t>
            </w:r>
            <w:r w:rsidRPr="00B35875">
              <w:rPr>
                <w:rFonts w:hint="cs"/>
                <w:sz w:val="24"/>
                <w:szCs w:val="24"/>
                <w:rtl/>
              </w:rPr>
              <w:t>التوقيع على اتفاقات ثنائية ومتعددة الأطراف تعزز الهجرة المنتظمة وتكفل ظروف عادلة وإنسانية سليمة للعمال المهاجرين الذين يعيشون في الخارج وتوفر ضمانات إجرائية تسمح لهم بالاستفادة من حقوقهم والحصول على الإنصاف عند الاقتضاء</w:t>
            </w:r>
            <w:r w:rsidRPr="00B35875">
              <w:rPr>
                <w:rFonts w:hint="cs"/>
                <w:sz w:val="24"/>
                <w:szCs w:val="24"/>
                <w:rtl/>
                <w:lang w:bidi="ar"/>
              </w:rPr>
              <w:t>.</w:t>
            </w:r>
          </w:p>
          <w:p w:rsidR="006D3B46" w:rsidRDefault="006D3B46" w:rsidP="00760FA2">
            <w:pPr>
              <w:rPr>
                <w:rFonts w:cs="Times New Roman"/>
              </w:rPr>
            </w:pPr>
            <w:r w:rsidRPr="00834702">
              <w:rPr>
                <w:rFonts w:cs="Times New Roman"/>
              </w:rPr>
              <w:t>CMW/C/MRT/CO/1 (CMW, 2016)</w:t>
            </w:r>
          </w:p>
          <w:p w:rsidR="006D3B46" w:rsidRPr="00B35875" w:rsidRDefault="006D3B46" w:rsidP="00E447C0">
            <w:pPr>
              <w:bidi/>
              <w:rPr>
                <w:rFonts w:cs="Times New Roman"/>
                <w:sz w:val="24"/>
                <w:szCs w:val="24"/>
              </w:rPr>
            </w:pPr>
            <w:r w:rsidRPr="00834702">
              <w:rPr>
                <w:rFonts w:cs="Times New Roman"/>
              </w:rPr>
              <w:t>89.</w:t>
            </w:r>
            <w:r w:rsidR="00F44D5D">
              <w:rPr>
                <w:rFonts w:cs="Times New Roman" w:hint="cs"/>
                <w:rtl/>
              </w:rPr>
              <w:t xml:space="preserve"> </w:t>
            </w:r>
            <w:r w:rsidRPr="00834702">
              <w:rPr>
                <w:rFonts w:cs="Times New Roman"/>
              </w:rPr>
              <w:t xml:space="preserve"> </w:t>
            </w:r>
            <w:r w:rsidRPr="00B35875">
              <w:rPr>
                <w:rFonts w:cs="Times New Roman" w:hint="cs"/>
                <w:sz w:val="24"/>
                <w:szCs w:val="24"/>
                <w:rtl/>
              </w:rPr>
              <w:t>اتخاذ</w:t>
            </w:r>
            <w:r w:rsidRPr="00B35875">
              <w:rPr>
                <w:rFonts w:cs="Times New Roman"/>
                <w:sz w:val="24"/>
                <w:szCs w:val="24"/>
                <w:rtl/>
              </w:rPr>
              <w:t xml:space="preserve"> </w:t>
            </w:r>
            <w:r w:rsidRPr="00B35875">
              <w:rPr>
                <w:rFonts w:cs="Times New Roman" w:hint="cs"/>
                <w:sz w:val="24"/>
                <w:szCs w:val="24"/>
                <w:rtl/>
              </w:rPr>
              <w:t>تدابير</w:t>
            </w:r>
            <w:r w:rsidRPr="00B35875">
              <w:rPr>
                <w:rFonts w:cs="Times New Roman"/>
                <w:sz w:val="24"/>
                <w:szCs w:val="24"/>
                <w:rtl/>
              </w:rPr>
              <w:t xml:space="preserve"> </w:t>
            </w:r>
            <w:r w:rsidRPr="00B35875">
              <w:rPr>
                <w:rFonts w:cs="Times New Roman" w:hint="cs"/>
                <w:sz w:val="24"/>
                <w:szCs w:val="24"/>
                <w:rtl/>
              </w:rPr>
              <w:t>استباقية</w:t>
            </w:r>
            <w:r w:rsidRPr="00B35875">
              <w:rPr>
                <w:rFonts w:cs="Times New Roman"/>
                <w:sz w:val="24"/>
                <w:szCs w:val="24"/>
                <w:rtl/>
              </w:rPr>
              <w:t xml:space="preserve"> </w:t>
            </w:r>
            <w:r w:rsidRPr="00B35875">
              <w:rPr>
                <w:rFonts w:cs="Times New Roman" w:hint="cs"/>
                <w:sz w:val="24"/>
                <w:szCs w:val="24"/>
                <w:rtl/>
              </w:rPr>
              <w:t>لوضع</w:t>
            </w:r>
            <w:r w:rsidRPr="00B35875">
              <w:rPr>
                <w:rFonts w:cs="Times New Roman"/>
                <w:sz w:val="24"/>
                <w:szCs w:val="24"/>
                <w:rtl/>
              </w:rPr>
              <w:t xml:space="preserve"> </w:t>
            </w:r>
            <w:r w:rsidRPr="00B35875">
              <w:rPr>
                <w:rFonts w:cs="Times New Roman" w:hint="cs"/>
                <w:sz w:val="24"/>
                <w:szCs w:val="24"/>
                <w:rtl/>
              </w:rPr>
              <w:t>اتفاقات</w:t>
            </w:r>
            <w:r w:rsidRPr="00B35875">
              <w:rPr>
                <w:rFonts w:cs="Times New Roman"/>
                <w:sz w:val="24"/>
                <w:szCs w:val="24"/>
                <w:rtl/>
              </w:rPr>
              <w:t xml:space="preserve"> </w:t>
            </w:r>
            <w:r w:rsidRPr="00B35875">
              <w:rPr>
                <w:rFonts w:cs="Times New Roman" w:hint="cs"/>
                <w:sz w:val="24"/>
                <w:szCs w:val="24"/>
                <w:rtl/>
              </w:rPr>
              <w:t>ثنائية</w:t>
            </w:r>
            <w:r w:rsidRPr="00B35875">
              <w:rPr>
                <w:rFonts w:cs="Times New Roman"/>
                <w:sz w:val="24"/>
                <w:szCs w:val="24"/>
                <w:rtl/>
              </w:rPr>
              <w:t xml:space="preserve"> </w:t>
            </w:r>
            <w:r w:rsidRPr="00B35875">
              <w:rPr>
                <w:rFonts w:cs="Times New Roman" w:hint="cs"/>
                <w:sz w:val="24"/>
                <w:szCs w:val="24"/>
                <w:rtl/>
              </w:rPr>
              <w:t>مع</w:t>
            </w:r>
            <w:r w:rsidRPr="00B35875">
              <w:rPr>
                <w:rFonts w:cs="Times New Roman"/>
                <w:sz w:val="24"/>
                <w:szCs w:val="24"/>
                <w:rtl/>
              </w:rPr>
              <w:t xml:space="preserve"> </w:t>
            </w:r>
            <w:r w:rsidRPr="00B35875">
              <w:rPr>
                <w:rFonts w:cs="Times New Roman" w:hint="cs"/>
                <w:sz w:val="24"/>
                <w:szCs w:val="24"/>
                <w:rtl/>
              </w:rPr>
              <w:t>بلدان</w:t>
            </w:r>
            <w:r w:rsidRPr="00B35875">
              <w:rPr>
                <w:rFonts w:cs="Times New Roman"/>
                <w:sz w:val="24"/>
                <w:szCs w:val="24"/>
                <w:rtl/>
              </w:rPr>
              <w:t xml:space="preserve"> </w:t>
            </w:r>
            <w:r w:rsidRPr="00B35875">
              <w:rPr>
                <w:rFonts w:cs="Times New Roman" w:hint="cs"/>
                <w:sz w:val="24"/>
                <w:szCs w:val="24"/>
                <w:rtl/>
              </w:rPr>
              <w:t>المنشأ</w:t>
            </w:r>
            <w:r w:rsidRPr="00B35875">
              <w:rPr>
                <w:rFonts w:cs="Times New Roman"/>
                <w:sz w:val="24"/>
                <w:szCs w:val="24"/>
                <w:rtl/>
              </w:rPr>
              <w:t xml:space="preserve"> </w:t>
            </w:r>
            <w:r w:rsidRPr="00B35875">
              <w:rPr>
                <w:rFonts w:cs="Times New Roman" w:hint="cs"/>
                <w:sz w:val="24"/>
                <w:szCs w:val="24"/>
                <w:rtl/>
              </w:rPr>
              <w:t>لمعالجة</w:t>
            </w:r>
            <w:r w:rsidRPr="00B35875">
              <w:rPr>
                <w:rFonts w:cs="Times New Roman"/>
                <w:sz w:val="24"/>
                <w:szCs w:val="24"/>
                <w:rtl/>
              </w:rPr>
              <w:t xml:space="preserve"> </w:t>
            </w:r>
            <w:r w:rsidRPr="00B35875">
              <w:rPr>
                <w:rFonts w:cs="Times New Roman" w:hint="cs"/>
                <w:sz w:val="24"/>
                <w:szCs w:val="24"/>
                <w:rtl/>
              </w:rPr>
              <w:t>مسألة</w:t>
            </w:r>
            <w:r w:rsidRPr="00B35875">
              <w:rPr>
                <w:rFonts w:cs="Times New Roman"/>
                <w:sz w:val="24"/>
                <w:szCs w:val="24"/>
                <w:rtl/>
              </w:rPr>
              <w:t xml:space="preserve"> </w:t>
            </w:r>
            <w:r w:rsidRPr="00B35875">
              <w:rPr>
                <w:rFonts w:cs="Times New Roman" w:hint="cs"/>
                <w:sz w:val="24"/>
                <w:szCs w:val="24"/>
                <w:rtl/>
              </w:rPr>
              <w:t>الهجرة</w:t>
            </w:r>
            <w:r w:rsidRPr="00B35875">
              <w:rPr>
                <w:rFonts w:cs="Times New Roman"/>
                <w:sz w:val="24"/>
                <w:szCs w:val="24"/>
                <w:rtl/>
              </w:rPr>
              <w:t xml:space="preserve"> </w:t>
            </w:r>
            <w:r w:rsidRPr="00B35875">
              <w:rPr>
                <w:rFonts w:cs="Times New Roman" w:hint="cs"/>
                <w:sz w:val="24"/>
                <w:szCs w:val="24"/>
                <w:rtl/>
              </w:rPr>
              <w:t>غير</w:t>
            </w:r>
            <w:r w:rsidRPr="00B35875">
              <w:rPr>
                <w:rFonts w:cs="Times New Roman"/>
                <w:sz w:val="24"/>
                <w:szCs w:val="24"/>
                <w:rtl/>
              </w:rPr>
              <w:t xml:space="preserve"> </w:t>
            </w:r>
            <w:r w:rsidRPr="00B35875">
              <w:rPr>
                <w:rFonts w:cs="Times New Roman" w:hint="cs"/>
                <w:sz w:val="24"/>
                <w:szCs w:val="24"/>
                <w:rtl/>
              </w:rPr>
              <w:t>النظامية</w:t>
            </w:r>
            <w:r w:rsidRPr="00B35875">
              <w:rPr>
                <w:rFonts w:cs="Times New Roman"/>
                <w:sz w:val="24"/>
                <w:szCs w:val="24"/>
                <w:rtl/>
              </w:rPr>
              <w:t xml:space="preserve"> </w:t>
            </w:r>
            <w:r w:rsidRPr="00B35875">
              <w:rPr>
                <w:rFonts w:cs="Times New Roman" w:hint="cs"/>
                <w:sz w:val="24"/>
                <w:szCs w:val="24"/>
                <w:rtl/>
              </w:rPr>
              <w:t>والعائدات</w:t>
            </w:r>
            <w:r w:rsidRPr="00B35875">
              <w:rPr>
                <w:rFonts w:cs="Times New Roman"/>
                <w:sz w:val="24"/>
                <w:szCs w:val="24"/>
                <w:rtl/>
              </w:rPr>
              <w:t xml:space="preserve"> </w:t>
            </w:r>
            <w:r w:rsidRPr="00B35875">
              <w:rPr>
                <w:rFonts w:cs="Times New Roman" w:hint="cs"/>
                <w:sz w:val="24"/>
                <w:szCs w:val="24"/>
                <w:rtl/>
              </w:rPr>
              <w:t>الآمنة</w:t>
            </w:r>
            <w:r w:rsidRPr="00B35875">
              <w:rPr>
                <w:rFonts w:cs="Times New Roman"/>
                <w:sz w:val="24"/>
                <w:szCs w:val="24"/>
                <w:rtl/>
              </w:rPr>
              <w:t xml:space="preserve"> </w:t>
            </w:r>
            <w:r w:rsidRPr="00B35875">
              <w:rPr>
                <w:rFonts w:cs="Times New Roman" w:hint="cs"/>
                <w:sz w:val="24"/>
                <w:szCs w:val="24"/>
                <w:rtl/>
              </w:rPr>
              <w:t>وتعزز</w:t>
            </w:r>
            <w:r w:rsidR="00F44D5D">
              <w:rPr>
                <w:rFonts w:cs="Times New Roman" w:hint="cs"/>
                <w:sz w:val="24"/>
                <w:szCs w:val="24"/>
                <w:rtl/>
              </w:rPr>
              <w:t xml:space="preserve"> </w:t>
            </w:r>
            <w:r w:rsidRPr="00B35875">
              <w:rPr>
                <w:rFonts w:cs="Times New Roman" w:hint="cs"/>
                <w:sz w:val="24"/>
                <w:szCs w:val="24"/>
                <w:rtl/>
              </w:rPr>
              <w:t>خيارات</w:t>
            </w:r>
            <w:r w:rsidRPr="00B35875">
              <w:rPr>
                <w:rFonts w:cs="Times New Roman"/>
                <w:sz w:val="24"/>
                <w:szCs w:val="24"/>
                <w:rtl/>
              </w:rPr>
              <w:t xml:space="preserve"> </w:t>
            </w:r>
            <w:r w:rsidRPr="00B35875">
              <w:rPr>
                <w:rFonts w:cs="Times New Roman" w:hint="cs"/>
                <w:sz w:val="24"/>
                <w:szCs w:val="24"/>
                <w:rtl/>
              </w:rPr>
              <w:t>الهجرة</w:t>
            </w:r>
            <w:r w:rsidRPr="00B35875">
              <w:rPr>
                <w:rFonts w:cs="Times New Roman"/>
                <w:sz w:val="24"/>
                <w:szCs w:val="24"/>
                <w:rtl/>
              </w:rPr>
              <w:t xml:space="preserve"> </w:t>
            </w:r>
            <w:r w:rsidRPr="00B35875">
              <w:rPr>
                <w:rFonts w:cs="Times New Roman" w:hint="cs"/>
                <w:sz w:val="24"/>
                <w:szCs w:val="24"/>
                <w:rtl/>
              </w:rPr>
              <w:t>الآمنة</w:t>
            </w:r>
            <w:r w:rsidR="00A42019">
              <w:rPr>
                <w:rFonts w:cs="Times New Roman"/>
                <w:sz w:val="24"/>
                <w:szCs w:val="24"/>
              </w:rPr>
              <w:t>.</w:t>
            </w:r>
          </w:p>
          <w:p w:rsidR="00F11E55" w:rsidRPr="006D3B46" w:rsidRDefault="006D3B46" w:rsidP="00F44D5D">
            <w:pPr>
              <w:tabs>
                <w:tab w:val="left" w:pos="5295"/>
              </w:tabs>
              <w:rPr>
                <w:sz w:val="24"/>
                <w:szCs w:val="24"/>
              </w:rPr>
            </w:pPr>
            <w:r w:rsidRPr="00834702">
              <w:rPr>
                <w:rFonts w:cs="Times New Roman"/>
              </w:rPr>
              <w:t xml:space="preserve">A/HRC/26/37/Add.6 (SR </w:t>
            </w:r>
            <w:r w:rsidRPr="00834702">
              <w:rPr>
                <w:rFonts w:cs="Times New Roman"/>
              </w:rPr>
              <w:lastRenderedPageBreak/>
              <w:t>Trafficking, 2014)</w:t>
            </w:r>
          </w:p>
        </w:tc>
        <w:tc>
          <w:tcPr>
            <w:tcW w:w="3060" w:type="dxa"/>
            <w:shd w:val="clear" w:color="auto" w:fill="D6E3BC" w:themeFill="accent3" w:themeFillTint="66"/>
          </w:tcPr>
          <w:p w:rsidR="00B35875" w:rsidRPr="00B35875" w:rsidRDefault="00B35875" w:rsidP="00E447C0">
            <w:pPr>
              <w:bidi/>
              <w:rPr>
                <w:rFonts w:cs="Times New Roman"/>
              </w:rPr>
            </w:pPr>
          </w:p>
        </w:tc>
        <w:tc>
          <w:tcPr>
            <w:tcW w:w="2970" w:type="dxa"/>
            <w:shd w:val="clear" w:color="auto" w:fill="D6E3BC" w:themeFill="accent3" w:themeFillTint="66"/>
          </w:tcPr>
          <w:p w:rsidR="00B35875" w:rsidRPr="00B35875" w:rsidRDefault="00B35875" w:rsidP="00E447C0">
            <w:pPr>
              <w:tabs>
                <w:tab w:val="left" w:pos="5295"/>
              </w:tabs>
              <w:bidi/>
              <w:rPr>
                <w:sz w:val="24"/>
                <w:szCs w:val="24"/>
              </w:rPr>
            </w:pPr>
            <w:r w:rsidRPr="00B35875">
              <w:rPr>
                <w:rFonts w:hint="cs"/>
                <w:sz w:val="24"/>
                <w:szCs w:val="24"/>
                <w:rtl/>
              </w:rPr>
              <w:t>اتخاذ التدابير اللازمة لضمان ألا تقوض زراعة فول الصويا التمتع بالحقوق الاقتصادية والاجتماعية والثقافية، ولا سيما الحق في مستوى معيشي لائق وفي الغذاء والماء والصحة</w:t>
            </w:r>
            <w:r w:rsidRPr="00B35875">
              <w:rPr>
                <w:rFonts w:hint="cs"/>
                <w:sz w:val="24"/>
                <w:szCs w:val="24"/>
                <w:rtl/>
                <w:lang w:bidi="ar"/>
              </w:rPr>
              <w:t>.</w:t>
            </w:r>
          </w:p>
          <w:p w:rsidR="00F11E55" w:rsidRPr="00B35875" w:rsidRDefault="00B35875" w:rsidP="00760FA2">
            <w:pPr>
              <w:tabs>
                <w:tab w:val="left" w:pos="5295"/>
              </w:tabs>
              <w:rPr>
                <w:sz w:val="24"/>
                <w:szCs w:val="24"/>
              </w:rPr>
            </w:pPr>
            <w:r w:rsidRPr="00834702">
              <w:rPr>
                <w:rFonts w:cs="Times New Roman"/>
                <w:lang w:val="pt-BR"/>
              </w:rPr>
              <w:t>E/C.12/PRY/CO/4 (CESCR, 2015)</w:t>
            </w:r>
          </w:p>
        </w:tc>
        <w:tc>
          <w:tcPr>
            <w:tcW w:w="3123" w:type="dxa"/>
            <w:shd w:val="clear" w:color="auto" w:fill="D6E3BC" w:themeFill="accent3" w:themeFillTint="66"/>
          </w:tcPr>
          <w:p w:rsidR="004B3067" w:rsidRPr="004B3067" w:rsidRDefault="004B3067" w:rsidP="00E447C0">
            <w:pPr>
              <w:tabs>
                <w:tab w:val="left" w:pos="5295"/>
              </w:tabs>
              <w:bidi/>
              <w:rPr>
                <w:sz w:val="24"/>
                <w:szCs w:val="24"/>
              </w:rPr>
            </w:pPr>
            <w:r w:rsidRPr="004B3067">
              <w:rPr>
                <w:rFonts w:hint="cs"/>
                <w:sz w:val="24"/>
                <w:szCs w:val="24"/>
                <w:rtl/>
              </w:rPr>
              <w:t>وضع وتنفيذ استراتيجية للوقاية من الوفاة الناجمة عن سوء التغذية بين الأطفال والنساء الحوامل والمسنين في مجتمعات السكان الأصليين</w:t>
            </w:r>
            <w:r w:rsidRPr="004B3067">
              <w:rPr>
                <w:rFonts w:hint="cs"/>
                <w:sz w:val="24"/>
                <w:szCs w:val="24"/>
                <w:rtl/>
                <w:lang w:bidi="ar"/>
              </w:rPr>
              <w:t>.</w:t>
            </w:r>
          </w:p>
          <w:p w:rsidR="00F11E55" w:rsidRPr="004B3067" w:rsidRDefault="00B35875" w:rsidP="00760FA2">
            <w:pPr>
              <w:tabs>
                <w:tab w:val="left" w:pos="5295"/>
              </w:tabs>
              <w:rPr>
                <w:sz w:val="24"/>
                <w:szCs w:val="24"/>
              </w:rPr>
            </w:pPr>
            <w:r w:rsidRPr="00834702">
              <w:rPr>
                <w:rFonts w:cs="Times New Roman"/>
              </w:rPr>
              <w:t>A/HRC/15/37/ADD.3 (SR Indigenous, 2010)</w:t>
            </w:r>
          </w:p>
        </w:tc>
        <w:tc>
          <w:tcPr>
            <w:tcW w:w="1305" w:type="dxa"/>
            <w:shd w:val="clear" w:color="auto" w:fill="D6E3BC" w:themeFill="accent3" w:themeFillTint="66"/>
          </w:tcPr>
          <w:p w:rsidR="00F11E55" w:rsidRPr="00D60264" w:rsidRDefault="00D60264" w:rsidP="00E447C0">
            <w:pPr>
              <w:tabs>
                <w:tab w:val="left" w:pos="5295"/>
              </w:tabs>
              <w:bidi/>
              <w:rPr>
                <w:b/>
                <w:bCs/>
                <w:sz w:val="24"/>
                <w:szCs w:val="24"/>
              </w:rPr>
            </w:pPr>
            <w:r w:rsidRPr="008D36C3">
              <w:rPr>
                <w:rFonts w:hint="cs"/>
                <w:b/>
                <w:bCs/>
                <w:sz w:val="24"/>
                <w:szCs w:val="24"/>
                <w:rtl/>
              </w:rPr>
              <w:t>ب</w:t>
            </w:r>
            <w:r w:rsidRPr="008D36C3">
              <w:rPr>
                <w:b/>
                <w:bCs/>
                <w:sz w:val="24"/>
                <w:szCs w:val="24"/>
                <w:rtl/>
              </w:rPr>
              <w:t xml:space="preserve"> - ١٣</w:t>
            </w:r>
          </w:p>
        </w:tc>
      </w:tr>
      <w:tr w:rsidR="00F11E55" w:rsidTr="00185C1C">
        <w:tc>
          <w:tcPr>
            <w:tcW w:w="2718" w:type="dxa"/>
          </w:tcPr>
          <w:p w:rsidR="00F11E55" w:rsidRDefault="00957698" w:rsidP="00E447C0">
            <w:pPr>
              <w:tabs>
                <w:tab w:val="left" w:pos="5295"/>
              </w:tabs>
              <w:bidi/>
              <w:rPr>
                <w:sz w:val="24"/>
                <w:szCs w:val="24"/>
              </w:rPr>
            </w:pPr>
            <w:r w:rsidRPr="00957698">
              <w:rPr>
                <w:rFonts w:hint="cs"/>
                <w:sz w:val="24"/>
                <w:szCs w:val="24"/>
                <w:rtl/>
              </w:rPr>
              <w:t>التماس</w:t>
            </w:r>
            <w:r w:rsidRPr="00957698">
              <w:rPr>
                <w:sz w:val="24"/>
                <w:szCs w:val="24"/>
                <w:rtl/>
              </w:rPr>
              <w:t xml:space="preserve"> </w:t>
            </w:r>
            <w:r w:rsidRPr="00957698">
              <w:rPr>
                <w:rFonts w:hint="cs"/>
                <w:sz w:val="24"/>
                <w:szCs w:val="24"/>
                <w:rtl/>
              </w:rPr>
              <w:t>المساعدة</w:t>
            </w:r>
            <w:r w:rsidRPr="00957698">
              <w:rPr>
                <w:sz w:val="24"/>
                <w:szCs w:val="24"/>
                <w:rtl/>
              </w:rPr>
              <w:t xml:space="preserve"> </w:t>
            </w:r>
            <w:r w:rsidRPr="00957698">
              <w:rPr>
                <w:rFonts w:hint="cs"/>
                <w:sz w:val="24"/>
                <w:szCs w:val="24"/>
                <w:rtl/>
              </w:rPr>
              <w:t>التقنية</w:t>
            </w:r>
            <w:r w:rsidRPr="00957698">
              <w:rPr>
                <w:sz w:val="24"/>
                <w:szCs w:val="24"/>
                <w:rtl/>
              </w:rPr>
              <w:t xml:space="preserve"> </w:t>
            </w:r>
            <w:r w:rsidRPr="00957698">
              <w:rPr>
                <w:rFonts w:hint="cs"/>
                <w:sz w:val="24"/>
                <w:szCs w:val="24"/>
                <w:rtl/>
              </w:rPr>
              <w:t>والتعاون</w:t>
            </w:r>
            <w:r w:rsidRPr="00957698">
              <w:rPr>
                <w:sz w:val="24"/>
                <w:szCs w:val="24"/>
                <w:rtl/>
              </w:rPr>
              <w:t xml:space="preserve"> </w:t>
            </w:r>
            <w:r w:rsidRPr="00957698">
              <w:rPr>
                <w:rFonts w:hint="cs"/>
                <w:sz w:val="24"/>
                <w:szCs w:val="24"/>
                <w:rtl/>
              </w:rPr>
              <w:t>الآخر</w:t>
            </w:r>
            <w:r w:rsidRPr="00957698">
              <w:rPr>
                <w:sz w:val="24"/>
                <w:szCs w:val="24"/>
                <w:rtl/>
              </w:rPr>
              <w:t xml:space="preserve"> </w:t>
            </w:r>
            <w:r w:rsidRPr="00957698">
              <w:rPr>
                <w:rFonts w:hint="cs"/>
                <w:sz w:val="24"/>
                <w:szCs w:val="24"/>
                <w:rtl/>
              </w:rPr>
              <w:t>من</w:t>
            </w:r>
            <w:r w:rsidRPr="00957698">
              <w:rPr>
                <w:sz w:val="24"/>
                <w:szCs w:val="24"/>
                <w:rtl/>
              </w:rPr>
              <w:t xml:space="preserve"> </w:t>
            </w:r>
            <w:r w:rsidRPr="00957698">
              <w:rPr>
                <w:rFonts w:hint="cs"/>
                <w:sz w:val="24"/>
                <w:szCs w:val="24"/>
                <w:rtl/>
              </w:rPr>
              <w:t>جانب</w:t>
            </w:r>
            <w:r w:rsidRPr="00957698">
              <w:rPr>
                <w:sz w:val="24"/>
                <w:szCs w:val="24"/>
                <w:rtl/>
              </w:rPr>
              <w:t xml:space="preserve"> </w:t>
            </w:r>
            <w:r w:rsidRPr="00957698">
              <w:rPr>
                <w:rFonts w:hint="cs"/>
                <w:sz w:val="24"/>
                <w:szCs w:val="24"/>
                <w:rtl/>
              </w:rPr>
              <w:t>فريق</w:t>
            </w:r>
            <w:r w:rsidRPr="00957698">
              <w:rPr>
                <w:sz w:val="24"/>
                <w:szCs w:val="24"/>
                <w:rtl/>
              </w:rPr>
              <w:t xml:space="preserve"> </w:t>
            </w:r>
            <w:r w:rsidRPr="00957698">
              <w:rPr>
                <w:rFonts w:hint="cs"/>
                <w:sz w:val="24"/>
                <w:szCs w:val="24"/>
                <w:rtl/>
              </w:rPr>
              <w:t>الأمم</w:t>
            </w:r>
            <w:r w:rsidRPr="00957698">
              <w:rPr>
                <w:sz w:val="24"/>
                <w:szCs w:val="24"/>
                <w:rtl/>
              </w:rPr>
              <w:t xml:space="preserve"> </w:t>
            </w:r>
            <w:r w:rsidRPr="00957698">
              <w:rPr>
                <w:rFonts w:hint="cs"/>
                <w:sz w:val="24"/>
                <w:szCs w:val="24"/>
                <w:rtl/>
              </w:rPr>
              <w:t>المتحدة</w:t>
            </w:r>
            <w:r w:rsidRPr="00957698">
              <w:rPr>
                <w:sz w:val="24"/>
                <w:szCs w:val="24"/>
                <w:rtl/>
              </w:rPr>
              <w:t xml:space="preserve"> </w:t>
            </w:r>
            <w:r w:rsidRPr="00957698">
              <w:rPr>
                <w:rFonts w:hint="cs"/>
                <w:sz w:val="24"/>
                <w:szCs w:val="24"/>
                <w:rtl/>
              </w:rPr>
              <w:t>المشترك</w:t>
            </w:r>
            <w:r w:rsidRPr="00957698">
              <w:rPr>
                <w:sz w:val="24"/>
                <w:szCs w:val="24"/>
                <w:rtl/>
              </w:rPr>
              <w:t xml:space="preserve"> </w:t>
            </w:r>
            <w:r w:rsidRPr="00957698">
              <w:rPr>
                <w:rFonts w:hint="cs"/>
                <w:sz w:val="24"/>
                <w:szCs w:val="24"/>
                <w:rtl/>
              </w:rPr>
              <w:t>بين</w:t>
            </w:r>
            <w:r w:rsidRPr="00957698">
              <w:rPr>
                <w:sz w:val="24"/>
                <w:szCs w:val="24"/>
                <w:rtl/>
              </w:rPr>
              <w:t xml:space="preserve"> </w:t>
            </w:r>
            <w:r w:rsidRPr="00957698">
              <w:rPr>
                <w:rFonts w:hint="cs"/>
                <w:sz w:val="24"/>
                <w:szCs w:val="24"/>
                <w:rtl/>
              </w:rPr>
              <w:t>الوكالات</w:t>
            </w:r>
            <w:r w:rsidRPr="00957698">
              <w:rPr>
                <w:sz w:val="24"/>
                <w:szCs w:val="24"/>
                <w:rtl/>
              </w:rPr>
              <w:t xml:space="preserve"> </w:t>
            </w:r>
            <w:r w:rsidRPr="00957698">
              <w:rPr>
                <w:rFonts w:hint="cs"/>
                <w:sz w:val="24"/>
                <w:szCs w:val="24"/>
                <w:rtl/>
              </w:rPr>
              <w:t>المعني</w:t>
            </w:r>
            <w:r w:rsidRPr="00957698">
              <w:rPr>
                <w:sz w:val="24"/>
                <w:szCs w:val="24"/>
                <w:rtl/>
              </w:rPr>
              <w:t xml:space="preserve"> </w:t>
            </w:r>
            <w:r w:rsidRPr="00957698">
              <w:rPr>
                <w:rFonts w:hint="cs"/>
                <w:sz w:val="24"/>
                <w:szCs w:val="24"/>
                <w:rtl/>
              </w:rPr>
              <w:t>بقضاء</w:t>
            </w:r>
            <w:r w:rsidRPr="00957698">
              <w:rPr>
                <w:sz w:val="24"/>
                <w:szCs w:val="24"/>
                <w:rtl/>
              </w:rPr>
              <w:t xml:space="preserve"> </w:t>
            </w:r>
            <w:r w:rsidRPr="00957698">
              <w:rPr>
                <w:rFonts w:hint="cs"/>
                <w:sz w:val="24"/>
                <w:szCs w:val="24"/>
                <w:rtl/>
              </w:rPr>
              <w:t>الأحداث،</w:t>
            </w:r>
            <w:r w:rsidRPr="00957698">
              <w:rPr>
                <w:sz w:val="24"/>
                <w:szCs w:val="24"/>
                <w:rtl/>
              </w:rPr>
              <w:t xml:space="preserve"> </w:t>
            </w:r>
            <w:r w:rsidRPr="00957698">
              <w:rPr>
                <w:rFonts w:hint="cs"/>
                <w:sz w:val="24"/>
                <w:szCs w:val="24"/>
                <w:rtl/>
              </w:rPr>
              <w:t>الذي</w:t>
            </w:r>
            <w:r w:rsidRPr="00957698">
              <w:rPr>
                <w:sz w:val="24"/>
                <w:szCs w:val="24"/>
                <w:rtl/>
              </w:rPr>
              <w:t xml:space="preserve"> </w:t>
            </w:r>
            <w:r w:rsidRPr="00957698">
              <w:rPr>
                <w:rFonts w:hint="cs"/>
                <w:sz w:val="24"/>
                <w:szCs w:val="24"/>
                <w:rtl/>
              </w:rPr>
              <w:t>يضم</w:t>
            </w:r>
            <w:r w:rsidRPr="00957698">
              <w:rPr>
                <w:sz w:val="24"/>
                <w:szCs w:val="24"/>
                <w:rtl/>
              </w:rPr>
              <w:t xml:space="preserve"> </w:t>
            </w:r>
            <w:r w:rsidRPr="00957698">
              <w:rPr>
                <w:rFonts w:hint="cs"/>
                <w:sz w:val="24"/>
                <w:szCs w:val="24"/>
                <w:rtl/>
              </w:rPr>
              <w:t>مكتب</w:t>
            </w:r>
            <w:r w:rsidRPr="00957698">
              <w:rPr>
                <w:sz w:val="24"/>
                <w:szCs w:val="24"/>
                <w:rtl/>
              </w:rPr>
              <w:t xml:space="preserve"> </w:t>
            </w:r>
            <w:r w:rsidRPr="00957698">
              <w:rPr>
                <w:rFonts w:hint="cs"/>
                <w:sz w:val="24"/>
                <w:szCs w:val="24"/>
                <w:rtl/>
              </w:rPr>
              <w:t>الأمم</w:t>
            </w:r>
            <w:r w:rsidRPr="00957698">
              <w:rPr>
                <w:sz w:val="24"/>
                <w:szCs w:val="24"/>
                <w:rtl/>
              </w:rPr>
              <w:t xml:space="preserve"> </w:t>
            </w:r>
            <w:r w:rsidRPr="00957698">
              <w:rPr>
                <w:rFonts w:hint="cs"/>
                <w:sz w:val="24"/>
                <w:szCs w:val="24"/>
                <w:rtl/>
              </w:rPr>
              <w:t>المتحدة</w:t>
            </w:r>
            <w:r w:rsidRPr="00957698">
              <w:rPr>
                <w:sz w:val="24"/>
                <w:szCs w:val="24"/>
                <w:rtl/>
              </w:rPr>
              <w:t xml:space="preserve"> </w:t>
            </w:r>
            <w:r w:rsidRPr="00957698">
              <w:rPr>
                <w:rFonts w:hint="cs"/>
                <w:sz w:val="24"/>
                <w:szCs w:val="24"/>
                <w:rtl/>
              </w:rPr>
              <w:t>المعني</w:t>
            </w:r>
            <w:r w:rsidRPr="00957698">
              <w:rPr>
                <w:sz w:val="24"/>
                <w:szCs w:val="24"/>
                <w:rtl/>
              </w:rPr>
              <w:t xml:space="preserve"> </w:t>
            </w:r>
            <w:r w:rsidRPr="00957698">
              <w:rPr>
                <w:rFonts w:hint="cs"/>
                <w:sz w:val="24"/>
                <w:szCs w:val="24"/>
                <w:rtl/>
              </w:rPr>
              <w:t>بالمخدرات</w:t>
            </w:r>
            <w:r w:rsidRPr="00957698">
              <w:rPr>
                <w:sz w:val="24"/>
                <w:szCs w:val="24"/>
                <w:rtl/>
              </w:rPr>
              <w:t xml:space="preserve"> </w:t>
            </w:r>
            <w:r w:rsidRPr="00957698">
              <w:rPr>
                <w:rFonts w:hint="cs"/>
                <w:sz w:val="24"/>
                <w:szCs w:val="24"/>
                <w:rtl/>
              </w:rPr>
              <w:t>والجريمة</w:t>
            </w:r>
            <w:r w:rsidRPr="00957698">
              <w:rPr>
                <w:sz w:val="24"/>
                <w:szCs w:val="24"/>
                <w:rtl/>
              </w:rPr>
              <w:t xml:space="preserve"> </w:t>
            </w:r>
            <w:r w:rsidRPr="00957698">
              <w:rPr>
                <w:rFonts w:hint="cs"/>
                <w:sz w:val="24"/>
                <w:szCs w:val="24"/>
                <w:rtl/>
              </w:rPr>
              <w:t>واليونيسيف</w:t>
            </w:r>
            <w:r w:rsidRPr="00957698">
              <w:rPr>
                <w:sz w:val="24"/>
                <w:szCs w:val="24"/>
                <w:rtl/>
              </w:rPr>
              <w:t xml:space="preserve"> </w:t>
            </w:r>
            <w:r w:rsidRPr="00957698">
              <w:rPr>
                <w:rFonts w:hint="cs"/>
                <w:sz w:val="24"/>
                <w:szCs w:val="24"/>
                <w:rtl/>
              </w:rPr>
              <w:t>و</w:t>
            </w:r>
            <w:r w:rsidRPr="00957698">
              <w:rPr>
                <w:sz w:val="24"/>
                <w:szCs w:val="24"/>
                <w:rtl/>
              </w:rPr>
              <w:t xml:space="preserve"> </w:t>
            </w:r>
            <w:r w:rsidRPr="00957698">
              <w:rPr>
                <w:rFonts w:hint="cs"/>
                <w:sz w:val="24"/>
                <w:szCs w:val="24"/>
                <w:rtl/>
              </w:rPr>
              <w:t>المفوضية</w:t>
            </w:r>
            <w:r w:rsidRPr="00957698">
              <w:rPr>
                <w:sz w:val="24"/>
                <w:szCs w:val="24"/>
                <w:rtl/>
              </w:rPr>
              <w:t xml:space="preserve"> </w:t>
            </w:r>
            <w:r w:rsidRPr="00957698">
              <w:rPr>
                <w:rFonts w:hint="cs"/>
                <w:sz w:val="24"/>
                <w:szCs w:val="24"/>
                <w:rtl/>
              </w:rPr>
              <w:t>السامية</w:t>
            </w:r>
            <w:r w:rsidRPr="00957698">
              <w:rPr>
                <w:sz w:val="24"/>
                <w:szCs w:val="24"/>
                <w:rtl/>
              </w:rPr>
              <w:t xml:space="preserve"> </w:t>
            </w:r>
            <w:r w:rsidRPr="00957698">
              <w:rPr>
                <w:rFonts w:hint="cs"/>
                <w:sz w:val="24"/>
                <w:szCs w:val="24"/>
                <w:rtl/>
              </w:rPr>
              <w:t>لحقوق</w:t>
            </w:r>
            <w:r w:rsidRPr="00957698">
              <w:rPr>
                <w:sz w:val="24"/>
                <w:szCs w:val="24"/>
                <w:rtl/>
              </w:rPr>
              <w:t xml:space="preserve"> </w:t>
            </w:r>
            <w:r w:rsidRPr="00957698">
              <w:rPr>
                <w:rFonts w:hint="cs"/>
                <w:sz w:val="24"/>
                <w:szCs w:val="24"/>
                <w:rtl/>
              </w:rPr>
              <w:t>الإنسان</w:t>
            </w:r>
            <w:r w:rsidRPr="00957698">
              <w:rPr>
                <w:sz w:val="24"/>
                <w:szCs w:val="24"/>
                <w:rtl/>
              </w:rPr>
              <w:t xml:space="preserve"> </w:t>
            </w:r>
            <w:r w:rsidRPr="00957698">
              <w:rPr>
                <w:rFonts w:hint="cs"/>
                <w:sz w:val="24"/>
                <w:szCs w:val="24"/>
                <w:rtl/>
              </w:rPr>
              <w:t>والمنظمات</w:t>
            </w:r>
            <w:r w:rsidRPr="00957698">
              <w:rPr>
                <w:sz w:val="24"/>
                <w:szCs w:val="24"/>
                <w:rtl/>
              </w:rPr>
              <w:t xml:space="preserve"> </w:t>
            </w:r>
            <w:r w:rsidRPr="00957698">
              <w:rPr>
                <w:rFonts w:hint="cs"/>
                <w:sz w:val="24"/>
                <w:szCs w:val="24"/>
                <w:rtl/>
              </w:rPr>
              <w:t>غير</w:t>
            </w:r>
            <w:r w:rsidRPr="00957698">
              <w:rPr>
                <w:sz w:val="24"/>
                <w:szCs w:val="24"/>
                <w:rtl/>
              </w:rPr>
              <w:t xml:space="preserve"> </w:t>
            </w:r>
            <w:r w:rsidRPr="00957698">
              <w:rPr>
                <w:rFonts w:hint="cs"/>
                <w:sz w:val="24"/>
                <w:szCs w:val="24"/>
                <w:rtl/>
              </w:rPr>
              <w:t>الحكومية</w:t>
            </w:r>
            <w:r w:rsidR="00A42019">
              <w:rPr>
                <w:sz w:val="24"/>
                <w:szCs w:val="24"/>
              </w:rPr>
              <w:t>.</w:t>
            </w:r>
          </w:p>
          <w:p w:rsidR="00957698" w:rsidRPr="00834702" w:rsidRDefault="00957698" w:rsidP="00BA2424">
            <w:pPr>
              <w:rPr>
                <w:rFonts w:cs="Times New Roman"/>
              </w:rPr>
            </w:pPr>
            <w:r w:rsidRPr="00834702">
              <w:rPr>
                <w:rFonts w:cs="Times New Roman"/>
              </w:rPr>
              <w:t>CRC/C/BTN/CO/2 (CRC, 2008)</w:t>
            </w:r>
          </w:p>
          <w:p w:rsidR="00957698" w:rsidRPr="00957698" w:rsidRDefault="00957698" w:rsidP="00E447C0">
            <w:pPr>
              <w:tabs>
                <w:tab w:val="left" w:pos="5295"/>
              </w:tabs>
              <w:bidi/>
              <w:rPr>
                <w:sz w:val="24"/>
                <w:szCs w:val="24"/>
              </w:rPr>
            </w:pPr>
            <w:r w:rsidRPr="00834702">
              <w:rPr>
                <w:rFonts w:cs="Times New Roman"/>
              </w:rPr>
              <w:t>137.143</w:t>
            </w:r>
            <w:r w:rsidR="00BA2424">
              <w:rPr>
                <w:rFonts w:cs="Times New Roman" w:hint="cs"/>
                <w:rtl/>
              </w:rPr>
              <w:t xml:space="preserve"> </w:t>
            </w:r>
            <w:r w:rsidRPr="00834702">
              <w:rPr>
                <w:rFonts w:cs="Times New Roman"/>
              </w:rPr>
              <w:t xml:space="preserve"> </w:t>
            </w:r>
            <w:r w:rsidR="00BA2424">
              <w:rPr>
                <w:rFonts w:cs="Times New Roman" w:hint="cs"/>
                <w:rtl/>
              </w:rPr>
              <w:t xml:space="preserve"> </w:t>
            </w:r>
            <w:r w:rsidRPr="00957698">
              <w:rPr>
                <w:rFonts w:hint="cs"/>
                <w:sz w:val="24"/>
                <w:szCs w:val="24"/>
                <w:rtl/>
              </w:rPr>
              <w:t>أن تتخذ، من خلال بناء القدرات والمساعدة التقنية من المجتمع الدولي، التدابير اللازمة لاستعادة وتعزيز المؤسسات الوطنية الضرورية لإقامة العدل وسيادة القانون، بما في ذلك السلطة القضائية، ومكتب المدعي العام، والشرطة</w:t>
            </w:r>
            <w:r w:rsidRPr="00957698">
              <w:rPr>
                <w:rFonts w:hint="cs"/>
                <w:sz w:val="24"/>
                <w:szCs w:val="24"/>
                <w:rtl/>
                <w:lang w:bidi="ar"/>
              </w:rPr>
              <w:t>.</w:t>
            </w:r>
          </w:p>
          <w:p w:rsidR="00957698" w:rsidRPr="00957698" w:rsidRDefault="00957698" w:rsidP="00BA2424">
            <w:pPr>
              <w:tabs>
                <w:tab w:val="left" w:pos="5295"/>
              </w:tabs>
              <w:rPr>
                <w:sz w:val="24"/>
                <w:szCs w:val="24"/>
              </w:rPr>
            </w:pPr>
            <w:r w:rsidRPr="00834702">
              <w:rPr>
                <w:rFonts w:cs="Times New Roman"/>
              </w:rPr>
              <w:t>A/HRC/30/16 (UPR, 2015)</w:t>
            </w:r>
          </w:p>
        </w:tc>
        <w:tc>
          <w:tcPr>
            <w:tcW w:w="3060" w:type="dxa"/>
          </w:tcPr>
          <w:p w:rsidR="00957698" w:rsidRDefault="00957698" w:rsidP="00E447C0">
            <w:pPr>
              <w:tabs>
                <w:tab w:val="left" w:pos="5295"/>
              </w:tabs>
              <w:bidi/>
              <w:rPr>
                <w:sz w:val="24"/>
                <w:szCs w:val="24"/>
              </w:rPr>
            </w:pPr>
            <w:r w:rsidRPr="00834702">
              <w:rPr>
                <w:rFonts w:cs="Times New Roman"/>
              </w:rPr>
              <w:t>3. (b)</w:t>
            </w:r>
            <w:r w:rsidR="00BA2424">
              <w:rPr>
                <w:rFonts w:cs="Times New Roman" w:hint="cs"/>
                <w:rtl/>
              </w:rPr>
              <w:t xml:space="preserve"> </w:t>
            </w:r>
            <w:r w:rsidRPr="00834702">
              <w:rPr>
                <w:rFonts w:cs="Times New Roman"/>
              </w:rPr>
              <w:t xml:space="preserve"> </w:t>
            </w:r>
            <w:r w:rsidRPr="00001AF2">
              <w:rPr>
                <w:rFonts w:hint="cs"/>
                <w:sz w:val="24"/>
                <w:szCs w:val="24"/>
                <w:rtl/>
              </w:rPr>
              <w:t>إجراء</w:t>
            </w:r>
            <w:r w:rsidRPr="00001AF2">
              <w:rPr>
                <w:sz w:val="24"/>
                <w:szCs w:val="24"/>
                <w:rtl/>
              </w:rPr>
              <w:t xml:space="preserve"> </w:t>
            </w:r>
            <w:r w:rsidRPr="00001AF2">
              <w:rPr>
                <w:rFonts w:hint="cs"/>
                <w:sz w:val="24"/>
                <w:szCs w:val="24"/>
                <w:rtl/>
              </w:rPr>
              <w:t>البحوث</w:t>
            </w:r>
            <w:r w:rsidRPr="00001AF2">
              <w:rPr>
                <w:sz w:val="24"/>
                <w:szCs w:val="24"/>
                <w:rtl/>
              </w:rPr>
              <w:t xml:space="preserve"> </w:t>
            </w:r>
            <w:r w:rsidRPr="00001AF2">
              <w:rPr>
                <w:rFonts w:hint="cs"/>
                <w:sz w:val="24"/>
                <w:szCs w:val="24"/>
                <w:rtl/>
              </w:rPr>
              <w:t>ووضع</w:t>
            </w:r>
            <w:r w:rsidRPr="00001AF2">
              <w:rPr>
                <w:sz w:val="24"/>
                <w:szCs w:val="24"/>
                <w:rtl/>
              </w:rPr>
              <w:t xml:space="preserve"> </w:t>
            </w:r>
            <w:r w:rsidRPr="00001AF2">
              <w:rPr>
                <w:rFonts w:hint="cs"/>
                <w:sz w:val="24"/>
                <w:szCs w:val="24"/>
                <w:rtl/>
              </w:rPr>
              <w:t>نظام</w:t>
            </w:r>
            <w:r w:rsidRPr="00001AF2">
              <w:rPr>
                <w:sz w:val="24"/>
                <w:szCs w:val="24"/>
                <w:rtl/>
              </w:rPr>
              <w:t xml:space="preserve"> </w:t>
            </w:r>
            <w:r w:rsidRPr="00001AF2">
              <w:rPr>
                <w:rFonts w:hint="cs"/>
                <w:sz w:val="24"/>
                <w:szCs w:val="24"/>
                <w:rtl/>
              </w:rPr>
              <w:t>لجمع</w:t>
            </w:r>
            <w:r w:rsidRPr="00001AF2">
              <w:rPr>
                <w:sz w:val="24"/>
                <w:szCs w:val="24"/>
                <w:rtl/>
              </w:rPr>
              <w:t xml:space="preserve"> </w:t>
            </w:r>
            <w:r w:rsidRPr="00001AF2">
              <w:rPr>
                <w:rFonts w:hint="cs"/>
                <w:sz w:val="24"/>
                <w:szCs w:val="24"/>
                <w:rtl/>
              </w:rPr>
              <w:t>المعلومات</w:t>
            </w:r>
            <w:r w:rsidRPr="00001AF2">
              <w:rPr>
                <w:sz w:val="24"/>
                <w:szCs w:val="24"/>
                <w:rtl/>
              </w:rPr>
              <w:t xml:space="preserve"> </w:t>
            </w:r>
            <w:r w:rsidRPr="00001AF2">
              <w:rPr>
                <w:rFonts w:hint="cs"/>
                <w:sz w:val="24"/>
                <w:szCs w:val="24"/>
                <w:rtl/>
              </w:rPr>
              <w:t>المفصلة</w:t>
            </w:r>
            <w:r w:rsidRPr="00001AF2">
              <w:rPr>
                <w:sz w:val="24"/>
                <w:szCs w:val="24"/>
                <w:rtl/>
              </w:rPr>
              <w:t xml:space="preserve"> </w:t>
            </w:r>
            <w:r w:rsidRPr="00001AF2">
              <w:rPr>
                <w:rFonts w:hint="cs"/>
                <w:sz w:val="24"/>
                <w:szCs w:val="24"/>
                <w:rtl/>
              </w:rPr>
              <w:t>عن</w:t>
            </w:r>
            <w:r w:rsidRPr="00001AF2">
              <w:rPr>
                <w:sz w:val="24"/>
                <w:szCs w:val="24"/>
                <w:rtl/>
              </w:rPr>
              <w:t xml:space="preserve"> </w:t>
            </w:r>
            <w:r w:rsidRPr="00001AF2">
              <w:rPr>
                <w:rFonts w:hint="cs"/>
                <w:sz w:val="24"/>
                <w:szCs w:val="24"/>
                <w:rtl/>
              </w:rPr>
              <w:t>حالة</w:t>
            </w:r>
            <w:r w:rsidRPr="00001AF2">
              <w:rPr>
                <w:sz w:val="24"/>
                <w:szCs w:val="24"/>
                <w:rtl/>
              </w:rPr>
              <w:t xml:space="preserve"> </w:t>
            </w:r>
            <w:r w:rsidRPr="00001AF2">
              <w:rPr>
                <w:rFonts w:hint="cs"/>
                <w:sz w:val="24"/>
                <w:szCs w:val="24"/>
                <w:rtl/>
              </w:rPr>
              <w:t>النساء</w:t>
            </w:r>
            <w:r w:rsidRPr="00001AF2">
              <w:rPr>
                <w:sz w:val="24"/>
                <w:szCs w:val="24"/>
                <w:rtl/>
              </w:rPr>
              <w:t xml:space="preserve"> </w:t>
            </w:r>
            <w:r w:rsidRPr="00001AF2">
              <w:rPr>
                <w:rFonts w:hint="cs"/>
                <w:sz w:val="24"/>
                <w:szCs w:val="24"/>
                <w:rtl/>
              </w:rPr>
              <w:t>من</w:t>
            </w:r>
            <w:r w:rsidRPr="00001AF2">
              <w:rPr>
                <w:sz w:val="24"/>
                <w:szCs w:val="24"/>
                <w:rtl/>
              </w:rPr>
              <w:t xml:space="preserve"> </w:t>
            </w:r>
            <w:r w:rsidRPr="00001AF2">
              <w:rPr>
                <w:rFonts w:hint="cs"/>
                <w:sz w:val="24"/>
                <w:szCs w:val="24"/>
                <w:rtl/>
              </w:rPr>
              <w:t>أصل</w:t>
            </w:r>
            <w:r w:rsidRPr="00001AF2">
              <w:rPr>
                <w:sz w:val="24"/>
                <w:szCs w:val="24"/>
                <w:rtl/>
              </w:rPr>
              <w:t xml:space="preserve"> </w:t>
            </w:r>
            <w:r w:rsidRPr="00001AF2">
              <w:rPr>
                <w:rFonts w:hint="cs"/>
                <w:sz w:val="24"/>
                <w:szCs w:val="24"/>
                <w:rtl/>
              </w:rPr>
              <w:t>هايتي</w:t>
            </w:r>
            <w:r w:rsidRPr="00001AF2">
              <w:rPr>
                <w:sz w:val="24"/>
                <w:szCs w:val="24"/>
                <w:rtl/>
              </w:rPr>
              <w:t xml:space="preserve"> </w:t>
            </w:r>
            <w:r w:rsidRPr="00001AF2">
              <w:rPr>
                <w:rFonts w:hint="cs"/>
                <w:sz w:val="24"/>
                <w:szCs w:val="24"/>
                <w:rtl/>
              </w:rPr>
              <w:t>واللاجئات</w:t>
            </w:r>
            <w:r w:rsidRPr="00001AF2">
              <w:rPr>
                <w:sz w:val="24"/>
                <w:szCs w:val="24"/>
                <w:rtl/>
              </w:rPr>
              <w:t xml:space="preserve"> </w:t>
            </w:r>
            <w:r w:rsidRPr="00001AF2">
              <w:rPr>
                <w:rFonts w:hint="cs"/>
                <w:sz w:val="24"/>
                <w:szCs w:val="24"/>
                <w:rtl/>
              </w:rPr>
              <w:t>والنساء</w:t>
            </w:r>
            <w:r w:rsidRPr="00001AF2">
              <w:rPr>
                <w:sz w:val="24"/>
                <w:szCs w:val="24"/>
                <w:rtl/>
              </w:rPr>
              <w:t xml:space="preserve"> </w:t>
            </w:r>
            <w:r w:rsidRPr="00001AF2">
              <w:rPr>
                <w:rFonts w:hint="cs"/>
                <w:sz w:val="24"/>
                <w:szCs w:val="24"/>
                <w:rtl/>
              </w:rPr>
              <w:t>والفتيات</w:t>
            </w:r>
            <w:r w:rsidRPr="00001AF2">
              <w:rPr>
                <w:sz w:val="24"/>
                <w:szCs w:val="24"/>
                <w:rtl/>
              </w:rPr>
              <w:t xml:space="preserve"> </w:t>
            </w:r>
            <w:r w:rsidRPr="00001AF2">
              <w:rPr>
                <w:rFonts w:hint="cs"/>
                <w:sz w:val="24"/>
                <w:szCs w:val="24"/>
                <w:rtl/>
              </w:rPr>
              <w:t>ذوات</w:t>
            </w:r>
            <w:r w:rsidRPr="00001AF2">
              <w:rPr>
                <w:sz w:val="24"/>
                <w:szCs w:val="24"/>
                <w:rtl/>
              </w:rPr>
              <w:t xml:space="preserve"> </w:t>
            </w:r>
            <w:r w:rsidRPr="00001AF2">
              <w:rPr>
                <w:rFonts w:hint="cs"/>
                <w:sz w:val="24"/>
                <w:szCs w:val="24"/>
                <w:rtl/>
              </w:rPr>
              <w:t>الإعاقة</w:t>
            </w:r>
            <w:r w:rsidRPr="00001AF2">
              <w:rPr>
                <w:sz w:val="24"/>
                <w:szCs w:val="24"/>
                <w:rtl/>
              </w:rPr>
              <w:t xml:space="preserve"> </w:t>
            </w:r>
            <w:r w:rsidRPr="00001AF2">
              <w:rPr>
                <w:rFonts w:hint="cs"/>
                <w:sz w:val="24"/>
                <w:szCs w:val="24"/>
                <w:rtl/>
              </w:rPr>
              <w:t>فيما</w:t>
            </w:r>
            <w:r w:rsidRPr="00001AF2">
              <w:rPr>
                <w:sz w:val="24"/>
                <w:szCs w:val="24"/>
                <w:rtl/>
              </w:rPr>
              <w:t xml:space="preserve"> </w:t>
            </w:r>
            <w:r w:rsidRPr="00001AF2">
              <w:rPr>
                <w:rFonts w:hint="cs"/>
                <w:sz w:val="24"/>
                <w:szCs w:val="24"/>
                <w:rtl/>
              </w:rPr>
              <w:t>يتعلق</w:t>
            </w:r>
            <w:r w:rsidRPr="00001AF2">
              <w:rPr>
                <w:sz w:val="24"/>
                <w:szCs w:val="24"/>
                <w:rtl/>
              </w:rPr>
              <w:t xml:space="preserve"> </w:t>
            </w:r>
            <w:r w:rsidRPr="00001AF2">
              <w:rPr>
                <w:rFonts w:hint="cs"/>
                <w:sz w:val="24"/>
                <w:szCs w:val="24"/>
                <w:rtl/>
              </w:rPr>
              <w:t>بالتعليم</w:t>
            </w:r>
            <w:r w:rsidR="00A42019">
              <w:rPr>
                <w:sz w:val="24"/>
                <w:szCs w:val="24"/>
              </w:rPr>
              <w:t>.</w:t>
            </w:r>
          </w:p>
          <w:p w:rsidR="00F11E55" w:rsidRPr="00957698" w:rsidRDefault="00957698" w:rsidP="00BA2424">
            <w:pPr>
              <w:tabs>
                <w:tab w:val="left" w:pos="5295"/>
              </w:tabs>
              <w:rPr>
                <w:sz w:val="24"/>
                <w:szCs w:val="24"/>
              </w:rPr>
            </w:pPr>
            <w:r w:rsidRPr="00834702">
              <w:rPr>
                <w:rFonts w:cs="Times New Roman"/>
                <w:lang w:val="pt-BR"/>
              </w:rPr>
              <w:t>CEDAW/C/DOM/CO/6-7 (CEDAW, 2013)</w:t>
            </w:r>
          </w:p>
        </w:tc>
        <w:tc>
          <w:tcPr>
            <w:tcW w:w="2970" w:type="dxa"/>
          </w:tcPr>
          <w:p w:rsidR="00F11E55" w:rsidRPr="00001AF2" w:rsidRDefault="00F11E55" w:rsidP="00E447C0">
            <w:pPr>
              <w:bidi/>
              <w:rPr>
                <w:sz w:val="24"/>
                <w:szCs w:val="24"/>
              </w:rPr>
            </w:pPr>
          </w:p>
        </w:tc>
        <w:tc>
          <w:tcPr>
            <w:tcW w:w="3123" w:type="dxa"/>
          </w:tcPr>
          <w:p w:rsidR="00F11E55" w:rsidRDefault="006D3B46" w:rsidP="00E447C0">
            <w:pPr>
              <w:tabs>
                <w:tab w:val="left" w:pos="5295"/>
              </w:tabs>
              <w:bidi/>
              <w:rPr>
                <w:sz w:val="24"/>
                <w:szCs w:val="24"/>
              </w:rPr>
            </w:pPr>
            <w:r w:rsidRPr="006D3B46">
              <w:rPr>
                <w:rFonts w:hint="cs"/>
                <w:sz w:val="24"/>
                <w:szCs w:val="24"/>
                <w:rtl/>
              </w:rPr>
              <w:t>تلبية</w:t>
            </w:r>
            <w:r w:rsidRPr="006D3B46">
              <w:rPr>
                <w:sz w:val="24"/>
                <w:szCs w:val="24"/>
                <w:rtl/>
              </w:rPr>
              <w:t xml:space="preserve"> </w:t>
            </w:r>
            <w:r w:rsidRPr="006D3B46">
              <w:rPr>
                <w:rFonts w:hint="cs"/>
                <w:sz w:val="24"/>
                <w:szCs w:val="24"/>
                <w:rtl/>
              </w:rPr>
              <w:t>الاحتياجات</w:t>
            </w:r>
            <w:r w:rsidRPr="006D3B46">
              <w:rPr>
                <w:sz w:val="24"/>
                <w:szCs w:val="24"/>
                <w:rtl/>
              </w:rPr>
              <w:t xml:space="preserve"> </w:t>
            </w:r>
            <w:r w:rsidRPr="006D3B46">
              <w:rPr>
                <w:rFonts w:hint="cs"/>
                <w:sz w:val="24"/>
                <w:szCs w:val="24"/>
                <w:rtl/>
              </w:rPr>
              <w:t>الغذائية</w:t>
            </w:r>
            <w:r w:rsidRPr="006D3B46">
              <w:rPr>
                <w:sz w:val="24"/>
                <w:szCs w:val="24"/>
                <w:rtl/>
              </w:rPr>
              <w:t xml:space="preserve">  </w:t>
            </w:r>
            <w:r w:rsidRPr="006D3B46">
              <w:rPr>
                <w:rFonts w:hint="cs"/>
                <w:sz w:val="24"/>
                <w:szCs w:val="24"/>
                <w:rtl/>
              </w:rPr>
              <w:t>للأسر</w:t>
            </w:r>
            <w:r w:rsidRPr="006D3B46">
              <w:rPr>
                <w:sz w:val="24"/>
                <w:szCs w:val="24"/>
                <w:rtl/>
              </w:rPr>
              <w:t xml:space="preserve"> </w:t>
            </w:r>
            <w:r w:rsidRPr="006D3B46">
              <w:rPr>
                <w:rFonts w:hint="cs"/>
                <w:sz w:val="24"/>
                <w:szCs w:val="24"/>
                <w:rtl/>
              </w:rPr>
              <w:t>المحرومة</w:t>
            </w:r>
            <w:r w:rsidRPr="006D3B46">
              <w:rPr>
                <w:sz w:val="24"/>
                <w:szCs w:val="24"/>
                <w:rtl/>
              </w:rPr>
              <w:t xml:space="preserve"> </w:t>
            </w:r>
            <w:r w:rsidRPr="006D3B46">
              <w:rPr>
                <w:rFonts w:hint="cs"/>
                <w:sz w:val="24"/>
                <w:szCs w:val="24"/>
                <w:rtl/>
              </w:rPr>
              <w:t>والتعجيل</w:t>
            </w:r>
            <w:r w:rsidRPr="006D3B46">
              <w:rPr>
                <w:sz w:val="24"/>
                <w:szCs w:val="24"/>
                <w:rtl/>
              </w:rPr>
              <w:t xml:space="preserve"> </w:t>
            </w:r>
            <w:r w:rsidRPr="006D3B46">
              <w:rPr>
                <w:rFonts w:hint="cs"/>
                <w:sz w:val="24"/>
                <w:szCs w:val="24"/>
                <w:rtl/>
              </w:rPr>
              <w:t>باعتماد</w:t>
            </w:r>
            <w:r w:rsidRPr="006D3B46">
              <w:rPr>
                <w:sz w:val="24"/>
                <w:szCs w:val="24"/>
                <w:rtl/>
              </w:rPr>
              <w:t xml:space="preserve"> </w:t>
            </w:r>
            <w:r w:rsidRPr="006D3B46">
              <w:rPr>
                <w:rFonts w:hint="cs"/>
                <w:sz w:val="24"/>
                <w:szCs w:val="24"/>
                <w:rtl/>
              </w:rPr>
              <w:t>خطة</w:t>
            </w:r>
            <w:r w:rsidRPr="006D3B46">
              <w:rPr>
                <w:sz w:val="24"/>
                <w:szCs w:val="24"/>
                <w:rtl/>
              </w:rPr>
              <w:t xml:space="preserve"> </w:t>
            </w:r>
            <w:r w:rsidRPr="006D3B46">
              <w:rPr>
                <w:rFonts w:hint="cs"/>
                <w:sz w:val="24"/>
                <w:szCs w:val="24"/>
                <w:rtl/>
              </w:rPr>
              <w:t>عمل</w:t>
            </w:r>
            <w:r w:rsidRPr="006D3B46">
              <w:rPr>
                <w:sz w:val="24"/>
                <w:szCs w:val="24"/>
                <w:rtl/>
              </w:rPr>
              <w:t xml:space="preserve"> </w:t>
            </w:r>
            <w:r w:rsidRPr="006D3B46">
              <w:rPr>
                <w:rFonts w:hint="cs"/>
                <w:sz w:val="24"/>
                <w:szCs w:val="24"/>
                <w:rtl/>
              </w:rPr>
              <w:t>وطنية</w:t>
            </w:r>
            <w:r w:rsidRPr="006D3B46">
              <w:rPr>
                <w:sz w:val="24"/>
                <w:szCs w:val="24"/>
                <w:rtl/>
              </w:rPr>
              <w:t xml:space="preserve"> </w:t>
            </w:r>
            <w:r w:rsidRPr="006D3B46">
              <w:rPr>
                <w:rFonts w:hint="cs"/>
                <w:sz w:val="24"/>
                <w:szCs w:val="24"/>
                <w:rtl/>
              </w:rPr>
              <w:t>بشأن</w:t>
            </w:r>
            <w:r w:rsidRPr="006D3B46">
              <w:rPr>
                <w:sz w:val="24"/>
                <w:szCs w:val="24"/>
                <w:rtl/>
              </w:rPr>
              <w:t xml:space="preserve"> </w:t>
            </w:r>
            <w:r w:rsidRPr="006D3B46">
              <w:rPr>
                <w:rFonts w:hint="cs"/>
                <w:sz w:val="24"/>
                <w:szCs w:val="24"/>
                <w:rtl/>
              </w:rPr>
              <w:t>الأمن</w:t>
            </w:r>
            <w:r w:rsidRPr="006D3B46">
              <w:rPr>
                <w:sz w:val="24"/>
                <w:szCs w:val="24"/>
                <w:rtl/>
              </w:rPr>
              <w:t xml:space="preserve"> </w:t>
            </w:r>
            <w:r w:rsidRPr="006D3B46">
              <w:rPr>
                <w:rFonts w:hint="cs"/>
                <w:sz w:val="24"/>
                <w:szCs w:val="24"/>
                <w:rtl/>
              </w:rPr>
              <w:t>الغذائي</w:t>
            </w:r>
            <w:r w:rsidRPr="006D3B46">
              <w:rPr>
                <w:sz w:val="24"/>
                <w:szCs w:val="24"/>
                <w:rtl/>
              </w:rPr>
              <w:t xml:space="preserve"> </w:t>
            </w:r>
            <w:r w:rsidRPr="006D3B46">
              <w:rPr>
                <w:rFonts w:hint="cs"/>
                <w:sz w:val="24"/>
                <w:szCs w:val="24"/>
                <w:rtl/>
              </w:rPr>
              <w:t>والتغذية</w:t>
            </w:r>
            <w:r w:rsidRPr="006D3B46">
              <w:rPr>
                <w:sz w:val="24"/>
                <w:szCs w:val="24"/>
                <w:rtl/>
              </w:rPr>
              <w:t xml:space="preserve"> </w:t>
            </w:r>
            <w:r w:rsidRPr="006D3B46">
              <w:rPr>
                <w:rFonts w:hint="cs"/>
                <w:sz w:val="24"/>
                <w:szCs w:val="24"/>
                <w:rtl/>
              </w:rPr>
              <w:t>تمشيا</w:t>
            </w:r>
            <w:r w:rsidRPr="006D3B46">
              <w:rPr>
                <w:sz w:val="24"/>
                <w:szCs w:val="24"/>
                <w:rtl/>
              </w:rPr>
              <w:t xml:space="preserve"> </w:t>
            </w:r>
            <w:r w:rsidRPr="006D3B46">
              <w:rPr>
                <w:rFonts w:hint="cs"/>
                <w:sz w:val="24"/>
                <w:szCs w:val="24"/>
                <w:rtl/>
              </w:rPr>
              <w:t>مع</w:t>
            </w:r>
            <w:r w:rsidRPr="006D3B46">
              <w:rPr>
                <w:sz w:val="24"/>
                <w:szCs w:val="24"/>
                <w:rtl/>
              </w:rPr>
              <w:t xml:space="preserve"> </w:t>
            </w:r>
            <w:r w:rsidRPr="006D3B46">
              <w:rPr>
                <w:rFonts w:hint="cs"/>
                <w:sz w:val="24"/>
                <w:szCs w:val="24"/>
                <w:rtl/>
              </w:rPr>
              <w:t>الخطوط</w:t>
            </w:r>
            <w:r w:rsidRPr="006D3B46">
              <w:rPr>
                <w:sz w:val="24"/>
                <w:szCs w:val="24"/>
                <w:rtl/>
              </w:rPr>
              <w:t xml:space="preserve"> </w:t>
            </w:r>
            <w:r w:rsidRPr="006D3B46">
              <w:rPr>
                <w:rFonts w:hint="cs"/>
                <w:sz w:val="24"/>
                <w:szCs w:val="24"/>
                <w:rtl/>
              </w:rPr>
              <w:t>التوجيهية</w:t>
            </w:r>
            <w:r w:rsidRPr="006D3B46">
              <w:rPr>
                <w:sz w:val="24"/>
                <w:szCs w:val="24"/>
                <w:rtl/>
              </w:rPr>
              <w:t xml:space="preserve"> </w:t>
            </w:r>
            <w:r w:rsidRPr="006D3B46">
              <w:rPr>
                <w:rFonts w:hint="cs"/>
                <w:sz w:val="24"/>
                <w:szCs w:val="24"/>
                <w:rtl/>
              </w:rPr>
              <w:t>الطوعية</w:t>
            </w:r>
            <w:r w:rsidRPr="006D3B46">
              <w:rPr>
                <w:sz w:val="24"/>
                <w:szCs w:val="24"/>
                <w:rtl/>
              </w:rPr>
              <w:t xml:space="preserve"> </w:t>
            </w:r>
            <w:r w:rsidRPr="006D3B46">
              <w:rPr>
                <w:rFonts w:hint="cs"/>
                <w:sz w:val="24"/>
                <w:szCs w:val="24"/>
                <w:rtl/>
              </w:rPr>
              <w:t>لعام</w:t>
            </w:r>
            <w:r w:rsidRPr="006D3B46">
              <w:rPr>
                <w:sz w:val="24"/>
                <w:szCs w:val="24"/>
                <w:rtl/>
              </w:rPr>
              <w:t xml:space="preserve"> 2004 </w:t>
            </w:r>
            <w:r w:rsidRPr="006D3B46">
              <w:rPr>
                <w:rFonts w:hint="cs"/>
                <w:sz w:val="24"/>
                <w:szCs w:val="24"/>
                <w:rtl/>
              </w:rPr>
              <w:t>لدعم</w:t>
            </w:r>
            <w:r w:rsidRPr="006D3B46">
              <w:rPr>
                <w:sz w:val="24"/>
                <w:szCs w:val="24"/>
                <w:rtl/>
              </w:rPr>
              <w:t xml:space="preserve"> </w:t>
            </w:r>
            <w:r w:rsidRPr="006D3B46">
              <w:rPr>
                <w:rFonts w:hint="cs"/>
                <w:sz w:val="24"/>
                <w:szCs w:val="24"/>
                <w:rtl/>
              </w:rPr>
              <w:t>الإعمال</w:t>
            </w:r>
            <w:r w:rsidRPr="006D3B46">
              <w:rPr>
                <w:sz w:val="24"/>
                <w:szCs w:val="24"/>
                <w:rtl/>
              </w:rPr>
              <w:t xml:space="preserve"> </w:t>
            </w:r>
            <w:r w:rsidRPr="006D3B46">
              <w:rPr>
                <w:rFonts w:hint="cs"/>
                <w:sz w:val="24"/>
                <w:szCs w:val="24"/>
                <w:rtl/>
              </w:rPr>
              <w:t>التدريجي</w:t>
            </w:r>
            <w:r w:rsidRPr="006D3B46">
              <w:rPr>
                <w:sz w:val="24"/>
                <w:szCs w:val="24"/>
                <w:rtl/>
              </w:rPr>
              <w:t xml:space="preserve"> </w:t>
            </w:r>
            <w:r w:rsidRPr="006D3B46">
              <w:rPr>
                <w:rFonts w:hint="cs"/>
                <w:sz w:val="24"/>
                <w:szCs w:val="24"/>
                <w:rtl/>
              </w:rPr>
              <w:t>للحق</w:t>
            </w:r>
            <w:r w:rsidRPr="006D3B46">
              <w:rPr>
                <w:sz w:val="24"/>
                <w:szCs w:val="24"/>
                <w:rtl/>
              </w:rPr>
              <w:t xml:space="preserve"> </w:t>
            </w:r>
            <w:r w:rsidRPr="006D3B46">
              <w:rPr>
                <w:rFonts w:hint="cs"/>
                <w:sz w:val="24"/>
                <w:szCs w:val="24"/>
                <w:rtl/>
              </w:rPr>
              <w:t>في</w:t>
            </w:r>
            <w:r w:rsidRPr="006D3B46">
              <w:rPr>
                <w:sz w:val="24"/>
                <w:szCs w:val="24"/>
                <w:rtl/>
              </w:rPr>
              <w:t xml:space="preserve"> </w:t>
            </w:r>
            <w:r w:rsidRPr="006D3B46">
              <w:rPr>
                <w:rFonts w:hint="cs"/>
                <w:sz w:val="24"/>
                <w:szCs w:val="24"/>
                <w:rtl/>
              </w:rPr>
              <w:t>غذاء</w:t>
            </w:r>
            <w:r w:rsidRPr="006D3B46">
              <w:rPr>
                <w:sz w:val="24"/>
                <w:szCs w:val="24"/>
                <w:rtl/>
              </w:rPr>
              <w:t xml:space="preserve"> </w:t>
            </w:r>
            <w:r w:rsidRPr="006D3B46">
              <w:rPr>
                <w:rFonts w:hint="cs"/>
                <w:sz w:val="24"/>
                <w:szCs w:val="24"/>
                <w:rtl/>
              </w:rPr>
              <w:t>كاف</w:t>
            </w:r>
            <w:r w:rsidRPr="006D3B46">
              <w:rPr>
                <w:sz w:val="24"/>
                <w:szCs w:val="24"/>
                <w:rtl/>
              </w:rPr>
              <w:t xml:space="preserve"> </w:t>
            </w:r>
            <w:r w:rsidRPr="006D3B46">
              <w:rPr>
                <w:rFonts w:hint="cs"/>
                <w:sz w:val="24"/>
                <w:szCs w:val="24"/>
                <w:rtl/>
              </w:rPr>
              <w:t>في</w:t>
            </w:r>
            <w:r w:rsidRPr="006D3B46">
              <w:rPr>
                <w:sz w:val="24"/>
                <w:szCs w:val="24"/>
                <w:rtl/>
              </w:rPr>
              <w:t xml:space="preserve"> </w:t>
            </w:r>
            <w:r w:rsidRPr="006D3B46">
              <w:rPr>
                <w:rFonts w:hint="cs"/>
                <w:sz w:val="24"/>
                <w:szCs w:val="24"/>
                <w:rtl/>
              </w:rPr>
              <w:t>سياق</w:t>
            </w:r>
            <w:r w:rsidRPr="006D3B46">
              <w:rPr>
                <w:sz w:val="24"/>
                <w:szCs w:val="24"/>
                <w:rtl/>
              </w:rPr>
              <w:t xml:space="preserve"> </w:t>
            </w:r>
            <w:r w:rsidRPr="006D3B46">
              <w:rPr>
                <w:rFonts w:hint="cs"/>
                <w:sz w:val="24"/>
                <w:szCs w:val="24"/>
                <w:rtl/>
              </w:rPr>
              <w:t>الأمن</w:t>
            </w:r>
            <w:r w:rsidRPr="006D3B46">
              <w:rPr>
                <w:sz w:val="24"/>
                <w:szCs w:val="24"/>
                <w:rtl/>
              </w:rPr>
              <w:t xml:space="preserve"> </w:t>
            </w:r>
            <w:r w:rsidRPr="006D3B46">
              <w:rPr>
                <w:rFonts w:hint="cs"/>
                <w:sz w:val="24"/>
                <w:szCs w:val="24"/>
                <w:rtl/>
              </w:rPr>
              <w:t>الغذائي</w:t>
            </w:r>
            <w:r w:rsidRPr="006D3B46">
              <w:rPr>
                <w:sz w:val="24"/>
                <w:szCs w:val="24"/>
                <w:rtl/>
              </w:rPr>
              <w:t xml:space="preserve"> </w:t>
            </w:r>
            <w:r w:rsidRPr="006D3B46">
              <w:rPr>
                <w:rFonts w:hint="cs"/>
                <w:sz w:val="24"/>
                <w:szCs w:val="24"/>
                <w:rtl/>
              </w:rPr>
              <w:t>الوطني</w:t>
            </w:r>
            <w:r w:rsidR="00A42019">
              <w:rPr>
                <w:sz w:val="24"/>
                <w:szCs w:val="24"/>
              </w:rPr>
              <w:t>.</w:t>
            </w:r>
          </w:p>
          <w:p w:rsidR="00F63E20" w:rsidRPr="006D3B46" w:rsidRDefault="00F63E20" w:rsidP="00BA2424">
            <w:pPr>
              <w:tabs>
                <w:tab w:val="left" w:pos="5295"/>
              </w:tabs>
              <w:rPr>
                <w:sz w:val="24"/>
                <w:szCs w:val="24"/>
              </w:rPr>
            </w:pPr>
            <w:r w:rsidRPr="00834702">
              <w:rPr>
                <w:rFonts w:cs="Times New Roman"/>
                <w:lang w:val="pt-BR"/>
              </w:rPr>
              <w:t>E/C.12/IRL/CO/3 (CESCR, 2015)</w:t>
            </w:r>
          </w:p>
        </w:tc>
        <w:tc>
          <w:tcPr>
            <w:tcW w:w="1305" w:type="dxa"/>
          </w:tcPr>
          <w:p w:rsidR="00F11E55" w:rsidRPr="00D60264" w:rsidRDefault="00D60264" w:rsidP="00E447C0">
            <w:pPr>
              <w:tabs>
                <w:tab w:val="left" w:pos="5295"/>
              </w:tabs>
              <w:bidi/>
              <w:rPr>
                <w:b/>
                <w:bCs/>
                <w:sz w:val="24"/>
                <w:szCs w:val="24"/>
              </w:rPr>
            </w:pPr>
            <w:r w:rsidRPr="008D36C3">
              <w:rPr>
                <w:rFonts w:hint="cs"/>
                <w:b/>
                <w:bCs/>
                <w:sz w:val="24"/>
                <w:szCs w:val="24"/>
                <w:rtl/>
              </w:rPr>
              <w:t>ب</w:t>
            </w:r>
            <w:r w:rsidRPr="008D36C3">
              <w:rPr>
                <w:b/>
                <w:bCs/>
                <w:sz w:val="24"/>
                <w:szCs w:val="24"/>
                <w:rtl/>
              </w:rPr>
              <w:t xml:space="preserve"> - ١٤</w:t>
            </w:r>
          </w:p>
        </w:tc>
      </w:tr>
      <w:tr w:rsidR="00F11E55" w:rsidTr="00185C1C">
        <w:tc>
          <w:tcPr>
            <w:tcW w:w="2718" w:type="dxa"/>
            <w:shd w:val="clear" w:color="auto" w:fill="D6E3BC" w:themeFill="accent3" w:themeFillTint="66"/>
          </w:tcPr>
          <w:p w:rsidR="00A244FF" w:rsidRPr="00A244FF" w:rsidRDefault="00A244FF" w:rsidP="00E447C0">
            <w:pPr>
              <w:tabs>
                <w:tab w:val="left" w:pos="5295"/>
              </w:tabs>
              <w:bidi/>
              <w:rPr>
                <w:sz w:val="24"/>
                <w:szCs w:val="24"/>
              </w:rPr>
            </w:pPr>
            <w:r w:rsidRPr="00834702">
              <w:rPr>
                <w:rFonts w:cs="Times New Roman"/>
              </w:rPr>
              <w:t>82.</w:t>
            </w:r>
            <w:r w:rsidR="00F903D8">
              <w:rPr>
                <w:rFonts w:cs="Times New Roman" w:hint="cs"/>
                <w:rtl/>
              </w:rPr>
              <w:t xml:space="preserve"> </w:t>
            </w:r>
            <w:r w:rsidRPr="00834702">
              <w:rPr>
                <w:rFonts w:cs="Times New Roman"/>
              </w:rPr>
              <w:t xml:space="preserve"> </w:t>
            </w:r>
            <w:r w:rsidRPr="00A244FF">
              <w:rPr>
                <w:rFonts w:hint="cs"/>
                <w:sz w:val="24"/>
                <w:szCs w:val="24"/>
                <w:rtl/>
              </w:rPr>
              <w:t xml:space="preserve">التعاون مع لجنة الخبراء الأفريقية المعنية بحقوق ورفاه الطفل في الاتحاد الأفريقي بشأن تنفيذ الاتفاقية وغيرها من صكوك حقوق الإنسان، سواء في الدولة </w:t>
            </w:r>
            <w:r w:rsidRPr="00A244FF">
              <w:rPr>
                <w:rFonts w:hint="cs"/>
                <w:sz w:val="24"/>
                <w:szCs w:val="24"/>
                <w:rtl/>
              </w:rPr>
              <w:lastRenderedPageBreak/>
              <w:t>الطرف أو في الدول الأعضاء الأخرى في الاتحاد الأفريقي</w:t>
            </w:r>
            <w:r w:rsidRPr="00A244FF">
              <w:rPr>
                <w:rFonts w:hint="cs"/>
                <w:sz w:val="24"/>
                <w:szCs w:val="24"/>
                <w:rtl/>
                <w:lang w:bidi="ar"/>
              </w:rPr>
              <w:t>.</w:t>
            </w:r>
          </w:p>
          <w:p w:rsidR="00A244FF" w:rsidRPr="00834702" w:rsidRDefault="00A244FF" w:rsidP="00F903D8">
            <w:pPr>
              <w:rPr>
                <w:rFonts w:cs="Times New Roman"/>
              </w:rPr>
            </w:pPr>
            <w:r w:rsidRPr="00834702">
              <w:rPr>
                <w:rFonts w:cs="Times New Roman"/>
              </w:rPr>
              <w:t>CRC/C/CAF/CO/2 (CRC, 2017)</w:t>
            </w:r>
          </w:p>
          <w:p w:rsidR="00A244FF" w:rsidRPr="00A244FF" w:rsidRDefault="00A244FF" w:rsidP="00E447C0">
            <w:pPr>
              <w:tabs>
                <w:tab w:val="left" w:pos="5295"/>
              </w:tabs>
              <w:bidi/>
              <w:rPr>
                <w:sz w:val="24"/>
                <w:szCs w:val="24"/>
              </w:rPr>
            </w:pPr>
            <w:r w:rsidRPr="00834702">
              <w:rPr>
                <w:rFonts w:cs="Times New Roman"/>
              </w:rPr>
              <w:t>98.144.</w:t>
            </w:r>
            <w:r w:rsidR="00F903D8">
              <w:rPr>
                <w:rFonts w:cs="Times New Roman" w:hint="cs"/>
                <w:rtl/>
              </w:rPr>
              <w:t xml:space="preserve"> </w:t>
            </w:r>
            <w:r w:rsidRPr="00834702">
              <w:rPr>
                <w:rFonts w:cs="Times New Roman"/>
              </w:rPr>
              <w:t xml:space="preserve"> </w:t>
            </w:r>
            <w:r w:rsidRPr="00A244FF">
              <w:rPr>
                <w:rFonts w:hint="cs"/>
                <w:sz w:val="24"/>
                <w:szCs w:val="24"/>
                <w:rtl/>
              </w:rPr>
              <w:t xml:space="preserve">مواصلة التعاون مع الاتحاد الأفريقي وآليات الأمم المتحدة المنشأة للمساعدة في تسوية الحالة في </w:t>
            </w:r>
            <w:r w:rsidRPr="00A244FF">
              <w:rPr>
                <w:rFonts w:hint="cs"/>
                <w:sz w:val="24"/>
                <w:szCs w:val="24"/>
                <w:rtl/>
                <w:lang w:bidi="ar"/>
              </w:rPr>
              <w:t>[</w:t>
            </w:r>
            <w:r w:rsidRPr="00A244FF">
              <w:rPr>
                <w:rFonts w:hint="cs"/>
                <w:sz w:val="24"/>
                <w:szCs w:val="24"/>
                <w:rtl/>
              </w:rPr>
              <w:t>البلد</w:t>
            </w:r>
            <w:r w:rsidRPr="00A244FF">
              <w:rPr>
                <w:rFonts w:hint="cs"/>
                <w:sz w:val="24"/>
                <w:szCs w:val="24"/>
                <w:rtl/>
                <w:lang w:bidi="ar"/>
              </w:rPr>
              <w:t>]</w:t>
            </w:r>
            <w:r w:rsidRPr="00A244FF">
              <w:rPr>
                <w:rFonts w:hint="cs"/>
                <w:sz w:val="24"/>
                <w:szCs w:val="24"/>
                <w:rtl/>
              </w:rPr>
              <w:t>؛</w:t>
            </w:r>
          </w:p>
          <w:p w:rsidR="00F11E55" w:rsidRPr="00A244FF" w:rsidRDefault="00A244FF" w:rsidP="00F903D8">
            <w:pPr>
              <w:tabs>
                <w:tab w:val="left" w:pos="5295"/>
              </w:tabs>
              <w:rPr>
                <w:sz w:val="24"/>
                <w:szCs w:val="24"/>
              </w:rPr>
            </w:pPr>
            <w:r w:rsidRPr="00834702">
              <w:rPr>
                <w:rFonts w:cs="Times New Roman"/>
                <w:lang w:val="pt-BR"/>
              </w:rPr>
              <w:t>A/HRC/18/6 (UPR, 2011)</w:t>
            </w:r>
          </w:p>
        </w:tc>
        <w:tc>
          <w:tcPr>
            <w:tcW w:w="3060" w:type="dxa"/>
            <w:shd w:val="clear" w:color="auto" w:fill="D6E3BC" w:themeFill="accent3" w:themeFillTint="66"/>
          </w:tcPr>
          <w:p w:rsidR="00A244FF" w:rsidRPr="00A244FF" w:rsidRDefault="00E447C0" w:rsidP="00E447C0">
            <w:pPr>
              <w:tabs>
                <w:tab w:val="left" w:pos="5295"/>
              </w:tabs>
              <w:bidi/>
              <w:rPr>
                <w:sz w:val="24"/>
                <w:szCs w:val="24"/>
                <w:rtl/>
                <w:lang w:bidi="ar"/>
              </w:rPr>
            </w:pPr>
            <w:r>
              <w:rPr>
                <w:sz w:val="24"/>
                <w:szCs w:val="24"/>
                <w:lang w:bidi="ar"/>
              </w:rPr>
              <w:lastRenderedPageBreak/>
              <w:t xml:space="preserve"> 28.</w:t>
            </w:r>
            <w:r w:rsidR="00F903D8">
              <w:rPr>
                <w:rFonts w:hint="cs"/>
                <w:sz w:val="24"/>
                <w:szCs w:val="24"/>
                <w:rtl/>
                <w:lang w:bidi="ar"/>
              </w:rPr>
              <w:t>(</w:t>
            </w:r>
            <w:r w:rsidR="00F903D8">
              <w:rPr>
                <w:sz w:val="24"/>
                <w:szCs w:val="24"/>
                <w:lang w:bidi="ar"/>
              </w:rPr>
              <w:t>a</w:t>
            </w:r>
            <w:r w:rsidR="00F903D8">
              <w:rPr>
                <w:rFonts w:hint="cs"/>
                <w:sz w:val="24"/>
                <w:szCs w:val="24"/>
                <w:rtl/>
                <w:lang w:bidi="ar"/>
              </w:rPr>
              <w:t xml:space="preserve">) </w:t>
            </w:r>
            <w:r w:rsidR="00A244FF" w:rsidRPr="00A244FF">
              <w:rPr>
                <w:rFonts w:hint="cs"/>
                <w:sz w:val="24"/>
                <w:szCs w:val="24"/>
                <w:rtl/>
              </w:rPr>
              <w:t xml:space="preserve">تكثيف الجهود الرامية إلى خفض معدلات البطالة والعمالة الناقصة المرتفعة عن طريق وضع سياسة شاملة للعمالة تشمل خطة عمل ذات أهداف محددة وتركز على الفئات </w:t>
            </w:r>
            <w:r w:rsidR="00A244FF" w:rsidRPr="00A244FF">
              <w:rPr>
                <w:rFonts w:hint="cs"/>
                <w:sz w:val="24"/>
                <w:szCs w:val="24"/>
                <w:rtl/>
              </w:rPr>
              <w:lastRenderedPageBreak/>
              <w:t>الأكثر عرضة للبطالة والعما</w:t>
            </w:r>
            <w:r w:rsidR="00F903D8">
              <w:rPr>
                <w:rFonts w:hint="cs"/>
                <w:sz w:val="24"/>
                <w:szCs w:val="24"/>
                <w:rtl/>
              </w:rPr>
              <w:t>لة الناقصة مثل الشباب والنساء و</w:t>
            </w:r>
            <w:r w:rsidR="00A244FF" w:rsidRPr="00A244FF">
              <w:rPr>
                <w:rFonts w:hint="cs"/>
                <w:sz w:val="24"/>
                <w:szCs w:val="24"/>
                <w:rtl/>
              </w:rPr>
              <w:t>الاشخاص ذوى الاحتياجات الخاصة؛</w:t>
            </w:r>
          </w:p>
          <w:p w:rsidR="00A244FF" w:rsidRPr="00A244FF" w:rsidRDefault="00A244FF" w:rsidP="00E447C0">
            <w:pPr>
              <w:tabs>
                <w:tab w:val="left" w:pos="5295"/>
              </w:tabs>
              <w:bidi/>
              <w:rPr>
                <w:sz w:val="24"/>
                <w:szCs w:val="24"/>
              </w:rPr>
            </w:pPr>
            <w:r w:rsidRPr="00A244FF">
              <w:rPr>
                <w:rFonts w:hint="cs"/>
                <w:sz w:val="24"/>
                <w:szCs w:val="24"/>
                <w:rtl/>
                <w:lang w:bidi="ar"/>
              </w:rPr>
              <w:t>[...]</w:t>
            </w:r>
          </w:p>
          <w:p w:rsidR="00F11E55" w:rsidRPr="00A244FF" w:rsidRDefault="00A244FF" w:rsidP="00F903D8">
            <w:pPr>
              <w:tabs>
                <w:tab w:val="left" w:pos="5295"/>
              </w:tabs>
              <w:rPr>
                <w:sz w:val="24"/>
                <w:szCs w:val="24"/>
              </w:rPr>
            </w:pPr>
            <w:r w:rsidRPr="00834702">
              <w:rPr>
                <w:rFonts w:cs="Times New Roman"/>
                <w:lang w:val="pt-BR"/>
              </w:rPr>
              <w:t>E/C.12/HND/CO/2 (CESCR, 2017)</w:t>
            </w:r>
          </w:p>
        </w:tc>
        <w:tc>
          <w:tcPr>
            <w:tcW w:w="2970" w:type="dxa"/>
            <w:shd w:val="clear" w:color="auto" w:fill="D6E3BC" w:themeFill="accent3" w:themeFillTint="66"/>
          </w:tcPr>
          <w:p w:rsidR="00A244FF" w:rsidRPr="00A244FF" w:rsidRDefault="00A244FF" w:rsidP="00E447C0">
            <w:pPr>
              <w:tabs>
                <w:tab w:val="left" w:pos="5295"/>
              </w:tabs>
              <w:bidi/>
              <w:rPr>
                <w:sz w:val="24"/>
                <w:szCs w:val="24"/>
              </w:rPr>
            </w:pPr>
            <w:r w:rsidRPr="00A244FF">
              <w:rPr>
                <w:rFonts w:hint="cs"/>
                <w:sz w:val="24"/>
                <w:szCs w:val="24"/>
                <w:rtl/>
              </w:rPr>
              <w:lastRenderedPageBreak/>
              <w:t xml:space="preserve">ينبغي لمكتب أمين المظالم أن ينشئ وحدة خاصة تعمل في مجال الحق في الغذاء والحق في المياه، مع توفير الموارد البشرية والمالية </w:t>
            </w:r>
            <w:r w:rsidRPr="00A244FF">
              <w:rPr>
                <w:rFonts w:hint="cs"/>
                <w:sz w:val="24"/>
                <w:szCs w:val="24"/>
                <w:rtl/>
              </w:rPr>
              <w:lastRenderedPageBreak/>
              <w:t>الكافية</w:t>
            </w:r>
            <w:r w:rsidR="00A42019">
              <w:rPr>
                <w:sz w:val="24"/>
                <w:szCs w:val="24"/>
                <w:lang w:bidi="ar"/>
              </w:rPr>
              <w:t>.</w:t>
            </w:r>
          </w:p>
          <w:p w:rsidR="00F11E55" w:rsidRPr="00A244FF" w:rsidRDefault="00A244FF" w:rsidP="00F903D8">
            <w:pPr>
              <w:tabs>
                <w:tab w:val="left" w:pos="5295"/>
              </w:tabs>
              <w:rPr>
                <w:sz w:val="24"/>
                <w:szCs w:val="24"/>
              </w:rPr>
            </w:pPr>
            <w:r w:rsidRPr="00834702">
              <w:rPr>
                <w:rFonts w:cs="Times New Roman"/>
              </w:rPr>
              <w:t>A/HRC/7/5/Add.2 (SR Food, 2008)</w:t>
            </w:r>
          </w:p>
        </w:tc>
        <w:tc>
          <w:tcPr>
            <w:tcW w:w="3123" w:type="dxa"/>
            <w:shd w:val="clear" w:color="auto" w:fill="D6E3BC" w:themeFill="accent3" w:themeFillTint="66"/>
          </w:tcPr>
          <w:p w:rsidR="00F11E55" w:rsidRPr="00A244FF" w:rsidRDefault="00F11E55" w:rsidP="00E447C0">
            <w:pPr>
              <w:tabs>
                <w:tab w:val="left" w:pos="5295"/>
              </w:tabs>
              <w:bidi/>
              <w:rPr>
                <w:sz w:val="24"/>
                <w:szCs w:val="24"/>
              </w:rPr>
            </w:pPr>
          </w:p>
        </w:tc>
        <w:tc>
          <w:tcPr>
            <w:tcW w:w="1305" w:type="dxa"/>
            <w:shd w:val="clear" w:color="auto" w:fill="D6E3BC" w:themeFill="accent3" w:themeFillTint="66"/>
          </w:tcPr>
          <w:p w:rsidR="00F11E55" w:rsidRPr="00D60264" w:rsidRDefault="00D60264" w:rsidP="00E447C0">
            <w:pPr>
              <w:tabs>
                <w:tab w:val="left" w:pos="5295"/>
              </w:tabs>
              <w:bidi/>
              <w:rPr>
                <w:b/>
                <w:bCs/>
                <w:sz w:val="24"/>
                <w:szCs w:val="24"/>
              </w:rPr>
            </w:pPr>
            <w:r w:rsidRPr="008D36C3">
              <w:rPr>
                <w:rFonts w:hint="cs"/>
                <w:b/>
                <w:bCs/>
                <w:sz w:val="24"/>
                <w:szCs w:val="24"/>
                <w:rtl/>
              </w:rPr>
              <w:t>ب</w:t>
            </w:r>
            <w:r w:rsidRPr="008D36C3">
              <w:rPr>
                <w:b/>
                <w:bCs/>
                <w:sz w:val="24"/>
                <w:szCs w:val="24"/>
                <w:rtl/>
              </w:rPr>
              <w:t xml:space="preserve"> - ١٥</w:t>
            </w:r>
          </w:p>
        </w:tc>
      </w:tr>
      <w:tr w:rsidR="00F11E55" w:rsidTr="00185C1C">
        <w:tc>
          <w:tcPr>
            <w:tcW w:w="2718" w:type="dxa"/>
          </w:tcPr>
          <w:p w:rsidR="007E43F8" w:rsidRPr="007E43F8" w:rsidRDefault="007E43F8" w:rsidP="00E447C0">
            <w:pPr>
              <w:tabs>
                <w:tab w:val="left" w:pos="5295"/>
              </w:tabs>
              <w:bidi/>
              <w:rPr>
                <w:sz w:val="24"/>
                <w:szCs w:val="24"/>
              </w:rPr>
            </w:pPr>
            <w:r w:rsidRPr="00834702">
              <w:rPr>
                <w:rFonts w:cs="Times New Roman"/>
              </w:rPr>
              <w:t>64.</w:t>
            </w:r>
            <w:r w:rsidR="00CF3B83">
              <w:rPr>
                <w:rFonts w:cs="Times New Roman" w:hint="cs"/>
                <w:rtl/>
              </w:rPr>
              <w:t xml:space="preserve"> </w:t>
            </w:r>
            <w:r w:rsidRPr="00834702">
              <w:rPr>
                <w:rFonts w:cs="Times New Roman"/>
              </w:rPr>
              <w:t xml:space="preserve"> </w:t>
            </w:r>
            <w:r w:rsidRPr="007E43F8">
              <w:rPr>
                <w:rFonts w:hint="cs"/>
                <w:sz w:val="24"/>
                <w:szCs w:val="24"/>
                <w:rtl/>
              </w:rPr>
              <w:t>التعاون مع منظمة الدول الأمريكية بشأن تنفيذ الاتفاقية وغيرها من صكوك حقوق الإنسان، سواء في الدولة الطرف أو في الدول الأعضاء الأخرى في منظمة الدول الأمريكية</w:t>
            </w:r>
            <w:r w:rsidRPr="007E43F8">
              <w:rPr>
                <w:rFonts w:hint="cs"/>
                <w:sz w:val="24"/>
                <w:szCs w:val="24"/>
                <w:rtl/>
                <w:lang w:bidi="ar"/>
              </w:rPr>
              <w:t>.</w:t>
            </w:r>
          </w:p>
          <w:p w:rsidR="00F11E55" w:rsidRPr="007E43F8" w:rsidRDefault="007E43F8" w:rsidP="00120497">
            <w:pPr>
              <w:tabs>
                <w:tab w:val="left" w:pos="5295"/>
              </w:tabs>
              <w:rPr>
                <w:sz w:val="24"/>
                <w:szCs w:val="24"/>
              </w:rPr>
            </w:pPr>
            <w:r w:rsidRPr="00834702">
              <w:rPr>
                <w:rFonts w:cs="Times New Roman"/>
              </w:rPr>
              <w:t>CRC/C/BRB/CO/2 (CRC, 2017)</w:t>
            </w:r>
          </w:p>
        </w:tc>
        <w:tc>
          <w:tcPr>
            <w:tcW w:w="3060" w:type="dxa"/>
          </w:tcPr>
          <w:p w:rsidR="007E43F8" w:rsidRPr="007E43F8" w:rsidRDefault="00E447C0" w:rsidP="00E447C0">
            <w:pPr>
              <w:tabs>
                <w:tab w:val="left" w:pos="5295"/>
              </w:tabs>
              <w:bidi/>
              <w:rPr>
                <w:sz w:val="24"/>
                <w:szCs w:val="24"/>
              </w:rPr>
            </w:pPr>
            <w:r>
              <w:rPr>
                <w:rFonts w:cs="Times New Roman"/>
              </w:rPr>
              <w:t xml:space="preserve"> </w:t>
            </w:r>
            <w:r w:rsidR="007E43F8" w:rsidRPr="00834702">
              <w:rPr>
                <w:rFonts w:cs="Times New Roman"/>
              </w:rPr>
              <w:t>15.</w:t>
            </w:r>
            <w:r w:rsidR="00C51CA2">
              <w:rPr>
                <w:rFonts w:cs="Times New Roman" w:hint="cs"/>
                <w:rtl/>
              </w:rPr>
              <w:t xml:space="preserve"> </w:t>
            </w:r>
            <w:r w:rsidR="007E43F8" w:rsidRPr="00834702">
              <w:rPr>
                <w:rFonts w:cs="Times New Roman"/>
              </w:rPr>
              <w:t xml:space="preserve"> </w:t>
            </w:r>
            <w:r w:rsidR="007E43F8" w:rsidRPr="007E43F8">
              <w:rPr>
                <w:rFonts w:hint="cs"/>
                <w:sz w:val="24"/>
                <w:szCs w:val="24"/>
                <w:rtl/>
              </w:rPr>
              <w:t xml:space="preserve">تنفيذ </w:t>
            </w:r>
            <w:r w:rsidR="007E43F8" w:rsidRPr="007E43F8">
              <w:rPr>
                <w:rFonts w:hint="cs"/>
                <w:sz w:val="24"/>
                <w:szCs w:val="24"/>
                <w:rtl/>
                <w:lang w:bidi="ar"/>
              </w:rPr>
              <w:t xml:space="preserve">[...] </w:t>
            </w:r>
            <w:r w:rsidR="007E43F8" w:rsidRPr="007E43F8">
              <w:rPr>
                <w:rFonts w:hint="cs"/>
                <w:sz w:val="24"/>
                <w:szCs w:val="24"/>
                <w:rtl/>
              </w:rPr>
              <w:t xml:space="preserve">تدابير خاصة مؤقتة </w:t>
            </w:r>
            <w:r w:rsidR="007E43F8" w:rsidRPr="007E43F8">
              <w:rPr>
                <w:rFonts w:hint="cs"/>
                <w:sz w:val="24"/>
                <w:szCs w:val="24"/>
                <w:rtl/>
                <w:lang w:bidi="ar"/>
              </w:rPr>
              <w:t xml:space="preserve">[...] </w:t>
            </w:r>
            <w:r w:rsidR="007E43F8" w:rsidRPr="007E43F8">
              <w:rPr>
                <w:rFonts w:hint="cs"/>
                <w:sz w:val="24"/>
                <w:szCs w:val="24"/>
                <w:rtl/>
              </w:rPr>
              <w:t>في جميع المجالات التي تكون فيها المرأة ممثلة تمثيلا ناقصا أو محرومة، ولا سيما فيما يتعلق بالمرأة التي تواجه أشكالا متداخلة من التمييز، مثل النساء والفتيات المنتميات إلى أقليات لغوية وإثنية، والمسنات، والإعاقة، والنساء اللاتي يعشن في المناطق الريفية</w:t>
            </w:r>
            <w:r w:rsidR="007E43F8" w:rsidRPr="007E43F8">
              <w:rPr>
                <w:rFonts w:hint="cs"/>
                <w:sz w:val="24"/>
                <w:szCs w:val="24"/>
                <w:rtl/>
                <w:lang w:bidi="ar"/>
              </w:rPr>
              <w:t>.</w:t>
            </w:r>
          </w:p>
          <w:p w:rsidR="007E43F8" w:rsidRPr="00834702" w:rsidRDefault="007E43F8" w:rsidP="00120497">
            <w:pPr>
              <w:rPr>
                <w:rFonts w:cs="Times New Roman"/>
              </w:rPr>
            </w:pPr>
            <w:r w:rsidRPr="00834702">
              <w:rPr>
                <w:rFonts w:cs="Times New Roman"/>
              </w:rPr>
              <w:t>CEDAW/C/EST/CO/5-6 (CEDAW, 2016)</w:t>
            </w:r>
          </w:p>
          <w:p w:rsidR="00F11E55" w:rsidRDefault="007E43F8" w:rsidP="00E447C0">
            <w:pPr>
              <w:tabs>
                <w:tab w:val="left" w:pos="5295"/>
              </w:tabs>
              <w:bidi/>
              <w:rPr>
                <w:sz w:val="24"/>
                <w:szCs w:val="24"/>
              </w:rPr>
            </w:pPr>
            <w:r w:rsidRPr="00834702">
              <w:rPr>
                <w:rFonts w:cs="Times New Roman"/>
              </w:rPr>
              <w:t>45.</w:t>
            </w:r>
            <w:r w:rsidR="00120497">
              <w:rPr>
                <w:rFonts w:cs="Times New Roman" w:hint="cs"/>
                <w:rtl/>
              </w:rPr>
              <w:t xml:space="preserve"> </w:t>
            </w:r>
            <w:r w:rsidRPr="00834702">
              <w:rPr>
                <w:rFonts w:cs="Times New Roman"/>
              </w:rPr>
              <w:t xml:space="preserve"> </w:t>
            </w:r>
            <w:r w:rsidRPr="007E43F8">
              <w:rPr>
                <w:rFonts w:hint="cs"/>
                <w:sz w:val="24"/>
                <w:szCs w:val="24"/>
                <w:rtl/>
              </w:rPr>
              <w:t>مواصلة</w:t>
            </w:r>
            <w:r w:rsidRPr="007E43F8">
              <w:rPr>
                <w:sz w:val="24"/>
                <w:szCs w:val="24"/>
                <w:rtl/>
              </w:rPr>
              <w:t xml:space="preserve"> </w:t>
            </w:r>
            <w:r w:rsidRPr="007E43F8">
              <w:rPr>
                <w:rFonts w:hint="cs"/>
                <w:sz w:val="24"/>
                <w:szCs w:val="24"/>
                <w:rtl/>
              </w:rPr>
              <w:t>حملاتها</w:t>
            </w:r>
            <w:r w:rsidRPr="007E43F8">
              <w:rPr>
                <w:sz w:val="24"/>
                <w:szCs w:val="24"/>
                <w:rtl/>
              </w:rPr>
              <w:t xml:space="preserve"> </w:t>
            </w:r>
            <w:r w:rsidRPr="007E43F8">
              <w:rPr>
                <w:rFonts w:hint="cs"/>
                <w:sz w:val="24"/>
                <w:szCs w:val="24"/>
                <w:rtl/>
              </w:rPr>
              <w:t>المراعية</w:t>
            </w:r>
            <w:r w:rsidRPr="007E43F8">
              <w:rPr>
                <w:sz w:val="24"/>
                <w:szCs w:val="24"/>
                <w:rtl/>
              </w:rPr>
              <w:t xml:space="preserve"> </w:t>
            </w:r>
            <w:r w:rsidRPr="007E43F8">
              <w:rPr>
                <w:rFonts w:hint="cs"/>
                <w:sz w:val="24"/>
                <w:szCs w:val="24"/>
                <w:rtl/>
              </w:rPr>
              <w:t>للمنظور</w:t>
            </w:r>
            <w:r w:rsidRPr="007E43F8">
              <w:rPr>
                <w:sz w:val="24"/>
                <w:szCs w:val="24"/>
                <w:rtl/>
              </w:rPr>
              <w:t xml:space="preserve"> </w:t>
            </w:r>
            <w:r w:rsidRPr="007E43F8">
              <w:rPr>
                <w:rFonts w:hint="cs"/>
                <w:sz w:val="24"/>
                <w:szCs w:val="24"/>
                <w:rtl/>
              </w:rPr>
              <w:t>الجنساني</w:t>
            </w:r>
            <w:r w:rsidRPr="007E43F8">
              <w:rPr>
                <w:sz w:val="24"/>
                <w:szCs w:val="24"/>
                <w:rtl/>
              </w:rPr>
              <w:t xml:space="preserve"> </w:t>
            </w:r>
            <w:r w:rsidRPr="007E43F8">
              <w:rPr>
                <w:rFonts w:hint="cs"/>
                <w:sz w:val="24"/>
                <w:szCs w:val="24"/>
                <w:rtl/>
              </w:rPr>
              <w:t>لخلق</w:t>
            </w:r>
            <w:r w:rsidRPr="007E43F8">
              <w:rPr>
                <w:sz w:val="24"/>
                <w:szCs w:val="24"/>
                <w:rtl/>
              </w:rPr>
              <w:t xml:space="preserve"> </w:t>
            </w:r>
            <w:r w:rsidRPr="007E43F8">
              <w:rPr>
                <w:rFonts w:hint="cs"/>
                <w:sz w:val="24"/>
                <w:szCs w:val="24"/>
                <w:rtl/>
              </w:rPr>
              <w:t>بيئة</w:t>
            </w:r>
            <w:r w:rsidRPr="007E43F8">
              <w:rPr>
                <w:sz w:val="24"/>
                <w:szCs w:val="24"/>
                <w:rtl/>
              </w:rPr>
              <w:t xml:space="preserve"> </w:t>
            </w:r>
            <w:r w:rsidRPr="007E43F8">
              <w:rPr>
                <w:rFonts w:hint="cs"/>
                <w:sz w:val="24"/>
                <w:szCs w:val="24"/>
                <w:rtl/>
              </w:rPr>
              <w:t>أقل</w:t>
            </w:r>
            <w:r w:rsidRPr="007E43F8">
              <w:rPr>
                <w:sz w:val="24"/>
                <w:szCs w:val="24"/>
                <w:rtl/>
              </w:rPr>
              <w:t xml:space="preserve"> </w:t>
            </w:r>
            <w:r w:rsidRPr="007E43F8">
              <w:rPr>
                <w:rFonts w:hint="cs"/>
                <w:sz w:val="24"/>
                <w:szCs w:val="24"/>
                <w:rtl/>
              </w:rPr>
              <w:t>تمييزا؛</w:t>
            </w:r>
          </w:p>
          <w:p w:rsidR="007E43F8" w:rsidRPr="007E43F8" w:rsidRDefault="007E43F8" w:rsidP="00120497">
            <w:pPr>
              <w:tabs>
                <w:tab w:val="left" w:pos="5295"/>
              </w:tabs>
              <w:rPr>
                <w:sz w:val="24"/>
                <w:szCs w:val="24"/>
              </w:rPr>
            </w:pPr>
            <w:r w:rsidRPr="00834702">
              <w:rPr>
                <w:rFonts w:cs="Times New Roman"/>
                <w:lang w:val="pt-BR"/>
              </w:rPr>
              <w:t>A/HRC/14/14 (UPR, 2010)</w:t>
            </w:r>
          </w:p>
        </w:tc>
        <w:tc>
          <w:tcPr>
            <w:tcW w:w="2970" w:type="dxa"/>
          </w:tcPr>
          <w:p w:rsidR="00F11E55" w:rsidRPr="00035006" w:rsidRDefault="00F11E55" w:rsidP="00E447C0">
            <w:pPr>
              <w:tabs>
                <w:tab w:val="left" w:pos="5295"/>
              </w:tabs>
              <w:bidi/>
              <w:rPr>
                <w:sz w:val="24"/>
                <w:szCs w:val="24"/>
              </w:rPr>
            </w:pPr>
          </w:p>
        </w:tc>
        <w:tc>
          <w:tcPr>
            <w:tcW w:w="3123" w:type="dxa"/>
          </w:tcPr>
          <w:p w:rsidR="00035006" w:rsidRPr="00035006" w:rsidRDefault="00E447C0" w:rsidP="00E447C0">
            <w:pPr>
              <w:tabs>
                <w:tab w:val="left" w:pos="5295"/>
              </w:tabs>
              <w:bidi/>
              <w:rPr>
                <w:sz w:val="24"/>
                <w:szCs w:val="24"/>
              </w:rPr>
            </w:pPr>
            <w:r>
              <w:rPr>
                <w:rFonts w:cs="Times New Roman"/>
              </w:rPr>
              <w:t xml:space="preserve"> </w:t>
            </w:r>
            <w:r w:rsidR="00035006" w:rsidRPr="00834702">
              <w:rPr>
                <w:rFonts w:cs="Times New Roman"/>
              </w:rPr>
              <w:t xml:space="preserve">44. </w:t>
            </w:r>
            <w:r w:rsidR="00035006" w:rsidRPr="00035006">
              <w:rPr>
                <w:rFonts w:hint="cs"/>
                <w:sz w:val="24"/>
                <w:szCs w:val="24"/>
                <w:rtl/>
              </w:rPr>
              <w:t>اتخاذ الخطوات اللازمة لحماية الحق في الغذاء الكافي، بما في ذلك اعتماد استراتيجية وطنية</w:t>
            </w:r>
            <w:r w:rsidR="00035006" w:rsidRPr="00035006">
              <w:rPr>
                <w:rFonts w:hint="cs"/>
                <w:sz w:val="24"/>
                <w:szCs w:val="24"/>
                <w:rtl/>
                <w:lang w:bidi="ar"/>
              </w:rPr>
              <w:t xml:space="preserve">. </w:t>
            </w:r>
            <w:r w:rsidR="00035006" w:rsidRPr="00035006">
              <w:rPr>
                <w:rFonts w:hint="cs"/>
                <w:sz w:val="24"/>
                <w:szCs w:val="24"/>
                <w:rtl/>
              </w:rPr>
              <w:t xml:space="preserve">وتوجه الدولة الطرف الانتباه إلى التعليق العام رقم </w:t>
            </w:r>
            <w:r w:rsidR="00035006" w:rsidRPr="00035006">
              <w:rPr>
                <w:rFonts w:hint="cs"/>
                <w:sz w:val="24"/>
                <w:szCs w:val="24"/>
                <w:rtl/>
                <w:lang w:bidi="ar"/>
              </w:rPr>
              <w:t xml:space="preserve">12 (1999) </w:t>
            </w:r>
            <w:r w:rsidR="00035006" w:rsidRPr="00035006">
              <w:rPr>
                <w:rFonts w:hint="cs"/>
                <w:sz w:val="24"/>
                <w:szCs w:val="24"/>
                <w:rtl/>
              </w:rPr>
              <w:t>بشأن الحق في الغذاء الكافي والخطوط التوجيهية الطوعية لدعم الإعمال التدريجي للحق في غذاء كاف في سياق الأمن الغذائي الوطني الذي اعتمدته منظمة الأغذية والزراعة من الأمم المتحدة</w:t>
            </w:r>
            <w:r w:rsidR="00035006" w:rsidRPr="00035006">
              <w:rPr>
                <w:rFonts w:hint="cs"/>
                <w:sz w:val="24"/>
                <w:szCs w:val="24"/>
                <w:rtl/>
                <w:lang w:bidi="ar"/>
              </w:rPr>
              <w:t>.</w:t>
            </w:r>
          </w:p>
          <w:p w:rsidR="00F11E55" w:rsidRPr="00A244FF" w:rsidRDefault="00035006" w:rsidP="00120497">
            <w:pPr>
              <w:tabs>
                <w:tab w:val="left" w:pos="5295"/>
              </w:tabs>
              <w:rPr>
                <w:sz w:val="24"/>
                <w:szCs w:val="24"/>
              </w:rPr>
            </w:pPr>
            <w:r w:rsidRPr="00834702">
              <w:rPr>
                <w:rFonts w:cs="Times New Roman"/>
                <w:lang w:val="pt-BR"/>
              </w:rPr>
              <w:t>E/C.12/MKD/CO/2-4 (CESCR, 2016)</w:t>
            </w:r>
          </w:p>
        </w:tc>
        <w:tc>
          <w:tcPr>
            <w:tcW w:w="1305" w:type="dxa"/>
          </w:tcPr>
          <w:p w:rsidR="00F11E55" w:rsidRPr="00D60264" w:rsidRDefault="00D60264" w:rsidP="00E447C0">
            <w:pPr>
              <w:tabs>
                <w:tab w:val="left" w:pos="5295"/>
              </w:tabs>
              <w:bidi/>
              <w:rPr>
                <w:b/>
                <w:bCs/>
                <w:sz w:val="24"/>
                <w:szCs w:val="24"/>
              </w:rPr>
            </w:pPr>
            <w:r w:rsidRPr="008D36C3">
              <w:rPr>
                <w:rFonts w:hint="cs"/>
                <w:b/>
                <w:bCs/>
                <w:sz w:val="24"/>
                <w:szCs w:val="24"/>
                <w:rtl/>
              </w:rPr>
              <w:t>ب</w:t>
            </w:r>
            <w:r w:rsidRPr="008D36C3">
              <w:rPr>
                <w:b/>
                <w:bCs/>
                <w:sz w:val="24"/>
                <w:szCs w:val="24"/>
                <w:rtl/>
              </w:rPr>
              <w:t xml:space="preserve"> - ١٦</w:t>
            </w:r>
          </w:p>
        </w:tc>
      </w:tr>
      <w:tr w:rsidR="005D0D37" w:rsidTr="00120497">
        <w:tc>
          <w:tcPr>
            <w:tcW w:w="2718" w:type="dxa"/>
            <w:shd w:val="clear" w:color="auto" w:fill="D6E3BC" w:themeFill="accent3" w:themeFillTint="66"/>
          </w:tcPr>
          <w:p w:rsidR="005D0D37" w:rsidRPr="00834702" w:rsidRDefault="005D0D37" w:rsidP="00E447C0">
            <w:pPr>
              <w:tabs>
                <w:tab w:val="left" w:pos="5295"/>
              </w:tabs>
              <w:bidi/>
              <w:rPr>
                <w:rFonts w:cs="Times New Roman"/>
              </w:rPr>
            </w:pPr>
          </w:p>
        </w:tc>
        <w:tc>
          <w:tcPr>
            <w:tcW w:w="3060" w:type="dxa"/>
            <w:shd w:val="clear" w:color="auto" w:fill="D6E3BC" w:themeFill="accent3" w:themeFillTint="66"/>
          </w:tcPr>
          <w:p w:rsidR="000A3BC3" w:rsidRPr="000A3BC3" w:rsidRDefault="000A3BC3" w:rsidP="00E447C0">
            <w:pPr>
              <w:tabs>
                <w:tab w:val="left" w:pos="5295"/>
              </w:tabs>
              <w:bidi/>
              <w:rPr>
                <w:rFonts w:cs="Times New Roman"/>
              </w:rPr>
            </w:pPr>
            <w:r w:rsidRPr="00834702">
              <w:rPr>
                <w:rFonts w:cs="Times New Roman"/>
              </w:rPr>
              <w:t>42.</w:t>
            </w:r>
            <w:r w:rsidR="00120497">
              <w:rPr>
                <w:rFonts w:cs="Times New Roman" w:hint="cs"/>
                <w:rtl/>
              </w:rPr>
              <w:t xml:space="preserve"> </w:t>
            </w:r>
            <w:r w:rsidRPr="00834702">
              <w:rPr>
                <w:rFonts w:cs="Times New Roman"/>
              </w:rPr>
              <w:t xml:space="preserve"> </w:t>
            </w:r>
            <w:r w:rsidRPr="000A3BC3">
              <w:rPr>
                <w:rFonts w:cs="Times New Roman" w:hint="cs"/>
                <w:sz w:val="24"/>
                <w:szCs w:val="24"/>
                <w:rtl/>
              </w:rPr>
              <w:t>إعادة النظر في التشريع لضمان عدم التمييز ضد الأشخاص ذوي الإعاقة الذهنية والعقلية من خلال حرمانهم من حق التصويت على أسس غير متناسبة أو غير ذات صلة معقولة وموضوعية</w:t>
            </w:r>
            <w:r w:rsidR="00A42019">
              <w:rPr>
                <w:rFonts w:cs="Times New Roman"/>
                <w:sz w:val="24"/>
                <w:szCs w:val="24"/>
                <w:lang w:bidi="ar"/>
              </w:rPr>
              <w:t>.</w:t>
            </w:r>
          </w:p>
          <w:p w:rsidR="005D0D37" w:rsidRPr="00834702" w:rsidRDefault="000A3BC3" w:rsidP="00120497">
            <w:pPr>
              <w:tabs>
                <w:tab w:val="left" w:pos="5295"/>
              </w:tabs>
              <w:rPr>
                <w:rFonts w:cs="Times New Roman"/>
              </w:rPr>
            </w:pPr>
            <w:r w:rsidRPr="00834702">
              <w:rPr>
                <w:rFonts w:cs="Times New Roman"/>
                <w:lang w:val="pt-BR"/>
              </w:rPr>
              <w:t>CCPR/C/POL/CO/7 (CCPR, 2016)</w:t>
            </w:r>
          </w:p>
        </w:tc>
        <w:tc>
          <w:tcPr>
            <w:tcW w:w="2970" w:type="dxa"/>
            <w:shd w:val="clear" w:color="auto" w:fill="D6E3BC" w:themeFill="accent3" w:themeFillTint="66"/>
          </w:tcPr>
          <w:p w:rsidR="000A3BC3" w:rsidRPr="000A3BC3" w:rsidRDefault="000A3BC3" w:rsidP="00E447C0">
            <w:pPr>
              <w:tabs>
                <w:tab w:val="left" w:pos="5295"/>
              </w:tabs>
              <w:bidi/>
              <w:rPr>
                <w:sz w:val="24"/>
                <w:szCs w:val="24"/>
                <w:lang w:bidi="ar"/>
              </w:rPr>
            </w:pPr>
            <w:r w:rsidRPr="00834702">
              <w:rPr>
                <w:rFonts w:cs="Times New Roman"/>
              </w:rPr>
              <w:t>(b)</w:t>
            </w:r>
            <w:r w:rsidR="00567266">
              <w:rPr>
                <w:rFonts w:cs="Times New Roman" w:hint="cs"/>
                <w:rtl/>
              </w:rPr>
              <w:t xml:space="preserve"> </w:t>
            </w:r>
            <w:r w:rsidRPr="00834702">
              <w:rPr>
                <w:rFonts w:cs="Times New Roman"/>
              </w:rPr>
              <w:t xml:space="preserve"> </w:t>
            </w:r>
            <w:r w:rsidRPr="000A3BC3">
              <w:rPr>
                <w:rFonts w:hint="cs"/>
                <w:sz w:val="24"/>
                <w:szCs w:val="24"/>
                <w:rtl/>
              </w:rPr>
              <w:t>فرض اللوائح المتعلقة بمعالجة المياه في المناطق الصناعية واتخاذ التدابير اللازمة لحماية مصادر المياه من التلوث وضمان سلامة المياه الموفرة للسكان</w:t>
            </w:r>
            <w:r w:rsidRPr="000A3BC3">
              <w:rPr>
                <w:rFonts w:hint="cs"/>
                <w:sz w:val="24"/>
                <w:szCs w:val="24"/>
                <w:rtl/>
                <w:lang w:bidi="ar"/>
              </w:rPr>
              <w:t>.</w:t>
            </w:r>
          </w:p>
          <w:p w:rsidR="000A3BC3" w:rsidRPr="000A3BC3" w:rsidRDefault="000A3BC3" w:rsidP="00120497">
            <w:pPr>
              <w:tabs>
                <w:tab w:val="left" w:pos="5295"/>
              </w:tabs>
              <w:rPr>
                <w:sz w:val="24"/>
                <w:szCs w:val="24"/>
              </w:rPr>
            </w:pPr>
            <w:r w:rsidRPr="00834702">
              <w:rPr>
                <w:rFonts w:cs="Times New Roman"/>
                <w:lang w:val="pt-BR"/>
              </w:rPr>
              <w:t>E/C.12/VNM/CO/2-4 (CESCR, 2014)</w:t>
            </w:r>
            <w:r w:rsidRPr="000A3BC3">
              <w:rPr>
                <w:rFonts w:hint="cs"/>
                <w:sz w:val="24"/>
                <w:szCs w:val="24"/>
                <w:rtl/>
                <w:lang w:bidi="ar"/>
              </w:rPr>
              <w:t>.</w:t>
            </w:r>
          </w:p>
          <w:p w:rsidR="005D0D37" w:rsidRPr="00035006" w:rsidRDefault="005D0D37" w:rsidP="00E447C0">
            <w:pPr>
              <w:tabs>
                <w:tab w:val="left" w:pos="5295"/>
              </w:tabs>
              <w:bidi/>
              <w:rPr>
                <w:sz w:val="24"/>
                <w:szCs w:val="24"/>
              </w:rPr>
            </w:pPr>
          </w:p>
        </w:tc>
        <w:tc>
          <w:tcPr>
            <w:tcW w:w="3123" w:type="dxa"/>
            <w:shd w:val="clear" w:color="auto" w:fill="D6E3BC" w:themeFill="accent3" w:themeFillTint="66"/>
          </w:tcPr>
          <w:p w:rsidR="000A3BC3" w:rsidRPr="000A3BC3" w:rsidRDefault="000A3BC3" w:rsidP="00E447C0">
            <w:pPr>
              <w:tabs>
                <w:tab w:val="left" w:pos="5295"/>
              </w:tabs>
              <w:bidi/>
              <w:rPr>
                <w:rFonts w:cs="Times New Roman"/>
                <w:sz w:val="24"/>
                <w:szCs w:val="24"/>
              </w:rPr>
            </w:pPr>
            <w:r w:rsidRPr="00834702">
              <w:rPr>
                <w:rFonts w:cs="Times New Roman"/>
              </w:rPr>
              <w:t>138.109</w:t>
            </w:r>
            <w:r w:rsidR="00120497">
              <w:rPr>
                <w:rFonts w:cs="Times New Roman" w:hint="cs"/>
                <w:rtl/>
              </w:rPr>
              <w:t xml:space="preserve"> </w:t>
            </w:r>
            <w:r w:rsidRPr="00834702">
              <w:rPr>
                <w:rFonts w:cs="Times New Roman"/>
              </w:rPr>
              <w:t xml:space="preserve"> </w:t>
            </w:r>
            <w:r w:rsidR="00120497">
              <w:rPr>
                <w:rFonts w:cs="Times New Roman" w:hint="cs"/>
                <w:rtl/>
              </w:rPr>
              <w:t xml:space="preserve"> </w:t>
            </w:r>
            <w:r w:rsidRPr="000A3BC3">
              <w:rPr>
                <w:rFonts w:cs="Times New Roman" w:hint="cs"/>
                <w:sz w:val="24"/>
                <w:szCs w:val="24"/>
                <w:rtl/>
              </w:rPr>
              <w:t>ضمان الحق في الغذاء الكافي، وخاصة أثناء أوقات النزاع وفي حالات الطوارئ</w:t>
            </w:r>
            <w:r w:rsidR="00A42019">
              <w:rPr>
                <w:rFonts w:cs="Times New Roman"/>
                <w:sz w:val="24"/>
                <w:szCs w:val="24"/>
                <w:lang w:bidi="ar"/>
              </w:rPr>
              <w:t>.</w:t>
            </w:r>
          </w:p>
          <w:p w:rsidR="000A3BC3" w:rsidRPr="000A3BC3" w:rsidRDefault="000A3BC3" w:rsidP="00120497">
            <w:pPr>
              <w:rPr>
                <w:rFonts w:cs="Times New Roman"/>
                <w:sz w:val="24"/>
                <w:szCs w:val="24"/>
              </w:rPr>
            </w:pPr>
            <w:r w:rsidRPr="000A3BC3">
              <w:rPr>
                <w:rFonts w:cs="Times New Roman"/>
                <w:sz w:val="24"/>
                <w:szCs w:val="24"/>
              </w:rPr>
              <w:t>A/HRC/33/8 (UPR, 2016)</w:t>
            </w:r>
          </w:p>
          <w:p w:rsidR="000A3BC3" w:rsidRPr="000A3BC3" w:rsidRDefault="000A3BC3" w:rsidP="00E447C0">
            <w:pPr>
              <w:tabs>
                <w:tab w:val="left" w:pos="5295"/>
              </w:tabs>
              <w:bidi/>
              <w:rPr>
                <w:rFonts w:cs="Times New Roman"/>
              </w:rPr>
            </w:pPr>
            <w:r w:rsidRPr="000A3BC3">
              <w:rPr>
                <w:rFonts w:cs="Times New Roman"/>
                <w:sz w:val="24"/>
                <w:szCs w:val="24"/>
              </w:rPr>
              <w:t>78. (d)</w:t>
            </w:r>
            <w:r w:rsidR="00567266">
              <w:rPr>
                <w:rFonts w:cs="Times New Roman" w:hint="cs"/>
                <w:sz w:val="24"/>
                <w:szCs w:val="24"/>
                <w:rtl/>
              </w:rPr>
              <w:t xml:space="preserve"> </w:t>
            </w:r>
            <w:r w:rsidR="00120497">
              <w:rPr>
                <w:rFonts w:cs="Times New Roman" w:hint="cs"/>
                <w:sz w:val="24"/>
                <w:szCs w:val="24"/>
                <w:rtl/>
              </w:rPr>
              <w:t xml:space="preserve"> </w:t>
            </w:r>
            <w:r w:rsidRPr="000A3BC3">
              <w:rPr>
                <w:rFonts w:cs="Times New Roman"/>
                <w:sz w:val="24"/>
                <w:szCs w:val="24"/>
              </w:rPr>
              <w:t xml:space="preserve"> </w:t>
            </w:r>
            <w:r w:rsidRPr="000A3BC3">
              <w:rPr>
                <w:rFonts w:cs="Times New Roman" w:hint="cs"/>
                <w:sz w:val="24"/>
                <w:szCs w:val="24"/>
                <w:rtl/>
              </w:rPr>
              <w:t>اتخاذ جميع التدابير اللازمة لضمان حقوق الأطفال المشردين داخليا ورفاههم، بما في ذلك عن طريق توفير المياه النظيفة والمرافق الصحية الملائمة والغذاء والمأوى للسكان المشردين داخليا</w:t>
            </w:r>
            <w:r w:rsidRPr="000A3BC3">
              <w:rPr>
                <w:rFonts w:cs="Times New Roman" w:hint="cs"/>
                <w:rtl/>
                <w:lang w:bidi="ar"/>
              </w:rPr>
              <w:t>.</w:t>
            </w:r>
          </w:p>
          <w:p w:rsidR="005D0D37" w:rsidRPr="00834702" w:rsidRDefault="000A3BC3" w:rsidP="00120497">
            <w:pPr>
              <w:tabs>
                <w:tab w:val="left" w:pos="5295"/>
              </w:tabs>
              <w:rPr>
                <w:rFonts w:cs="Times New Roman"/>
              </w:rPr>
            </w:pPr>
            <w:r w:rsidRPr="00834702">
              <w:rPr>
                <w:rFonts w:cs="Times New Roman"/>
              </w:rPr>
              <w:t>CRC/C/MMR/CO/3-4 (CRC, 2012)</w:t>
            </w:r>
          </w:p>
        </w:tc>
        <w:tc>
          <w:tcPr>
            <w:tcW w:w="1305" w:type="dxa"/>
            <w:shd w:val="clear" w:color="auto" w:fill="D6E3BC" w:themeFill="accent3" w:themeFillTint="66"/>
          </w:tcPr>
          <w:p w:rsidR="005D0D37" w:rsidRPr="008D36C3" w:rsidRDefault="005D0D37" w:rsidP="00E447C0">
            <w:pPr>
              <w:tabs>
                <w:tab w:val="left" w:pos="5295"/>
              </w:tabs>
              <w:bidi/>
              <w:rPr>
                <w:b/>
                <w:bCs/>
                <w:sz w:val="24"/>
                <w:szCs w:val="24"/>
                <w:rtl/>
              </w:rPr>
            </w:pPr>
            <w:r w:rsidRPr="008D36C3">
              <w:rPr>
                <w:rFonts w:hint="cs"/>
                <w:b/>
                <w:bCs/>
                <w:sz w:val="24"/>
                <w:szCs w:val="24"/>
                <w:rtl/>
              </w:rPr>
              <w:t>ب</w:t>
            </w:r>
            <w:r w:rsidRPr="008D36C3">
              <w:rPr>
                <w:b/>
                <w:bCs/>
                <w:sz w:val="24"/>
                <w:szCs w:val="24"/>
                <w:rtl/>
              </w:rPr>
              <w:t xml:space="preserve"> - ١٧</w:t>
            </w:r>
          </w:p>
        </w:tc>
      </w:tr>
      <w:tr w:rsidR="00F11E55" w:rsidTr="00120497">
        <w:tc>
          <w:tcPr>
            <w:tcW w:w="2718" w:type="dxa"/>
            <w:shd w:val="clear" w:color="auto" w:fill="auto"/>
          </w:tcPr>
          <w:p w:rsidR="00F11E55" w:rsidRDefault="00F11E55" w:rsidP="00E447C0">
            <w:pPr>
              <w:tabs>
                <w:tab w:val="left" w:pos="5295"/>
              </w:tabs>
              <w:bidi/>
              <w:rPr>
                <w:sz w:val="40"/>
                <w:szCs w:val="40"/>
              </w:rPr>
            </w:pPr>
          </w:p>
        </w:tc>
        <w:tc>
          <w:tcPr>
            <w:tcW w:w="3060" w:type="dxa"/>
            <w:shd w:val="clear" w:color="auto" w:fill="auto"/>
          </w:tcPr>
          <w:p w:rsidR="0002091D" w:rsidRDefault="0002091D" w:rsidP="00E447C0">
            <w:pPr>
              <w:tabs>
                <w:tab w:val="left" w:pos="5295"/>
              </w:tabs>
              <w:bidi/>
              <w:rPr>
                <w:sz w:val="24"/>
                <w:szCs w:val="24"/>
                <w:lang w:bidi="ar"/>
              </w:rPr>
            </w:pPr>
            <w:r w:rsidRPr="00834702">
              <w:rPr>
                <w:rFonts w:cs="Times New Roman"/>
              </w:rPr>
              <w:t>21.</w:t>
            </w:r>
            <w:r w:rsidR="00567266">
              <w:rPr>
                <w:rFonts w:cs="Times New Roman" w:hint="cs"/>
                <w:rtl/>
              </w:rPr>
              <w:t xml:space="preserve"> </w:t>
            </w:r>
            <w:r w:rsidRPr="00834702">
              <w:rPr>
                <w:rFonts w:cs="Times New Roman"/>
              </w:rPr>
              <w:t xml:space="preserve"> </w:t>
            </w:r>
            <w:r w:rsidRPr="0002091D">
              <w:rPr>
                <w:rFonts w:hint="cs"/>
                <w:sz w:val="24"/>
                <w:szCs w:val="24"/>
                <w:rtl/>
              </w:rPr>
              <w:t>اعتماد سياسة تعالج على نحو شامل التمييز على أساس الميل الجنسي والهوية الجنسانية</w:t>
            </w:r>
            <w:r w:rsidRPr="0002091D">
              <w:rPr>
                <w:rFonts w:hint="cs"/>
                <w:sz w:val="24"/>
                <w:szCs w:val="24"/>
                <w:rtl/>
                <w:lang w:bidi="ar"/>
              </w:rPr>
              <w:t>.</w:t>
            </w:r>
          </w:p>
          <w:p w:rsidR="0002091D" w:rsidRDefault="0002091D" w:rsidP="00567266">
            <w:pPr>
              <w:tabs>
                <w:tab w:val="left" w:pos="5295"/>
              </w:tabs>
              <w:rPr>
                <w:rFonts w:cs="Times New Roman"/>
              </w:rPr>
            </w:pPr>
            <w:r w:rsidRPr="00834702">
              <w:rPr>
                <w:rFonts w:cs="Times New Roman"/>
              </w:rPr>
              <w:t>E/C.12/CRI/CO/5 (CESCR, 2016)</w:t>
            </w:r>
          </w:p>
          <w:p w:rsidR="0002091D" w:rsidRDefault="0002091D" w:rsidP="00E447C0">
            <w:pPr>
              <w:tabs>
                <w:tab w:val="left" w:pos="5295"/>
              </w:tabs>
              <w:bidi/>
              <w:rPr>
                <w:sz w:val="24"/>
                <w:szCs w:val="24"/>
              </w:rPr>
            </w:pPr>
            <w:r w:rsidRPr="00834702">
              <w:rPr>
                <w:rFonts w:cs="Times New Roman"/>
              </w:rPr>
              <w:t>28.</w:t>
            </w:r>
            <w:r w:rsidR="00FE6853">
              <w:rPr>
                <w:rFonts w:cs="Times New Roman" w:hint="cs"/>
                <w:rtl/>
              </w:rPr>
              <w:t xml:space="preserve"> </w:t>
            </w:r>
            <w:r w:rsidRPr="00834702">
              <w:rPr>
                <w:rFonts w:cs="Times New Roman"/>
              </w:rPr>
              <w:t xml:space="preserve"> </w:t>
            </w:r>
            <w:r w:rsidRPr="0002091D">
              <w:rPr>
                <w:rFonts w:hint="cs"/>
                <w:sz w:val="24"/>
                <w:szCs w:val="24"/>
                <w:rtl/>
              </w:rPr>
              <w:t>توصي</w:t>
            </w:r>
            <w:r w:rsidRPr="0002091D">
              <w:rPr>
                <w:sz w:val="24"/>
                <w:szCs w:val="24"/>
                <w:rtl/>
              </w:rPr>
              <w:t xml:space="preserve"> </w:t>
            </w:r>
            <w:r w:rsidRPr="0002091D">
              <w:rPr>
                <w:rFonts w:hint="cs"/>
                <w:sz w:val="24"/>
                <w:szCs w:val="24"/>
                <w:rtl/>
              </w:rPr>
              <w:t>اللجنة</w:t>
            </w:r>
            <w:r w:rsidRPr="0002091D">
              <w:rPr>
                <w:sz w:val="24"/>
                <w:szCs w:val="24"/>
                <w:rtl/>
              </w:rPr>
              <w:t xml:space="preserve"> </w:t>
            </w:r>
            <w:r w:rsidRPr="0002091D">
              <w:rPr>
                <w:rFonts w:hint="cs"/>
                <w:sz w:val="24"/>
                <w:szCs w:val="24"/>
                <w:rtl/>
              </w:rPr>
              <w:t>بأن</w:t>
            </w:r>
            <w:r w:rsidRPr="0002091D">
              <w:rPr>
                <w:sz w:val="24"/>
                <w:szCs w:val="24"/>
                <w:rtl/>
              </w:rPr>
              <w:t xml:space="preserve"> </w:t>
            </w:r>
            <w:r w:rsidRPr="0002091D">
              <w:rPr>
                <w:rFonts w:hint="cs"/>
                <w:sz w:val="24"/>
                <w:szCs w:val="24"/>
                <w:rtl/>
              </w:rPr>
              <w:t>تتخذ</w:t>
            </w:r>
            <w:r w:rsidRPr="0002091D">
              <w:rPr>
                <w:sz w:val="24"/>
                <w:szCs w:val="24"/>
                <w:rtl/>
              </w:rPr>
              <w:t xml:space="preserve"> </w:t>
            </w:r>
            <w:r w:rsidRPr="0002091D">
              <w:rPr>
                <w:rFonts w:hint="cs"/>
                <w:sz w:val="24"/>
                <w:szCs w:val="24"/>
                <w:rtl/>
              </w:rPr>
              <w:t>الدولة</w:t>
            </w:r>
            <w:r w:rsidRPr="0002091D">
              <w:rPr>
                <w:sz w:val="24"/>
                <w:szCs w:val="24"/>
                <w:rtl/>
              </w:rPr>
              <w:t xml:space="preserve"> </w:t>
            </w:r>
            <w:r w:rsidRPr="0002091D">
              <w:rPr>
                <w:rFonts w:hint="cs"/>
                <w:sz w:val="24"/>
                <w:szCs w:val="24"/>
                <w:rtl/>
              </w:rPr>
              <w:t>الطرف</w:t>
            </w:r>
            <w:r w:rsidRPr="0002091D">
              <w:rPr>
                <w:sz w:val="24"/>
                <w:szCs w:val="24"/>
                <w:rtl/>
              </w:rPr>
              <w:t xml:space="preserve"> </w:t>
            </w:r>
            <w:r w:rsidRPr="0002091D">
              <w:rPr>
                <w:rFonts w:hint="cs"/>
                <w:sz w:val="24"/>
                <w:szCs w:val="24"/>
                <w:rtl/>
              </w:rPr>
              <w:t>التدابير</w:t>
            </w:r>
            <w:r w:rsidRPr="0002091D">
              <w:rPr>
                <w:sz w:val="24"/>
                <w:szCs w:val="24"/>
                <w:rtl/>
              </w:rPr>
              <w:t xml:space="preserve"> </w:t>
            </w:r>
            <w:r w:rsidRPr="0002091D">
              <w:rPr>
                <w:rFonts w:hint="cs"/>
                <w:sz w:val="24"/>
                <w:szCs w:val="24"/>
                <w:rtl/>
              </w:rPr>
              <w:t>اللازمة</w:t>
            </w:r>
            <w:r w:rsidRPr="0002091D">
              <w:rPr>
                <w:sz w:val="24"/>
                <w:szCs w:val="24"/>
                <w:rtl/>
              </w:rPr>
              <w:t xml:space="preserve"> </w:t>
            </w:r>
            <w:r w:rsidRPr="0002091D">
              <w:rPr>
                <w:rFonts w:hint="cs"/>
                <w:sz w:val="24"/>
                <w:szCs w:val="24"/>
                <w:rtl/>
              </w:rPr>
              <w:t>لمكافحة</w:t>
            </w:r>
            <w:r w:rsidRPr="0002091D">
              <w:rPr>
                <w:sz w:val="24"/>
                <w:szCs w:val="24"/>
                <w:rtl/>
              </w:rPr>
              <w:t xml:space="preserve"> </w:t>
            </w:r>
            <w:r w:rsidRPr="0002091D">
              <w:rPr>
                <w:rFonts w:hint="cs"/>
                <w:sz w:val="24"/>
                <w:szCs w:val="24"/>
                <w:rtl/>
              </w:rPr>
              <w:t>الأشكال</w:t>
            </w:r>
            <w:r w:rsidRPr="0002091D">
              <w:rPr>
                <w:sz w:val="24"/>
                <w:szCs w:val="24"/>
                <w:rtl/>
              </w:rPr>
              <w:t xml:space="preserve"> </w:t>
            </w:r>
            <w:r w:rsidRPr="0002091D">
              <w:rPr>
                <w:rFonts w:hint="cs"/>
                <w:sz w:val="24"/>
                <w:szCs w:val="24"/>
                <w:rtl/>
              </w:rPr>
              <w:t>المتعددة</w:t>
            </w:r>
            <w:r w:rsidRPr="0002091D">
              <w:rPr>
                <w:sz w:val="24"/>
                <w:szCs w:val="24"/>
                <w:rtl/>
              </w:rPr>
              <w:t xml:space="preserve"> </w:t>
            </w:r>
            <w:r w:rsidRPr="0002091D">
              <w:rPr>
                <w:rFonts w:hint="cs"/>
                <w:sz w:val="24"/>
                <w:szCs w:val="24"/>
                <w:rtl/>
              </w:rPr>
              <w:t>للتمييز</w:t>
            </w:r>
            <w:r w:rsidRPr="0002091D">
              <w:rPr>
                <w:sz w:val="24"/>
                <w:szCs w:val="24"/>
                <w:rtl/>
              </w:rPr>
              <w:t xml:space="preserve"> </w:t>
            </w:r>
            <w:r w:rsidRPr="0002091D">
              <w:rPr>
                <w:rFonts w:hint="cs"/>
                <w:sz w:val="24"/>
                <w:szCs w:val="24"/>
                <w:rtl/>
              </w:rPr>
              <w:t>التي</w:t>
            </w:r>
            <w:r w:rsidRPr="0002091D">
              <w:rPr>
                <w:sz w:val="24"/>
                <w:szCs w:val="24"/>
                <w:rtl/>
              </w:rPr>
              <w:t xml:space="preserve"> </w:t>
            </w:r>
            <w:r w:rsidRPr="0002091D">
              <w:rPr>
                <w:rFonts w:hint="cs"/>
                <w:sz w:val="24"/>
                <w:szCs w:val="24"/>
                <w:rtl/>
              </w:rPr>
              <w:t>يواجهها</w:t>
            </w:r>
            <w:r w:rsidRPr="0002091D">
              <w:rPr>
                <w:sz w:val="24"/>
                <w:szCs w:val="24"/>
                <w:rtl/>
              </w:rPr>
              <w:t xml:space="preserve"> </w:t>
            </w:r>
            <w:r w:rsidRPr="0002091D">
              <w:rPr>
                <w:rFonts w:hint="cs"/>
                <w:sz w:val="24"/>
                <w:szCs w:val="24"/>
                <w:rtl/>
              </w:rPr>
              <w:t>المثليون</w:t>
            </w:r>
            <w:r w:rsidRPr="0002091D">
              <w:rPr>
                <w:sz w:val="24"/>
                <w:szCs w:val="24"/>
                <w:rtl/>
              </w:rPr>
              <w:t xml:space="preserve"> </w:t>
            </w:r>
            <w:r w:rsidRPr="0002091D">
              <w:rPr>
                <w:rFonts w:hint="cs"/>
                <w:sz w:val="24"/>
                <w:szCs w:val="24"/>
                <w:rtl/>
              </w:rPr>
              <w:t>ومزدوجو</w:t>
            </w:r>
            <w:r w:rsidRPr="0002091D">
              <w:rPr>
                <w:sz w:val="24"/>
                <w:szCs w:val="24"/>
                <w:rtl/>
              </w:rPr>
              <w:t xml:space="preserve"> </w:t>
            </w:r>
            <w:r w:rsidRPr="0002091D">
              <w:rPr>
                <w:rFonts w:hint="cs"/>
                <w:sz w:val="24"/>
                <w:szCs w:val="24"/>
                <w:rtl/>
              </w:rPr>
              <w:t>الميل</w:t>
            </w:r>
            <w:r w:rsidRPr="0002091D">
              <w:rPr>
                <w:sz w:val="24"/>
                <w:szCs w:val="24"/>
                <w:rtl/>
              </w:rPr>
              <w:t xml:space="preserve"> </w:t>
            </w:r>
            <w:r w:rsidRPr="0002091D">
              <w:rPr>
                <w:rFonts w:hint="cs"/>
                <w:sz w:val="24"/>
                <w:szCs w:val="24"/>
                <w:rtl/>
              </w:rPr>
              <w:t>الجنسي</w:t>
            </w:r>
            <w:r w:rsidRPr="0002091D">
              <w:rPr>
                <w:sz w:val="24"/>
                <w:szCs w:val="24"/>
                <w:rtl/>
              </w:rPr>
              <w:t xml:space="preserve"> </w:t>
            </w:r>
            <w:r w:rsidRPr="0002091D">
              <w:rPr>
                <w:rFonts w:hint="cs"/>
                <w:sz w:val="24"/>
                <w:szCs w:val="24"/>
                <w:rtl/>
              </w:rPr>
              <w:t>ومغيري</w:t>
            </w:r>
            <w:r w:rsidRPr="0002091D">
              <w:rPr>
                <w:sz w:val="24"/>
                <w:szCs w:val="24"/>
                <w:rtl/>
              </w:rPr>
              <w:t xml:space="preserve"> </w:t>
            </w:r>
            <w:r w:rsidRPr="0002091D">
              <w:rPr>
                <w:rFonts w:hint="cs"/>
                <w:sz w:val="24"/>
                <w:szCs w:val="24"/>
                <w:rtl/>
              </w:rPr>
              <w:t>الهوية</w:t>
            </w:r>
            <w:r w:rsidRPr="0002091D">
              <w:rPr>
                <w:sz w:val="24"/>
                <w:szCs w:val="24"/>
                <w:rtl/>
              </w:rPr>
              <w:t xml:space="preserve"> </w:t>
            </w:r>
            <w:r w:rsidRPr="0002091D">
              <w:rPr>
                <w:rFonts w:hint="cs"/>
                <w:sz w:val="24"/>
                <w:szCs w:val="24"/>
                <w:rtl/>
              </w:rPr>
              <w:t>الجنسانية</w:t>
            </w:r>
            <w:r w:rsidRPr="0002091D">
              <w:rPr>
                <w:sz w:val="24"/>
                <w:szCs w:val="24"/>
                <w:rtl/>
              </w:rPr>
              <w:t xml:space="preserve"> </w:t>
            </w:r>
            <w:r w:rsidRPr="0002091D">
              <w:rPr>
                <w:rFonts w:hint="cs"/>
                <w:sz w:val="24"/>
                <w:szCs w:val="24"/>
                <w:rtl/>
              </w:rPr>
              <w:t>وحاملي</w:t>
            </w:r>
            <w:r w:rsidRPr="0002091D">
              <w:rPr>
                <w:sz w:val="24"/>
                <w:szCs w:val="24"/>
                <w:rtl/>
              </w:rPr>
              <w:t xml:space="preserve"> </w:t>
            </w:r>
            <w:r w:rsidRPr="0002091D">
              <w:rPr>
                <w:rFonts w:hint="cs"/>
                <w:sz w:val="24"/>
                <w:szCs w:val="24"/>
                <w:rtl/>
              </w:rPr>
              <w:t>صفات</w:t>
            </w:r>
            <w:r w:rsidRPr="0002091D">
              <w:rPr>
                <w:sz w:val="24"/>
                <w:szCs w:val="24"/>
                <w:rtl/>
              </w:rPr>
              <w:t xml:space="preserve"> </w:t>
            </w:r>
            <w:r w:rsidRPr="0002091D">
              <w:rPr>
                <w:rFonts w:hint="cs"/>
                <w:sz w:val="24"/>
                <w:szCs w:val="24"/>
                <w:rtl/>
              </w:rPr>
              <w:t>الجنسين</w:t>
            </w:r>
            <w:r w:rsidR="00A42019">
              <w:rPr>
                <w:sz w:val="24"/>
                <w:szCs w:val="24"/>
              </w:rPr>
              <w:t>.</w:t>
            </w:r>
          </w:p>
          <w:p w:rsidR="00F11E55" w:rsidRPr="0002091D" w:rsidRDefault="0002091D" w:rsidP="0071082A">
            <w:pPr>
              <w:tabs>
                <w:tab w:val="left" w:pos="5295"/>
              </w:tabs>
              <w:rPr>
                <w:sz w:val="24"/>
                <w:szCs w:val="24"/>
              </w:rPr>
            </w:pPr>
            <w:r w:rsidRPr="00834702">
              <w:rPr>
                <w:rFonts w:cs="Times New Roman"/>
              </w:rPr>
              <w:t>CERD/C/URY/CO/21-23 (CERD, 2017)</w:t>
            </w:r>
          </w:p>
        </w:tc>
        <w:tc>
          <w:tcPr>
            <w:tcW w:w="2970" w:type="dxa"/>
            <w:shd w:val="clear" w:color="auto" w:fill="auto"/>
          </w:tcPr>
          <w:p w:rsidR="00F11E55" w:rsidRDefault="0002091D" w:rsidP="00E447C0">
            <w:pPr>
              <w:tabs>
                <w:tab w:val="left" w:pos="5295"/>
              </w:tabs>
              <w:bidi/>
              <w:rPr>
                <w:sz w:val="24"/>
                <w:szCs w:val="24"/>
              </w:rPr>
            </w:pPr>
            <w:r w:rsidRPr="00834702">
              <w:rPr>
                <w:rFonts w:cs="Times New Roman"/>
              </w:rPr>
              <w:t>27.(a)</w:t>
            </w:r>
            <w:r w:rsidR="00567266">
              <w:rPr>
                <w:rFonts w:cs="Times New Roman" w:hint="cs"/>
                <w:rtl/>
              </w:rPr>
              <w:t xml:space="preserve"> </w:t>
            </w:r>
            <w:r w:rsidRPr="00834702">
              <w:rPr>
                <w:rFonts w:cs="Times New Roman"/>
              </w:rPr>
              <w:t xml:space="preserve"> </w:t>
            </w:r>
            <w:r w:rsidRPr="0002091D">
              <w:rPr>
                <w:rFonts w:hint="cs"/>
                <w:sz w:val="24"/>
                <w:szCs w:val="24"/>
                <w:rtl/>
              </w:rPr>
              <w:t>ضمان</w:t>
            </w:r>
            <w:r w:rsidRPr="0002091D">
              <w:rPr>
                <w:sz w:val="24"/>
                <w:szCs w:val="24"/>
                <w:rtl/>
              </w:rPr>
              <w:t xml:space="preserve"> </w:t>
            </w:r>
            <w:r w:rsidRPr="0002091D">
              <w:rPr>
                <w:rFonts w:hint="cs"/>
                <w:sz w:val="24"/>
                <w:szCs w:val="24"/>
                <w:rtl/>
              </w:rPr>
              <w:t>أن</w:t>
            </w:r>
            <w:r w:rsidRPr="0002091D">
              <w:rPr>
                <w:sz w:val="24"/>
                <w:szCs w:val="24"/>
                <w:rtl/>
              </w:rPr>
              <w:t xml:space="preserve"> </w:t>
            </w:r>
            <w:r w:rsidRPr="0002091D">
              <w:rPr>
                <w:rFonts w:hint="cs"/>
                <w:sz w:val="24"/>
                <w:szCs w:val="24"/>
                <w:rtl/>
              </w:rPr>
              <w:t>تكون</w:t>
            </w:r>
            <w:r w:rsidRPr="0002091D">
              <w:rPr>
                <w:sz w:val="24"/>
                <w:szCs w:val="24"/>
                <w:rtl/>
              </w:rPr>
              <w:t xml:space="preserve"> </w:t>
            </w:r>
            <w:r w:rsidRPr="0002091D">
              <w:rPr>
                <w:rFonts w:hint="cs"/>
                <w:sz w:val="24"/>
                <w:szCs w:val="24"/>
                <w:rtl/>
              </w:rPr>
              <w:t>المدارس</w:t>
            </w:r>
            <w:r w:rsidRPr="0002091D">
              <w:rPr>
                <w:sz w:val="24"/>
                <w:szCs w:val="24"/>
                <w:rtl/>
              </w:rPr>
              <w:t xml:space="preserve"> </w:t>
            </w:r>
            <w:r w:rsidRPr="0002091D">
              <w:rPr>
                <w:rFonts w:hint="cs"/>
                <w:sz w:val="24"/>
                <w:szCs w:val="24"/>
                <w:rtl/>
              </w:rPr>
              <w:t>صديقة</w:t>
            </w:r>
            <w:r w:rsidRPr="0002091D">
              <w:rPr>
                <w:sz w:val="24"/>
                <w:szCs w:val="24"/>
                <w:rtl/>
              </w:rPr>
              <w:t xml:space="preserve"> </w:t>
            </w:r>
            <w:r w:rsidRPr="0002091D">
              <w:rPr>
                <w:rFonts w:hint="cs"/>
                <w:sz w:val="24"/>
                <w:szCs w:val="24"/>
                <w:rtl/>
              </w:rPr>
              <w:t>للفتيات،</w:t>
            </w:r>
            <w:r w:rsidRPr="0002091D">
              <w:rPr>
                <w:sz w:val="24"/>
                <w:szCs w:val="24"/>
                <w:rtl/>
              </w:rPr>
              <w:t xml:space="preserve"> </w:t>
            </w:r>
            <w:r w:rsidRPr="0002091D">
              <w:rPr>
                <w:rFonts w:hint="cs"/>
                <w:sz w:val="24"/>
                <w:szCs w:val="24"/>
                <w:rtl/>
              </w:rPr>
              <w:t>في</w:t>
            </w:r>
            <w:r w:rsidRPr="0002091D">
              <w:rPr>
                <w:sz w:val="24"/>
                <w:szCs w:val="24"/>
                <w:rtl/>
              </w:rPr>
              <w:t xml:space="preserve"> </w:t>
            </w:r>
            <w:r w:rsidRPr="0002091D">
              <w:rPr>
                <w:rFonts w:hint="cs"/>
                <w:sz w:val="24"/>
                <w:szCs w:val="24"/>
                <w:rtl/>
              </w:rPr>
              <w:t>حدود</w:t>
            </w:r>
            <w:r w:rsidRPr="0002091D">
              <w:rPr>
                <w:sz w:val="24"/>
                <w:szCs w:val="24"/>
                <w:rtl/>
              </w:rPr>
              <w:t xml:space="preserve"> </w:t>
            </w:r>
            <w:r w:rsidRPr="0002091D">
              <w:rPr>
                <w:rFonts w:hint="cs"/>
                <w:sz w:val="24"/>
                <w:szCs w:val="24"/>
                <w:rtl/>
              </w:rPr>
              <w:t>مسافة</w:t>
            </w:r>
            <w:r w:rsidRPr="0002091D">
              <w:rPr>
                <w:sz w:val="24"/>
                <w:szCs w:val="24"/>
                <w:rtl/>
              </w:rPr>
              <w:t xml:space="preserve"> </w:t>
            </w:r>
            <w:r w:rsidRPr="0002091D">
              <w:rPr>
                <w:rFonts w:hint="cs"/>
                <w:sz w:val="24"/>
                <w:szCs w:val="24"/>
                <w:rtl/>
              </w:rPr>
              <w:t>معقولة</w:t>
            </w:r>
            <w:r w:rsidRPr="0002091D">
              <w:rPr>
                <w:sz w:val="24"/>
                <w:szCs w:val="24"/>
                <w:rtl/>
              </w:rPr>
              <w:t xml:space="preserve"> </w:t>
            </w:r>
            <w:r w:rsidRPr="0002091D">
              <w:rPr>
                <w:rFonts w:hint="cs"/>
                <w:sz w:val="24"/>
                <w:szCs w:val="24"/>
                <w:rtl/>
              </w:rPr>
              <w:t>من</w:t>
            </w:r>
            <w:r w:rsidRPr="0002091D">
              <w:rPr>
                <w:sz w:val="24"/>
                <w:szCs w:val="24"/>
                <w:rtl/>
              </w:rPr>
              <w:t xml:space="preserve"> </w:t>
            </w:r>
            <w:r w:rsidRPr="0002091D">
              <w:rPr>
                <w:rFonts w:hint="cs"/>
                <w:sz w:val="24"/>
                <w:szCs w:val="24"/>
                <w:rtl/>
              </w:rPr>
              <w:t>المجتمعات</w:t>
            </w:r>
            <w:r w:rsidRPr="0002091D">
              <w:rPr>
                <w:sz w:val="24"/>
                <w:szCs w:val="24"/>
                <w:rtl/>
              </w:rPr>
              <w:t xml:space="preserve"> </w:t>
            </w:r>
            <w:r w:rsidRPr="0002091D">
              <w:rPr>
                <w:rFonts w:hint="cs"/>
                <w:sz w:val="24"/>
                <w:szCs w:val="24"/>
                <w:rtl/>
              </w:rPr>
              <w:t>المحلية،</w:t>
            </w:r>
            <w:r w:rsidRPr="0002091D">
              <w:rPr>
                <w:sz w:val="24"/>
                <w:szCs w:val="24"/>
                <w:rtl/>
              </w:rPr>
              <w:t xml:space="preserve"> </w:t>
            </w:r>
            <w:r w:rsidRPr="0002091D">
              <w:rPr>
                <w:rFonts w:hint="cs"/>
                <w:sz w:val="24"/>
                <w:szCs w:val="24"/>
                <w:rtl/>
              </w:rPr>
              <w:t>وأن</w:t>
            </w:r>
            <w:r w:rsidRPr="0002091D">
              <w:rPr>
                <w:sz w:val="24"/>
                <w:szCs w:val="24"/>
                <w:rtl/>
              </w:rPr>
              <w:t xml:space="preserve"> </w:t>
            </w:r>
            <w:r w:rsidRPr="0002091D">
              <w:rPr>
                <w:rFonts w:hint="cs"/>
                <w:sz w:val="24"/>
                <w:szCs w:val="24"/>
                <w:rtl/>
              </w:rPr>
              <w:t>توفر</w:t>
            </w:r>
            <w:r w:rsidRPr="0002091D">
              <w:rPr>
                <w:sz w:val="24"/>
                <w:szCs w:val="24"/>
                <w:rtl/>
              </w:rPr>
              <w:t xml:space="preserve"> </w:t>
            </w:r>
            <w:r w:rsidRPr="0002091D">
              <w:rPr>
                <w:rFonts w:hint="cs"/>
                <w:sz w:val="24"/>
                <w:szCs w:val="24"/>
                <w:rtl/>
              </w:rPr>
              <w:t>إمدادات</w:t>
            </w:r>
            <w:r w:rsidRPr="0002091D">
              <w:rPr>
                <w:sz w:val="24"/>
                <w:szCs w:val="24"/>
                <w:rtl/>
              </w:rPr>
              <w:t xml:space="preserve"> </w:t>
            </w:r>
            <w:r w:rsidRPr="0002091D">
              <w:rPr>
                <w:rFonts w:hint="cs"/>
                <w:sz w:val="24"/>
                <w:szCs w:val="24"/>
                <w:rtl/>
              </w:rPr>
              <w:t>المياه</w:t>
            </w:r>
            <w:r w:rsidRPr="0002091D">
              <w:rPr>
                <w:sz w:val="24"/>
                <w:szCs w:val="24"/>
                <w:rtl/>
              </w:rPr>
              <w:t xml:space="preserve"> </w:t>
            </w:r>
            <w:r w:rsidRPr="0002091D">
              <w:rPr>
                <w:rFonts w:hint="cs"/>
                <w:sz w:val="24"/>
                <w:szCs w:val="24"/>
                <w:rtl/>
              </w:rPr>
              <w:t>الصالحة</w:t>
            </w:r>
            <w:r w:rsidRPr="0002091D">
              <w:rPr>
                <w:sz w:val="24"/>
                <w:szCs w:val="24"/>
                <w:rtl/>
              </w:rPr>
              <w:t xml:space="preserve"> </w:t>
            </w:r>
            <w:r w:rsidRPr="0002091D">
              <w:rPr>
                <w:rFonts w:hint="cs"/>
                <w:sz w:val="24"/>
                <w:szCs w:val="24"/>
                <w:rtl/>
              </w:rPr>
              <w:t>للشرب</w:t>
            </w:r>
            <w:r w:rsidRPr="0002091D">
              <w:rPr>
                <w:sz w:val="24"/>
                <w:szCs w:val="24"/>
                <w:rtl/>
              </w:rPr>
              <w:t xml:space="preserve"> </w:t>
            </w:r>
            <w:r w:rsidRPr="0002091D">
              <w:rPr>
                <w:rFonts w:hint="cs"/>
                <w:sz w:val="24"/>
                <w:szCs w:val="24"/>
                <w:rtl/>
              </w:rPr>
              <w:t>ومراحيض</w:t>
            </w:r>
            <w:r w:rsidRPr="0002091D">
              <w:rPr>
                <w:sz w:val="24"/>
                <w:szCs w:val="24"/>
                <w:rtl/>
              </w:rPr>
              <w:t xml:space="preserve"> </w:t>
            </w:r>
            <w:r w:rsidRPr="0002091D">
              <w:rPr>
                <w:rFonts w:hint="cs"/>
                <w:sz w:val="24"/>
                <w:szCs w:val="24"/>
                <w:rtl/>
              </w:rPr>
              <w:t>صحية</w:t>
            </w:r>
            <w:r w:rsidRPr="0002091D">
              <w:rPr>
                <w:sz w:val="24"/>
                <w:szCs w:val="24"/>
                <w:rtl/>
              </w:rPr>
              <w:t xml:space="preserve"> </w:t>
            </w:r>
            <w:r w:rsidRPr="0002091D">
              <w:rPr>
                <w:rFonts w:hint="cs"/>
                <w:sz w:val="24"/>
                <w:szCs w:val="24"/>
                <w:rtl/>
              </w:rPr>
              <w:t>منفصلة</w:t>
            </w:r>
            <w:r w:rsidRPr="0002091D">
              <w:rPr>
                <w:sz w:val="24"/>
                <w:szCs w:val="24"/>
                <w:rtl/>
              </w:rPr>
              <w:t xml:space="preserve"> </w:t>
            </w:r>
            <w:r w:rsidRPr="0002091D">
              <w:rPr>
                <w:rFonts w:hint="cs"/>
                <w:sz w:val="24"/>
                <w:szCs w:val="24"/>
                <w:rtl/>
              </w:rPr>
              <w:t>للفتيات؛</w:t>
            </w:r>
          </w:p>
          <w:p w:rsidR="0002091D" w:rsidRPr="0002091D" w:rsidRDefault="0002091D" w:rsidP="00567266">
            <w:pPr>
              <w:tabs>
                <w:tab w:val="left" w:pos="5295"/>
              </w:tabs>
              <w:rPr>
                <w:sz w:val="24"/>
                <w:szCs w:val="24"/>
              </w:rPr>
            </w:pPr>
            <w:r w:rsidRPr="00834702">
              <w:rPr>
                <w:rFonts w:cs="Times New Roman"/>
              </w:rPr>
              <w:t>CEDAW/C/IND/CO/4-5 (CEDAW, 2014</w:t>
            </w:r>
          </w:p>
        </w:tc>
        <w:tc>
          <w:tcPr>
            <w:tcW w:w="3123" w:type="dxa"/>
            <w:shd w:val="clear" w:color="auto" w:fill="auto"/>
          </w:tcPr>
          <w:p w:rsidR="0002091D" w:rsidRPr="0002091D" w:rsidRDefault="0002091D" w:rsidP="00E447C0">
            <w:pPr>
              <w:tabs>
                <w:tab w:val="left" w:pos="5295"/>
              </w:tabs>
              <w:bidi/>
              <w:rPr>
                <w:sz w:val="24"/>
                <w:szCs w:val="24"/>
              </w:rPr>
            </w:pPr>
            <w:r w:rsidRPr="00834702">
              <w:rPr>
                <w:rFonts w:cs="Times New Roman"/>
              </w:rPr>
              <w:t>67.(a)</w:t>
            </w:r>
            <w:r w:rsidR="00567266">
              <w:rPr>
                <w:rFonts w:cs="Times New Roman" w:hint="cs"/>
                <w:rtl/>
              </w:rPr>
              <w:t xml:space="preserve"> </w:t>
            </w:r>
            <w:r w:rsidRPr="0002091D">
              <w:rPr>
                <w:rFonts w:hint="cs"/>
                <w:sz w:val="24"/>
                <w:szCs w:val="24"/>
                <w:rtl/>
              </w:rPr>
              <w:t>جمع البيانات بانتظام عن الأمن الغذائي والتغذية للأطفال، بما في ذلك تلك المتعلقة بالرضاعة الطبيعية، وزيادة الوزن والبدانة، من أجل تحديد الأسباب الجذرية لانعدام الأمن الغذائي للأطفال وسوء التغذية؛</w:t>
            </w:r>
          </w:p>
          <w:p w:rsidR="00F11E55" w:rsidRPr="007E43F8" w:rsidRDefault="0002091D" w:rsidP="00567266">
            <w:pPr>
              <w:tabs>
                <w:tab w:val="left" w:pos="5295"/>
              </w:tabs>
              <w:rPr>
                <w:sz w:val="24"/>
                <w:szCs w:val="24"/>
              </w:rPr>
            </w:pPr>
            <w:r w:rsidRPr="00834702">
              <w:rPr>
                <w:rFonts w:cs="Times New Roman"/>
              </w:rPr>
              <w:t>CRC/C/GBR/CO/5 (CRC, 2016)</w:t>
            </w:r>
          </w:p>
        </w:tc>
        <w:tc>
          <w:tcPr>
            <w:tcW w:w="1305" w:type="dxa"/>
            <w:shd w:val="clear" w:color="auto" w:fill="auto"/>
          </w:tcPr>
          <w:p w:rsidR="00F11E55" w:rsidRPr="00D60264" w:rsidRDefault="005D0D37" w:rsidP="00E447C0">
            <w:pPr>
              <w:tabs>
                <w:tab w:val="left" w:pos="5295"/>
              </w:tabs>
              <w:bidi/>
              <w:rPr>
                <w:b/>
                <w:bCs/>
                <w:sz w:val="24"/>
                <w:szCs w:val="24"/>
              </w:rPr>
            </w:pPr>
            <w:r w:rsidRPr="008D36C3">
              <w:rPr>
                <w:rFonts w:hint="cs"/>
                <w:b/>
                <w:bCs/>
                <w:sz w:val="24"/>
                <w:szCs w:val="24"/>
                <w:rtl/>
              </w:rPr>
              <w:t>ب</w:t>
            </w:r>
            <w:r w:rsidRPr="008D36C3">
              <w:rPr>
                <w:b/>
                <w:bCs/>
                <w:sz w:val="24"/>
                <w:szCs w:val="24"/>
                <w:rtl/>
              </w:rPr>
              <w:t xml:space="preserve"> - ١٨</w:t>
            </w:r>
          </w:p>
        </w:tc>
      </w:tr>
      <w:tr w:rsidR="00F11E55" w:rsidTr="00580F9E">
        <w:tc>
          <w:tcPr>
            <w:tcW w:w="2718" w:type="dxa"/>
            <w:shd w:val="clear" w:color="auto" w:fill="D6E3BC" w:themeFill="accent3" w:themeFillTint="66"/>
          </w:tcPr>
          <w:p w:rsidR="00F11E55" w:rsidRDefault="00F11E55" w:rsidP="00E447C0">
            <w:pPr>
              <w:tabs>
                <w:tab w:val="left" w:pos="5295"/>
              </w:tabs>
              <w:bidi/>
              <w:rPr>
                <w:sz w:val="40"/>
                <w:szCs w:val="40"/>
              </w:rPr>
            </w:pPr>
          </w:p>
        </w:tc>
        <w:tc>
          <w:tcPr>
            <w:tcW w:w="3060" w:type="dxa"/>
            <w:shd w:val="clear" w:color="auto" w:fill="D6E3BC" w:themeFill="accent3" w:themeFillTint="66"/>
          </w:tcPr>
          <w:p w:rsidR="00F37AC7" w:rsidRPr="00F37AC7" w:rsidRDefault="00F37AC7" w:rsidP="00A42019">
            <w:pPr>
              <w:tabs>
                <w:tab w:val="left" w:pos="5295"/>
              </w:tabs>
              <w:bidi/>
              <w:rPr>
                <w:sz w:val="24"/>
                <w:szCs w:val="24"/>
              </w:rPr>
            </w:pPr>
            <w:r w:rsidRPr="00834702">
              <w:rPr>
                <w:rFonts w:cs="Times New Roman"/>
              </w:rPr>
              <w:t>87.</w:t>
            </w:r>
            <w:r w:rsidR="00E574EB">
              <w:rPr>
                <w:rFonts w:cs="Times New Roman" w:hint="cs"/>
                <w:rtl/>
              </w:rPr>
              <w:t xml:space="preserve"> </w:t>
            </w:r>
            <w:r w:rsidRPr="00834702">
              <w:rPr>
                <w:rFonts w:cs="Times New Roman"/>
              </w:rPr>
              <w:t xml:space="preserve"> </w:t>
            </w:r>
            <w:r w:rsidRPr="00F37AC7">
              <w:rPr>
                <w:rFonts w:hint="cs"/>
                <w:sz w:val="24"/>
                <w:szCs w:val="24"/>
                <w:rtl/>
              </w:rPr>
              <w:t xml:space="preserve">حل </w:t>
            </w:r>
            <w:r w:rsidR="00E447C0" w:rsidRPr="00E447C0">
              <w:rPr>
                <w:rFonts w:hint="cs"/>
                <w:sz w:val="24"/>
                <w:szCs w:val="24"/>
                <w:rtl/>
              </w:rPr>
              <w:t>بشكل</w:t>
            </w:r>
            <w:r w:rsidR="00E447C0" w:rsidRPr="00E447C0">
              <w:rPr>
                <w:sz w:val="24"/>
                <w:szCs w:val="24"/>
                <w:rtl/>
                <w:lang w:bidi="ar"/>
              </w:rPr>
              <w:t xml:space="preserve"> </w:t>
            </w:r>
            <w:r w:rsidR="00E447C0" w:rsidRPr="00E447C0">
              <w:rPr>
                <w:rFonts w:hint="cs"/>
                <w:sz w:val="24"/>
                <w:szCs w:val="24"/>
                <w:rtl/>
              </w:rPr>
              <w:t>عاجل</w:t>
            </w:r>
            <w:r w:rsidR="00E447C0" w:rsidRPr="00E447C0">
              <w:rPr>
                <w:sz w:val="24"/>
                <w:szCs w:val="24"/>
                <w:rtl/>
                <w:lang w:bidi="ar"/>
              </w:rPr>
              <w:t xml:space="preserve"> </w:t>
            </w:r>
            <w:r w:rsidRPr="00F37AC7">
              <w:rPr>
                <w:rFonts w:hint="cs"/>
                <w:sz w:val="24"/>
                <w:szCs w:val="24"/>
                <w:rtl/>
              </w:rPr>
              <w:t xml:space="preserve">النزاعات القائمة على الأراضي </w:t>
            </w:r>
            <w:r w:rsidRPr="00F37AC7">
              <w:rPr>
                <w:rFonts w:hint="cs"/>
                <w:sz w:val="24"/>
                <w:szCs w:val="24"/>
                <w:rtl/>
                <w:lang w:bidi="ar"/>
              </w:rPr>
              <w:t>[</w:t>
            </w:r>
            <w:r w:rsidRPr="00F37AC7">
              <w:rPr>
                <w:rFonts w:hint="cs"/>
                <w:sz w:val="24"/>
                <w:szCs w:val="24"/>
                <w:rtl/>
              </w:rPr>
              <w:t>مع السكان شبه الرحل</w:t>
            </w:r>
            <w:r w:rsidRPr="00F37AC7">
              <w:rPr>
                <w:rFonts w:hint="cs"/>
                <w:sz w:val="24"/>
                <w:szCs w:val="24"/>
                <w:rtl/>
                <w:lang w:bidi="ar"/>
              </w:rPr>
              <w:t xml:space="preserve">]. </w:t>
            </w:r>
            <w:r w:rsidRPr="00F37AC7">
              <w:rPr>
                <w:rFonts w:hint="cs"/>
                <w:sz w:val="24"/>
                <w:szCs w:val="24"/>
                <w:rtl/>
              </w:rPr>
              <w:t>وينبغي مواصلة المبادرات وتكثيفها لضمان حصولها على الخدمات الأساسية والتعليم والرعاية الصحية الملائمة لاحتياجاتها وثقافتها وتقاليدها، وعند الاقتضاء، نمط حياتها البدوية</w:t>
            </w:r>
            <w:r w:rsidRPr="00F37AC7">
              <w:rPr>
                <w:rFonts w:hint="cs"/>
                <w:sz w:val="24"/>
                <w:szCs w:val="24"/>
                <w:rtl/>
                <w:lang w:bidi="ar"/>
              </w:rPr>
              <w:t>.</w:t>
            </w:r>
          </w:p>
          <w:p w:rsidR="00F11E55" w:rsidRPr="00F37AC7" w:rsidRDefault="00F37AC7" w:rsidP="00E574EB">
            <w:pPr>
              <w:tabs>
                <w:tab w:val="left" w:pos="5295"/>
              </w:tabs>
              <w:rPr>
                <w:sz w:val="24"/>
                <w:szCs w:val="24"/>
              </w:rPr>
            </w:pPr>
            <w:r w:rsidRPr="00834702">
              <w:rPr>
                <w:rFonts w:cs="Times New Roman"/>
              </w:rPr>
              <w:t>A/HRC/25/56/Add.1 (IE Minorities, 2014)</w:t>
            </w:r>
          </w:p>
        </w:tc>
        <w:tc>
          <w:tcPr>
            <w:tcW w:w="2970" w:type="dxa"/>
            <w:shd w:val="clear" w:color="auto" w:fill="D6E3BC" w:themeFill="accent3" w:themeFillTint="66"/>
          </w:tcPr>
          <w:p w:rsidR="00F11E55" w:rsidRDefault="00E447C0" w:rsidP="00E447C0">
            <w:pPr>
              <w:tabs>
                <w:tab w:val="left" w:pos="5295"/>
              </w:tabs>
              <w:bidi/>
              <w:rPr>
                <w:sz w:val="24"/>
                <w:szCs w:val="24"/>
              </w:rPr>
            </w:pPr>
            <w:r>
              <w:rPr>
                <w:sz w:val="24"/>
                <w:szCs w:val="24"/>
              </w:rPr>
              <w:t>107.64</w:t>
            </w:r>
            <w:r w:rsidR="00E574EB">
              <w:rPr>
                <w:rFonts w:hint="cs"/>
                <w:sz w:val="24"/>
                <w:szCs w:val="24"/>
                <w:rtl/>
              </w:rPr>
              <w:t xml:space="preserve"> </w:t>
            </w:r>
            <w:r w:rsidR="00F37AC7" w:rsidRPr="00F37AC7">
              <w:rPr>
                <w:rFonts w:hint="cs"/>
                <w:sz w:val="24"/>
                <w:szCs w:val="24"/>
                <w:rtl/>
              </w:rPr>
              <w:t>زيادة</w:t>
            </w:r>
            <w:r w:rsidR="00F37AC7" w:rsidRPr="00F37AC7">
              <w:rPr>
                <w:sz w:val="24"/>
                <w:szCs w:val="24"/>
                <w:rtl/>
              </w:rPr>
              <w:t xml:space="preserve"> </w:t>
            </w:r>
            <w:r w:rsidR="00F37AC7" w:rsidRPr="00F37AC7">
              <w:rPr>
                <w:rFonts w:hint="cs"/>
                <w:sz w:val="24"/>
                <w:szCs w:val="24"/>
                <w:rtl/>
              </w:rPr>
              <w:t>في</w:t>
            </w:r>
            <w:r w:rsidR="00F37AC7" w:rsidRPr="00F37AC7">
              <w:rPr>
                <w:sz w:val="24"/>
                <w:szCs w:val="24"/>
                <w:rtl/>
              </w:rPr>
              <w:t xml:space="preserve"> </w:t>
            </w:r>
            <w:r w:rsidR="00F37AC7" w:rsidRPr="00F37AC7">
              <w:rPr>
                <w:rFonts w:hint="cs"/>
                <w:sz w:val="24"/>
                <w:szCs w:val="24"/>
                <w:rtl/>
              </w:rPr>
              <w:t>الإنفاق</w:t>
            </w:r>
            <w:r w:rsidR="00F37AC7" w:rsidRPr="00F37AC7">
              <w:rPr>
                <w:sz w:val="24"/>
                <w:szCs w:val="24"/>
                <w:rtl/>
              </w:rPr>
              <w:t xml:space="preserve"> </w:t>
            </w:r>
            <w:r w:rsidR="00F37AC7" w:rsidRPr="00F37AC7">
              <w:rPr>
                <w:rFonts w:hint="cs"/>
                <w:sz w:val="24"/>
                <w:szCs w:val="24"/>
                <w:rtl/>
              </w:rPr>
              <w:t>على</w:t>
            </w:r>
            <w:r w:rsidR="00F37AC7" w:rsidRPr="00F37AC7">
              <w:rPr>
                <w:sz w:val="24"/>
                <w:szCs w:val="24"/>
                <w:rtl/>
              </w:rPr>
              <w:t xml:space="preserve"> </w:t>
            </w:r>
            <w:r w:rsidR="00F37AC7" w:rsidRPr="00F37AC7">
              <w:rPr>
                <w:rFonts w:hint="cs"/>
                <w:sz w:val="24"/>
                <w:szCs w:val="24"/>
                <w:rtl/>
              </w:rPr>
              <w:t>إمدادات</w:t>
            </w:r>
            <w:r w:rsidR="00F37AC7" w:rsidRPr="00F37AC7">
              <w:rPr>
                <w:sz w:val="24"/>
                <w:szCs w:val="24"/>
                <w:rtl/>
              </w:rPr>
              <w:t xml:space="preserve"> </w:t>
            </w:r>
            <w:r w:rsidR="00F37AC7" w:rsidRPr="00F37AC7">
              <w:rPr>
                <w:rFonts w:hint="cs"/>
                <w:sz w:val="24"/>
                <w:szCs w:val="24"/>
                <w:rtl/>
              </w:rPr>
              <w:t>المياه</w:t>
            </w:r>
            <w:r w:rsidR="00F37AC7" w:rsidRPr="00F37AC7">
              <w:rPr>
                <w:sz w:val="24"/>
                <w:szCs w:val="24"/>
                <w:rtl/>
              </w:rPr>
              <w:t xml:space="preserve"> </w:t>
            </w:r>
            <w:r w:rsidR="00F37AC7" w:rsidRPr="00F37AC7">
              <w:rPr>
                <w:rFonts w:hint="cs"/>
                <w:sz w:val="24"/>
                <w:szCs w:val="24"/>
                <w:rtl/>
              </w:rPr>
              <w:t>الصالحة</w:t>
            </w:r>
            <w:r w:rsidR="00F37AC7" w:rsidRPr="00F37AC7">
              <w:rPr>
                <w:sz w:val="24"/>
                <w:szCs w:val="24"/>
                <w:rtl/>
              </w:rPr>
              <w:t xml:space="preserve"> </w:t>
            </w:r>
            <w:r w:rsidR="00F37AC7" w:rsidRPr="00F37AC7">
              <w:rPr>
                <w:rFonts w:hint="cs"/>
                <w:sz w:val="24"/>
                <w:szCs w:val="24"/>
                <w:rtl/>
              </w:rPr>
              <w:t>للشرب</w:t>
            </w:r>
            <w:r w:rsidR="00F37AC7" w:rsidRPr="00F37AC7">
              <w:rPr>
                <w:sz w:val="24"/>
                <w:szCs w:val="24"/>
                <w:rtl/>
              </w:rPr>
              <w:t xml:space="preserve"> </w:t>
            </w:r>
            <w:r w:rsidR="00F37AC7" w:rsidRPr="00F37AC7">
              <w:rPr>
                <w:rFonts w:hint="cs"/>
                <w:sz w:val="24"/>
                <w:szCs w:val="24"/>
                <w:rtl/>
              </w:rPr>
              <w:t>ومشاريع</w:t>
            </w:r>
            <w:r w:rsidR="00F37AC7" w:rsidRPr="00F37AC7">
              <w:rPr>
                <w:sz w:val="24"/>
                <w:szCs w:val="24"/>
                <w:rtl/>
              </w:rPr>
              <w:t xml:space="preserve"> </w:t>
            </w:r>
            <w:r w:rsidR="00F37AC7" w:rsidRPr="00F37AC7">
              <w:rPr>
                <w:rFonts w:hint="cs"/>
                <w:sz w:val="24"/>
                <w:szCs w:val="24"/>
                <w:rtl/>
              </w:rPr>
              <w:t>الصرف</w:t>
            </w:r>
            <w:r w:rsidR="00F37AC7" w:rsidRPr="00F37AC7">
              <w:rPr>
                <w:sz w:val="24"/>
                <w:szCs w:val="24"/>
                <w:rtl/>
              </w:rPr>
              <w:t xml:space="preserve"> </w:t>
            </w:r>
            <w:r w:rsidR="00F37AC7" w:rsidRPr="00F37AC7">
              <w:rPr>
                <w:rFonts w:hint="cs"/>
                <w:sz w:val="24"/>
                <w:szCs w:val="24"/>
                <w:rtl/>
              </w:rPr>
              <w:t>الصحي،</w:t>
            </w:r>
            <w:r w:rsidR="00F37AC7" w:rsidRPr="00F37AC7">
              <w:rPr>
                <w:sz w:val="24"/>
                <w:szCs w:val="24"/>
                <w:rtl/>
              </w:rPr>
              <w:t xml:space="preserve"> </w:t>
            </w:r>
            <w:r w:rsidR="00F37AC7" w:rsidRPr="00F37AC7">
              <w:rPr>
                <w:rFonts w:hint="cs"/>
                <w:sz w:val="24"/>
                <w:szCs w:val="24"/>
                <w:rtl/>
              </w:rPr>
              <w:t>وخاصة</w:t>
            </w:r>
            <w:r w:rsidR="00F37AC7" w:rsidRPr="00F37AC7">
              <w:rPr>
                <w:sz w:val="24"/>
                <w:szCs w:val="24"/>
                <w:rtl/>
              </w:rPr>
              <w:t xml:space="preserve"> </w:t>
            </w:r>
            <w:r w:rsidR="00F37AC7" w:rsidRPr="00F37AC7">
              <w:rPr>
                <w:rFonts w:hint="cs"/>
                <w:sz w:val="24"/>
                <w:szCs w:val="24"/>
                <w:rtl/>
              </w:rPr>
              <w:t>في</w:t>
            </w:r>
            <w:r w:rsidR="00F37AC7" w:rsidRPr="00F37AC7">
              <w:rPr>
                <w:sz w:val="24"/>
                <w:szCs w:val="24"/>
                <w:rtl/>
              </w:rPr>
              <w:t xml:space="preserve"> </w:t>
            </w:r>
            <w:r w:rsidR="00F37AC7" w:rsidRPr="00F37AC7">
              <w:rPr>
                <w:rFonts w:hint="cs"/>
                <w:sz w:val="24"/>
                <w:szCs w:val="24"/>
                <w:rtl/>
              </w:rPr>
              <w:t>المناطق</w:t>
            </w:r>
            <w:r w:rsidR="00F37AC7" w:rsidRPr="00F37AC7">
              <w:rPr>
                <w:sz w:val="24"/>
                <w:szCs w:val="24"/>
                <w:rtl/>
              </w:rPr>
              <w:t xml:space="preserve"> </w:t>
            </w:r>
            <w:r w:rsidR="00F37AC7" w:rsidRPr="00F37AC7">
              <w:rPr>
                <w:rFonts w:hint="cs"/>
                <w:sz w:val="24"/>
                <w:szCs w:val="24"/>
                <w:rtl/>
              </w:rPr>
              <w:t>الريفية،</w:t>
            </w:r>
            <w:r w:rsidR="00F37AC7" w:rsidRPr="00F37AC7">
              <w:rPr>
                <w:sz w:val="24"/>
                <w:szCs w:val="24"/>
                <w:rtl/>
              </w:rPr>
              <w:t xml:space="preserve"> </w:t>
            </w:r>
            <w:r w:rsidR="00F37AC7" w:rsidRPr="00F37AC7">
              <w:rPr>
                <w:rFonts w:hint="cs"/>
                <w:sz w:val="24"/>
                <w:szCs w:val="24"/>
                <w:rtl/>
              </w:rPr>
              <w:t>تصل</w:t>
            </w:r>
            <w:r w:rsidR="00F37AC7" w:rsidRPr="00F37AC7">
              <w:rPr>
                <w:sz w:val="24"/>
                <w:szCs w:val="24"/>
                <w:rtl/>
              </w:rPr>
              <w:t xml:space="preserve"> </w:t>
            </w:r>
            <w:r w:rsidR="00F37AC7" w:rsidRPr="00F37AC7">
              <w:rPr>
                <w:rFonts w:hint="cs"/>
                <w:sz w:val="24"/>
                <w:szCs w:val="24"/>
                <w:rtl/>
              </w:rPr>
              <w:t>إلى</w:t>
            </w:r>
            <w:r w:rsidR="00F37AC7" w:rsidRPr="00F37AC7">
              <w:rPr>
                <w:sz w:val="24"/>
                <w:szCs w:val="24"/>
                <w:rtl/>
              </w:rPr>
              <w:t xml:space="preserve"> </w:t>
            </w:r>
            <w:r w:rsidR="00F37AC7" w:rsidRPr="00F37AC7">
              <w:rPr>
                <w:rFonts w:hint="cs"/>
                <w:sz w:val="24"/>
                <w:szCs w:val="24"/>
                <w:rtl/>
              </w:rPr>
              <w:t>قيمة</w:t>
            </w:r>
            <w:r w:rsidR="00F37AC7" w:rsidRPr="00F37AC7">
              <w:rPr>
                <w:sz w:val="24"/>
                <w:szCs w:val="24"/>
                <w:rtl/>
              </w:rPr>
              <w:t xml:space="preserve"> </w:t>
            </w:r>
            <w:r w:rsidR="00F37AC7" w:rsidRPr="00F37AC7">
              <w:rPr>
                <w:rFonts w:hint="cs"/>
                <w:sz w:val="24"/>
                <w:szCs w:val="24"/>
                <w:rtl/>
              </w:rPr>
              <w:t>قريبة</w:t>
            </w:r>
            <w:r w:rsidR="00F37AC7" w:rsidRPr="00F37AC7">
              <w:rPr>
                <w:sz w:val="24"/>
                <w:szCs w:val="24"/>
                <w:rtl/>
              </w:rPr>
              <w:t xml:space="preserve"> </w:t>
            </w:r>
            <w:r w:rsidR="00F37AC7" w:rsidRPr="00F37AC7">
              <w:rPr>
                <w:rFonts w:hint="cs"/>
                <w:sz w:val="24"/>
                <w:szCs w:val="24"/>
                <w:rtl/>
              </w:rPr>
              <w:t>من</w:t>
            </w:r>
            <w:r w:rsidR="00F37AC7" w:rsidRPr="00F37AC7">
              <w:rPr>
                <w:sz w:val="24"/>
                <w:szCs w:val="24"/>
                <w:rtl/>
              </w:rPr>
              <w:t xml:space="preserve"> 0.5. </w:t>
            </w:r>
            <w:r w:rsidR="00F37AC7" w:rsidRPr="00F37AC7">
              <w:rPr>
                <w:rFonts w:hint="cs"/>
                <w:sz w:val="24"/>
                <w:szCs w:val="24"/>
                <w:rtl/>
              </w:rPr>
              <w:t>في</w:t>
            </w:r>
            <w:r w:rsidR="00F37AC7" w:rsidRPr="00F37AC7">
              <w:rPr>
                <w:sz w:val="24"/>
                <w:szCs w:val="24"/>
                <w:rtl/>
              </w:rPr>
              <w:t xml:space="preserve"> </w:t>
            </w:r>
            <w:r w:rsidR="00F37AC7" w:rsidRPr="00F37AC7">
              <w:rPr>
                <w:rFonts w:hint="cs"/>
                <w:sz w:val="24"/>
                <w:szCs w:val="24"/>
                <w:rtl/>
              </w:rPr>
              <w:t>المائة</w:t>
            </w:r>
            <w:r w:rsidR="00F37AC7" w:rsidRPr="00F37AC7">
              <w:rPr>
                <w:sz w:val="24"/>
                <w:szCs w:val="24"/>
                <w:rtl/>
              </w:rPr>
              <w:t xml:space="preserve"> </w:t>
            </w:r>
            <w:r w:rsidR="00F37AC7" w:rsidRPr="00F37AC7">
              <w:rPr>
                <w:rFonts w:hint="cs"/>
                <w:sz w:val="24"/>
                <w:szCs w:val="24"/>
                <w:rtl/>
              </w:rPr>
              <w:t>من</w:t>
            </w:r>
            <w:r w:rsidR="00F37AC7" w:rsidRPr="00F37AC7">
              <w:rPr>
                <w:sz w:val="24"/>
                <w:szCs w:val="24"/>
                <w:rtl/>
              </w:rPr>
              <w:t xml:space="preserve"> </w:t>
            </w:r>
            <w:r w:rsidR="00F37AC7" w:rsidRPr="00F37AC7">
              <w:rPr>
                <w:rFonts w:hint="cs"/>
                <w:sz w:val="24"/>
                <w:szCs w:val="24"/>
                <w:rtl/>
              </w:rPr>
              <w:t>الناتج</w:t>
            </w:r>
            <w:r w:rsidR="00F37AC7" w:rsidRPr="00F37AC7">
              <w:rPr>
                <w:sz w:val="24"/>
                <w:szCs w:val="24"/>
                <w:rtl/>
              </w:rPr>
              <w:t xml:space="preserve"> </w:t>
            </w:r>
            <w:r w:rsidR="00F37AC7" w:rsidRPr="00F37AC7">
              <w:rPr>
                <w:rFonts w:hint="cs"/>
                <w:sz w:val="24"/>
                <w:szCs w:val="24"/>
                <w:rtl/>
              </w:rPr>
              <w:t>المحلي</w:t>
            </w:r>
            <w:r w:rsidR="00F37AC7" w:rsidRPr="00F37AC7">
              <w:rPr>
                <w:sz w:val="24"/>
                <w:szCs w:val="24"/>
                <w:rtl/>
              </w:rPr>
              <w:t xml:space="preserve"> </w:t>
            </w:r>
            <w:r w:rsidR="00F37AC7" w:rsidRPr="00F37AC7">
              <w:rPr>
                <w:rFonts w:hint="cs"/>
                <w:sz w:val="24"/>
                <w:szCs w:val="24"/>
                <w:rtl/>
              </w:rPr>
              <w:t>الإجمالي</w:t>
            </w:r>
            <w:r w:rsidR="00A42019">
              <w:rPr>
                <w:sz w:val="24"/>
                <w:szCs w:val="24"/>
              </w:rPr>
              <w:t>.</w:t>
            </w:r>
          </w:p>
          <w:p w:rsidR="00F37AC7" w:rsidRPr="00834702" w:rsidRDefault="00F37AC7" w:rsidP="00E574EB">
            <w:pPr>
              <w:rPr>
                <w:rFonts w:cs="Times New Roman"/>
              </w:rPr>
            </w:pPr>
            <w:r w:rsidRPr="00834702">
              <w:rPr>
                <w:rFonts w:cs="Times New Roman"/>
              </w:rPr>
              <w:t>A/HRC/33/14 (UPR, 2016)</w:t>
            </w:r>
          </w:p>
          <w:p w:rsidR="00F37AC7" w:rsidRPr="00F37AC7" w:rsidRDefault="00F37AC7" w:rsidP="00E447C0">
            <w:pPr>
              <w:tabs>
                <w:tab w:val="left" w:pos="5295"/>
              </w:tabs>
              <w:bidi/>
              <w:rPr>
                <w:sz w:val="24"/>
                <w:szCs w:val="24"/>
              </w:rPr>
            </w:pPr>
            <w:r w:rsidRPr="00F37AC7">
              <w:rPr>
                <w:rFonts w:hint="cs"/>
                <w:sz w:val="24"/>
                <w:szCs w:val="24"/>
                <w:rtl/>
              </w:rPr>
              <w:t>اتخاذ تدابير إضافية لتنفيذ مشاريع إمدادات المياه لضمان المساواة في الحصول على مياه الشرب المأمونة في جميع أنحاء البلد</w:t>
            </w:r>
            <w:r w:rsidR="00A42019">
              <w:rPr>
                <w:sz w:val="24"/>
                <w:szCs w:val="24"/>
                <w:lang w:bidi="ar"/>
              </w:rPr>
              <w:t>.</w:t>
            </w:r>
          </w:p>
          <w:p w:rsidR="00F37AC7" w:rsidRPr="00F37AC7" w:rsidRDefault="00F37AC7" w:rsidP="00E574EB">
            <w:pPr>
              <w:tabs>
                <w:tab w:val="left" w:pos="5295"/>
              </w:tabs>
              <w:rPr>
                <w:sz w:val="24"/>
                <w:szCs w:val="24"/>
              </w:rPr>
            </w:pPr>
            <w:r w:rsidRPr="00834702">
              <w:rPr>
                <w:rFonts w:cs="Times New Roman"/>
                <w:lang w:val="pt-BR"/>
              </w:rPr>
              <w:t>E/C.12/SRB/CO/2 (CESCR, 2014)</w:t>
            </w:r>
          </w:p>
        </w:tc>
        <w:tc>
          <w:tcPr>
            <w:tcW w:w="3123" w:type="dxa"/>
            <w:shd w:val="clear" w:color="auto" w:fill="D6E3BC" w:themeFill="accent3" w:themeFillTint="66"/>
          </w:tcPr>
          <w:p w:rsidR="00F37AC7" w:rsidRPr="00F37AC7" w:rsidRDefault="00F37AC7" w:rsidP="00E447C0">
            <w:pPr>
              <w:tabs>
                <w:tab w:val="left" w:pos="5295"/>
              </w:tabs>
              <w:bidi/>
              <w:rPr>
                <w:sz w:val="24"/>
                <w:szCs w:val="24"/>
              </w:rPr>
            </w:pPr>
            <w:r w:rsidRPr="00834702">
              <w:rPr>
                <w:rFonts w:cs="Times New Roman"/>
              </w:rPr>
              <w:t>18.</w:t>
            </w:r>
            <w:r w:rsidR="00E574EB">
              <w:rPr>
                <w:rFonts w:cs="Times New Roman" w:hint="cs"/>
                <w:rtl/>
              </w:rPr>
              <w:t xml:space="preserve"> </w:t>
            </w:r>
            <w:r w:rsidRPr="00834702">
              <w:rPr>
                <w:rFonts w:cs="Times New Roman"/>
              </w:rPr>
              <w:t xml:space="preserve"> </w:t>
            </w:r>
            <w:r w:rsidRPr="00F37AC7">
              <w:rPr>
                <w:rFonts w:hint="cs"/>
                <w:sz w:val="24"/>
                <w:szCs w:val="24"/>
                <w:rtl/>
              </w:rPr>
              <w:t>اتخاذ تدابير فورية لضمان ظروف معيشية ملائمة مع الاحترام الكامل للحق في الحماية من المعاملة اللاإنسانية أو المهينة في جميع مخيمات اللاجئين والملاجئ وضمان الوصول إلى الاحتياجات الأساسية، بما في ذلك الغذاء وخدمات الرعاية الصحية والدعم النفسي والمشورة القانونية</w:t>
            </w:r>
            <w:r w:rsidRPr="00F37AC7">
              <w:rPr>
                <w:rFonts w:hint="cs"/>
                <w:sz w:val="24"/>
                <w:szCs w:val="24"/>
                <w:rtl/>
                <w:lang w:bidi="ar"/>
              </w:rPr>
              <w:t>.</w:t>
            </w:r>
          </w:p>
          <w:p w:rsidR="00F11E55" w:rsidRPr="00F37AC7" w:rsidRDefault="00F37AC7" w:rsidP="00E574EB">
            <w:pPr>
              <w:tabs>
                <w:tab w:val="left" w:pos="5295"/>
              </w:tabs>
              <w:rPr>
                <w:sz w:val="24"/>
                <w:szCs w:val="24"/>
              </w:rPr>
            </w:pPr>
            <w:r w:rsidRPr="00834702">
              <w:rPr>
                <w:rFonts w:cs="Times New Roman"/>
              </w:rPr>
              <w:t>CCPR/C/SVN/CO/3 (CCPR, 2016)</w:t>
            </w:r>
          </w:p>
        </w:tc>
        <w:tc>
          <w:tcPr>
            <w:tcW w:w="1305" w:type="dxa"/>
            <w:shd w:val="clear" w:color="auto" w:fill="D6E3BC" w:themeFill="accent3" w:themeFillTint="66"/>
          </w:tcPr>
          <w:p w:rsidR="00F11E55" w:rsidRPr="00D60264" w:rsidRDefault="005D0D37" w:rsidP="00E447C0">
            <w:pPr>
              <w:tabs>
                <w:tab w:val="left" w:pos="5295"/>
              </w:tabs>
              <w:bidi/>
              <w:rPr>
                <w:b/>
                <w:bCs/>
                <w:sz w:val="24"/>
                <w:szCs w:val="24"/>
              </w:rPr>
            </w:pPr>
            <w:r w:rsidRPr="008D36C3">
              <w:rPr>
                <w:rFonts w:hint="cs"/>
                <w:b/>
                <w:bCs/>
                <w:sz w:val="24"/>
                <w:szCs w:val="24"/>
                <w:rtl/>
              </w:rPr>
              <w:t>ب</w:t>
            </w:r>
            <w:r w:rsidRPr="008D36C3">
              <w:rPr>
                <w:b/>
                <w:bCs/>
                <w:sz w:val="24"/>
                <w:szCs w:val="24"/>
                <w:rtl/>
              </w:rPr>
              <w:t xml:space="preserve"> - ١٩</w:t>
            </w:r>
          </w:p>
        </w:tc>
      </w:tr>
      <w:tr w:rsidR="00F11E55" w:rsidTr="00580F9E">
        <w:tc>
          <w:tcPr>
            <w:tcW w:w="2718" w:type="dxa"/>
            <w:shd w:val="clear" w:color="auto" w:fill="auto"/>
          </w:tcPr>
          <w:p w:rsidR="00F11E55" w:rsidRDefault="00F11E55" w:rsidP="00E447C0">
            <w:pPr>
              <w:tabs>
                <w:tab w:val="left" w:pos="5295"/>
              </w:tabs>
              <w:bidi/>
              <w:rPr>
                <w:sz w:val="40"/>
                <w:szCs w:val="40"/>
              </w:rPr>
            </w:pPr>
          </w:p>
        </w:tc>
        <w:tc>
          <w:tcPr>
            <w:tcW w:w="3060" w:type="dxa"/>
            <w:shd w:val="clear" w:color="auto" w:fill="auto"/>
          </w:tcPr>
          <w:p w:rsidR="00F37AC7" w:rsidRDefault="00F37AC7" w:rsidP="00E447C0">
            <w:pPr>
              <w:tabs>
                <w:tab w:val="left" w:pos="5295"/>
              </w:tabs>
              <w:bidi/>
              <w:rPr>
                <w:sz w:val="24"/>
                <w:szCs w:val="24"/>
                <w:lang w:bidi="ar"/>
              </w:rPr>
            </w:pPr>
            <w:r w:rsidRPr="00834702">
              <w:rPr>
                <w:rFonts w:cs="Times New Roman"/>
              </w:rPr>
              <w:t>129.11.</w:t>
            </w:r>
            <w:r w:rsidR="00957F99">
              <w:rPr>
                <w:rFonts w:cs="Times New Roman" w:hint="cs"/>
                <w:rtl/>
              </w:rPr>
              <w:t xml:space="preserve"> </w:t>
            </w:r>
            <w:r w:rsidRPr="00834702">
              <w:rPr>
                <w:rFonts w:cs="Times New Roman"/>
              </w:rPr>
              <w:t xml:space="preserve"> </w:t>
            </w:r>
            <w:r w:rsidRPr="00F37AC7">
              <w:rPr>
                <w:rFonts w:hint="cs"/>
                <w:sz w:val="24"/>
                <w:szCs w:val="24"/>
                <w:rtl/>
              </w:rPr>
              <w:t>تكثيف جهودها لحماية حقوق الفئات الضعيفة الأخرى، ولا سيما الأشخاص ذوي الإعاقة والأقليات والشعوب الأصلية، بما يتيح لهم الحصول على الخدمات الاجتماعية والتعليمية والصحية وغيرها من الخدمات على قدم المساواة؛</w:t>
            </w:r>
          </w:p>
          <w:p w:rsidR="00F37AC7" w:rsidRPr="00834702" w:rsidRDefault="00F37AC7" w:rsidP="00836273">
            <w:pPr>
              <w:rPr>
                <w:rFonts w:cs="Times New Roman"/>
              </w:rPr>
            </w:pPr>
            <w:r w:rsidRPr="00834702">
              <w:rPr>
                <w:rFonts w:cs="Times New Roman"/>
              </w:rPr>
              <w:t>A/HRC/21/12 (UPR, 2012)</w:t>
            </w:r>
          </w:p>
          <w:p w:rsidR="006454E3" w:rsidRDefault="006454E3" w:rsidP="00E447C0">
            <w:pPr>
              <w:tabs>
                <w:tab w:val="left" w:pos="5295"/>
              </w:tabs>
              <w:bidi/>
              <w:rPr>
                <w:sz w:val="24"/>
                <w:szCs w:val="24"/>
                <w:lang w:bidi="ar"/>
              </w:rPr>
            </w:pPr>
            <w:r w:rsidRPr="00834702">
              <w:rPr>
                <w:rFonts w:cs="Times New Roman"/>
              </w:rPr>
              <w:t>66.</w:t>
            </w:r>
            <w:r w:rsidR="00957F99">
              <w:rPr>
                <w:rFonts w:cs="Times New Roman" w:hint="cs"/>
                <w:rtl/>
              </w:rPr>
              <w:t xml:space="preserve"> </w:t>
            </w:r>
            <w:r w:rsidRPr="00834702">
              <w:rPr>
                <w:rFonts w:cs="Times New Roman"/>
              </w:rPr>
              <w:t xml:space="preserve"> </w:t>
            </w:r>
            <w:r w:rsidRPr="006454E3">
              <w:rPr>
                <w:rFonts w:hint="cs"/>
                <w:sz w:val="24"/>
                <w:szCs w:val="24"/>
                <w:rtl/>
              </w:rPr>
              <w:t xml:space="preserve">إعطاء الأولوية للتدابير الرامية إلى الحد من عدم المساواة بين المناطق الحضرية والريفية، ولا سيما </w:t>
            </w:r>
            <w:r w:rsidRPr="006454E3">
              <w:rPr>
                <w:rFonts w:hint="cs"/>
                <w:sz w:val="24"/>
                <w:szCs w:val="24"/>
                <w:rtl/>
              </w:rPr>
              <w:lastRenderedPageBreak/>
              <w:t>المناطق التي يوجد بها عدد كبير من السكان الأصليين، أن يحد بشكل فعال من أوجه التفاوت في مستوى المعيشة بين الأغنياء والفقراء، وأن يعجل باتخاذ التدابير اللازمة لضمان حصول جميع الأطفال الذين يعيشون في المناطق الريفية على خدمات الصرف الصحي</w:t>
            </w:r>
            <w:r w:rsidRPr="006454E3">
              <w:rPr>
                <w:rFonts w:hint="cs"/>
                <w:sz w:val="24"/>
                <w:szCs w:val="24"/>
                <w:rtl/>
                <w:lang w:bidi="ar"/>
              </w:rPr>
              <w:t>.</w:t>
            </w:r>
          </w:p>
          <w:p w:rsidR="00F11E55" w:rsidRPr="00F37AC7" w:rsidRDefault="006454E3" w:rsidP="00836273">
            <w:pPr>
              <w:tabs>
                <w:tab w:val="left" w:pos="5295"/>
              </w:tabs>
              <w:rPr>
                <w:sz w:val="24"/>
                <w:szCs w:val="24"/>
              </w:rPr>
            </w:pPr>
            <w:r w:rsidRPr="00834702">
              <w:rPr>
                <w:rFonts w:cs="Times New Roman"/>
              </w:rPr>
              <w:t>CRC/C/CHL/CO/4-5 (CRC, 2015)</w:t>
            </w:r>
          </w:p>
        </w:tc>
        <w:tc>
          <w:tcPr>
            <w:tcW w:w="2970" w:type="dxa"/>
            <w:shd w:val="clear" w:color="auto" w:fill="auto"/>
          </w:tcPr>
          <w:p w:rsidR="00F37AC7" w:rsidRPr="00F37AC7" w:rsidRDefault="00F37AC7" w:rsidP="00E447C0">
            <w:pPr>
              <w:tabs>
                <w:tab w:val="left" w:pos="1009"/>
              </w:tabs>
              <w:bidi/>
              <w:rPr>
                <w:rFonts w:cs="Times New Roman"/>
              </w:rPr>
            </w:pPr>
            <w:r w:rsidRPr="00834702">
              <w:rPr>
                <w:rFonts w:cs="Times New Roman"/>
              </w:rPr>
              <w:lastRenderedPageBreak/>
              <w:t>69. (a)</w:t>
            </w:r>
            <w:r w:rsidR="00957F99">
              <w:rPr>
                <w:rFonts w:cs="Times New Roman" w:hint="cs"/>
                <w:rtl/>
              </w:rPr>
              <w:t xml:space="preserve"> </w:t>
            </w:r>
            <w:r w:rsidRPr="00834702">
              <w:rPr>
                <w:rFonts w:cs="Times New Roman"/>
              </w:rPr>
              <w:t xml:space="preserve"> </w:t>
            </w:r>
            <w:r w:rsidRPr="00F37AC7">
              <w:rPr>
                <w:rFonts w:hint="cs"/>
                <w:sz w:val="24"/>
                <w:szCs w:val="24"/>
                <w:rtl/>
              </w:rPr>
              <w:t xml:space="preserve">إنشاء آليات مساءلة مستقلة قوية لضمان الامتثال الكامل من جانب الجميع </w:t>
            </w:r>
            <w:r w:rsidRPr="00F37AC7">
              <w:rPr>
                <w:rFonts w:hint="cs"/>
                <w:sz w:val="24"/>
                <w:szCs w:val="24"/>
                <w:rtl/>
                <w:lang w:bidi="ar"/>
              </w:rPr>
              <w:t xml:space="preserve">- </w:t>
            </w:r>
            <w:r w:rsidRPr="00F37AC7">
              <w:rPr>
                <w:rFonts w:hint="cs"/>
                <w:sz w:val="24"/>
                <w:szCs w:val="24"/>
                <w:rtl/>
              </w:rPr>
              <w:t xml:space="preserve">بما في ذلك القطاع الخاص </w:t>
            </w:r>
            <w:r w:rsidRPr="00F37AC7">
              <w:rPr>
                <w:rFonts w:hint="cs"/>
                <w:sz w:val="24"/>
                <w:szCs w:val="24"/>
                <w:rtl/>
                <w:lang w:bidi="ar"/>
              </w:rPr>
              <w:t xml:space="preserve">- </w:t>
            </w:r>
            <w:r w:rsidRPr="00F37AC7">
              <w:rPr>
                <w:rFonts w:hint="cs"/>
                <w:sz w:val="24"/>
                <w:szCs w:val="24"/>
                <w:rtl/>
              </w:rPr>
              <w:t>لحقوق الإنسان في الحصول على مياه الشرب المأمونة وخدمات الصرف الصحي في جميع جوانب السلامة والقدرة على تحمل التكاليف وتوافرها وإمكانية الوصول إليها والقدرة على التكيف والمساواة وعدم التمييز</w:t>
            </w:r>
            <w:r w:rsidRPr="00F37AC7">
              <w:rPr>
                <w:rFonts w:hint="cs"/>
                <w:sz w:val="24"/>
                <w:szCs w:val="24"/>
                <w:rtl/>
                <w:lang w:bidi="ar"/>
              </w:rPr>
              <w:t>.</w:t>
            </w:r>
          </w:p>
          <w:p w:rsidR="00F11E55" w:rsidRPr="00F37AC7" w:rsidRDefault="00F37AC7" w:rsidP="00836273">
            <w:pPr>
              <w:tabs>
                <w:tab w:val="left" w:pos="5295"/>
              </w:tabs>
              <w:rPr>
                <w:sz w:val="24"/>
                <w:szCs w:val="24"/>
              </w:rPr>
            </w:pPr>
            <w:r w:rsidRPr="00834702">
              <w:rPr>
                <w:rFonts w:cs="Times New Roman"/>
              </w:rPr>
              <w:t>A/HRC/24/44/Add.3 (SR water &amp; sanitation, 2013)</w:t>
            </w:r>
          </w:p>
        </w:tc>
        <w:tc>
          <w:tcPr>
            <w:tcW w:w="3123" w:type="dxa"/>
            <w:shd w:val="clear" w:color="auto" w:fill="auto"/>
          </w:tcPr>
          <w:p w:rsidR="00F37AC7" w:rsidRPr="00F37AC7" w:rsidRDefault="00F37AC7" w:rsidP="00E447C0">
            <w:pPr>
              <w:tabs>
                <w:tab w:val="left" w:pos="5295"/>
              </w:tabs>
              <w:bidi/>
              <w:rPr>
                <w:sz w:val="24"/>
                <w:szCs w:val="24"/>
              </w:rPr>
            </w:pPr>
            <w:r w:rsidRPr="00F37AC7">
              <w:rPr>
                <w:rFonts w:hint="cs"/>
                <w:sz w:val="24"/>
                <w:szCs w:val="24"/>
                <w:rtl/>
              </w:rPr>
              <w:t>اعتماد تدابير طارئة لمعالجة النقص في الغذاء والضروريات الأساسية</w:t>
            </w:r>
            <w:r w:rsidRPr="00F37AC7">
              <w:rPr>
                <w:rFonts w:hint="cs"/>
                <w:sz w:val="24"/>
                <w:szCs w:val="24"/>
                <w:rtl/>
                <w:lang w:bidi="ar"/>
              </w:rPr>
              <w:t>.</w:t>
            </w:r>
          </w:p>
          <w:p w:rsidR="00F11E55" w:rsidRPr="00F37AC7" w:rsidRDefault="00F37AC7" w:rsidP="00836273">
            <w:pPr>
              <w:tabs>
                <w:tab w:val="left" w:pos="5295"/>
              </w:tabs>
              <w:rPr>
                <w:sz w:val="24"/>
                <w:szCs w:val="24"/>
              </w:rPr>
            </w:pPr>
            <w:r w:rsidRPr="00834702">
              <w:rPr>
                <w:rFonts w:cs="Times New Roman"/>
              </w:rPr>
              <w:t>E/C.12/VEN/CO/3 (CESCR, 2015)</w:t>
            </w:r>
          </w:p>
        </w:tc>
        <w:tc>
          <w:tcPr>
            <w:tcW w:w="1305" w:type="dxa"/>
            <w:shd w:val="clear" w:color="auto" w:fill="auto"/>
          </w:tcPr>
          <w:p w:rsidR="00F11E55" w:rsidRPr="00D60264" w:rsidRDefault="005D0D37" w:rsidP="00E447C0">
            <w:pPr>
              <w:tabs>
                <w:tab w:val="left" w:pos="5295"/>
              </w:tabs>
              <w:bidi/>
              <w:rPr>
                <w:b/>
                <w:bCs/>
                <w:sz w:val="24"/>
                <w:szCs w:val="24"/>
              </w:rPr>
            </w:pPr>
            <w:r w:rsidRPr="008D36C3">
              <w:rPr>
                <w:rFonts w:hint="cs"/>
                <w:b/>
                <w:bCs/>
                <w:sz w:val="24"/>
                <w:szCs w:val="24"/>
                <w:rtl/>
              </w:rPr>
              <w:t>ب</w:t>
            </w:r>
            <w:r w:rsidRPr="008D36C3">
              <w:rPr>
                <w:b/>
                <w:bCs/>
                <w:sz w:val="24"/>
                <w:szCs w:val="24"/>
                <w:rtl/>
              </w:rPr>
              <w:t xml:space="preserve"> - ٢٠</w:t>
            </w:r>
          </w:p>
        </w:tc>
      </w:tr>
      <w:tr w:rsidR="00F11E55" w:rsidTr="00895FC5">
        <w:tc>
          <w:tcPr>
            <w:tcW w:w="2718" w:type="dxa"/>
            <w:shd w:val="clear" w:color="auto" w:fill="D6E3BC" w:themeFill="accent3" w:themeFillTint="66"/>
          </w:tcPr>
          <w:p w:rsidR="00F11E55" w:rsidRDefault="00E447C0" w:rsidP="00E447C0">
            <w:pPr>
              <w:tabs>
                <w:tab w:val="left" w:pos="5295"/>
              </w:tabs>
              <w:bidi/>
              <w:rPr>
                <w:sz w:val="24"/>
                <w:szCs w:val="24"/>
              </w:rPr>
            </w:pPr>
            <w:r>
              <w:rPr>
                <w:sz w:val="24"/>
                <w:szCs w:val="24"/>
              </w:rPr>
              <w:t>92.</w:t>
            </w:r>
            <w:r w:rsidR="00895FC5">
              <w:rPr>
                <w:rFonts w:hint="cs"/>
                <w:sz w:val="24"/>
                <w:szCs w:val="24"/>
                <w:rtl/>
              </w:rPr>
              <w:t xml:space="preserve"> </w:t>
            </w:r>
            <w:r>
              <w:rPr>
                <w:sz w:val="24"/>
                <w:szCs w:val="24"/>
              </w:rPr>
              <w:t xml:space="preserve"> </w:t>
            </w:r>
            <w:r w:rsidR="00185C1C" w:rsidRPr="00185C1C">
              <w:rPr>
                <w:rFonts w:hint="cs"/>
                <w:sz w:val="24"/>
                <w:szCs w:val="24"/>
                <w:rtl/>
              </w:rPr>
              <w:t>التأكد</w:t>
            </w:r>
            <w:r w:rsidR="00185C1C" w:rsidRPr="00185C1C">
              <w:rPr>
                <w:sz w:val="24"/>
                <w:szCs w:val="24"/>
                <w:rtl/>
              </w:rPr>
              <w:t xml:space="preserve"> </w:t>
            </w:r>
            <w:r w:rsidR="00185C1C" w:rsidRPr="00185C1C">
              <w:rPr>
                <w:rFonts w:hint="cs"/>
                <w:sz w:val="24"/>
                <w:szCs w:val="24"/>
                <w:rtl/>
              </w:rPr>
              <w:t>من</w:t>
            </w:r>
            <w:r w:rsidR="00185C1C" w:rsidRPr="00185C1C">
              <w:rPr>
                <w:sz w:val="24"/>
                <w:szCs w:val="24"/>
                <w:rtl/>
              </w:rPr>
              <w:t xml:space="preserve"> </w:t>
            </w:r>
            <w:r w:rsidR="00185C1C" w:rsidRPr="00185C1C">
              <w:rPr>
                <w:rFonts w:hint="cs"/>
                <w:sz w:val="24"/>
                <w:szCs w:val="24"/>
                <w:rtl/>
              </w:rPr>
              <w:t>أن</w:t>
            </w:r>
            <w:r w:rsidR="00185C1C" w:rsidRPr="00185C1C">
              <w:rPr>
                <w:sz w:val="24"/>
                <w:szCs w:val="24"/>
                <w:rtl/>
              </w:rPr>
              <w:t xml:space="preserve"> </w:t>
            </w:r>
            <w:r w:rsidR="00185C1C" w:rsidRPr="00185C1C">
              <w:rPr>
                <w:rFonts w:hint="cs"/>
                <w:sz w:val="24"/>
                <w:szCs w:val="24"/>
                <w:rtl/>
              </w:rPr>
              <w:t>برامج</w:t>
            </w:r>
            <w:r w:rsidR="00185C1C" w:rsidRPr="00185C1C">
              <w:rPr>
                <w:sz w:val="24"/>
                <w:szCs w:val="24"/>
                <w:rtl/>
              </w:rPr>
              <w:t xml:space="preserve"> </w:t>
            </w:r>
            <w:r w:rsidR="00185C1C" w:rsidRPr="00185C1C">
              <w:rPr>
                <w:rFonts w:hint="cs"/>
                <w:sz w:val="24"/>
                <w:szCs w:val="24"/>
                <w:rtl/>
              </w:rPr>
              <w:t>المساعدة</w:t>
            </w:r>
            <w:r w:rsidR="00185C1C" w:rsidRPr="00185C1C">
              <w:rPr>
                <w:sz w:val="24"/>
                <w:szCs w:val="24"/>
                <w:rtl/>
              </w:rPr>
              <w:t xml:space="preserve"> </w:t>
            </w:r>
            <w:r w:rsidR="00185C1C" w:rsidRPr="00185C1C">
              <w:rPr>
                <w:rFonts w:hint="cs"/>
                <w:sz w:val="24"/>
                <w:szCs w:val="24"/>
                <w:rtl/>
              </w:rPr>
              <w:t>الإنمائية</w:t>
            </w:r>
            <w:r w:rsidR="00185C1C" w:rsidRPr="00185C1C">
              <w:rPr>
                <w:sz w:val="24"/>
                <w:szCs w:val="24"/>
                <w:rtl/>
              </w:rPr>
              <w:t xml:space="preserve"> </w:t>
            </w:r>
            <w:r w:rsidR="00185C1C" w:rsidRPr="00185C1C">
              <w:rPr>
                <w:rFonts w:hint="cs"/>
                <w:sz w:val="24"/>
                <w:szCs w:val="24"/>
                <w:rtl/>
              </w:rPr>
              <w:t>والتجارة</w:t>
            </w:r>
            <w:r w:rsidR="00185C1C" w:rsidRPr="00185C1C">
              <w:rPr>
                <w:sz w:val="24"/>
                <w:szCs w:val="24"/>
                <w:rtl/>
              </w:rPr>
              <w:t xml:space="preserve"> </w:t>
            </w:r>
            <w:r w:rsidR="00185C1C" w:rsidRPr="00185C1C">
              <w:rPr>
                <w:rFonts w:hint="cs"/>
                <w:sz w:val="24"/>
                <w:szCs w:val="24"/>
                <w:rtl/>
              </w:rPr>
              <w:t>لا</w:t>
            </w:r>
            <w:r w:rsidR="00185C1C" w:rsidRPr="00185C1C">
              <w:rPr>
                <w:sz w:val="24"/>
                <w:szCs w:val="24"/>
                <w:rtl/>
              </w:rPr>
              <w:t xml:space="preserve"> </w:t>
            </w:r>
            <w:r w:rsidR="00185C1C" w:rsidRPr="00185C1C">
              <w:rPr>
                <w:rFonts w:hint="cs"/>
                <w:sz w:val="24"/>
                <w:szCs w:val="24"/>
                <w:rtl/>
              </w:rPr>
              <w:t>تدعو</w:t>
            </w:r>
            <w:r w:rsidR="00185C1C" w:rsidRPr="00185C1C">
              <w:rPr>
                <w:sz w:val="24"/>
                <w:szCs w:val="24"/>
                <w:rtl/>
              </w:rPr>
              <w:t xml:space="preserve"> </w:t>
            </w:r>
            <w:r w:rsidR="00185C1C" w:rsidRPr="00185C1C">
              <w:rPr>
                <w:rFonts w:hint="cs"/>
                <w:sz w:val="24"/>
                <w:szCs w:val="24"/>
                <w:rtl/>
              </w:rPr>
              <w:t>إلى</w:t>
            </w:r>
            <w:r w:rsidR="00185C1C" w:rsidRPr="00185C1C">
              <w:rPr>
                <w:sz w:val="24"/>
                <w:szCs w:val="24"/>
                <w:rtl/>
              </w:rPr>
              <w:t xml:space="preserve"> </w:t>
            </w:r>
            <w:r w:rsidR="00185C1C" w:rsidRPr="00185C1C">
              <w:rPr>
                <w:rFonts w:hint="cs"/>
                <w:sz w:val="24"/>
                <w:szCs w:val="24"/>
                <w:rtl/>
              </w:rPr>
              <w:t>إصلاحات</w:t>
            </w:r>
            <w:r w:rsidR="00185C1C" w:rsidRPr="00185C1C">
              <w:rPr>
                <w:sz w:val="24"/>
                <w:szCs w:val="24"/>
                <w:rtl/>
              </w:rPr>
              <w:t xml:space="preserve"> </w:t>
            </w:r>
            <w:r w:rsidR="00185C1C" w:rsidRPr="00185C1C">
              <w:rPr>
                <w:rFonts w:hint="cs"/>
                <w:sz w:val="24"/>
                <w:szCs w:val="24"/>
                <w:rtl/>
              </w:rPr>
              <w:t>في</w:t>
            </w:r>
            <w:r w:rsidR="00185C1C" w:rsidRPr="00185C1C">
              <w:rPr>
                <w:sz w:val="24"/>
                <w:szCs w:val="24"/>
                <w:rtl/>
              </w:rPr>
              <w:t xml:space="preserve"> </w:t>
            </w:r>
            <w:r w:rsidR="00185C1C" w:rsidRPr="00185C1C">
              <w:rPr>
                <w:rFonts w:hint="cs"/>
                <w:sz w:val="24"/>
                <w:szCs w:val="24"/>
                <w:rtl/>
              </w:rPr>
              <w:t>القطاع</w:t>
            </w:r>
            <w:r w:rsidR="00185C1C" w:rsidRPr="00185C1C">
              <w:rPr>
                <w:sz w:val="24"/>
                <w:szCs w:val="24"/>
                <w:rtl/>
              </w:rPr>
              <w:t xml:space="preserve"> </w:t>
            </w:r>
            <w:r w:rsidR="00185C1C" w:rsidRPr="00185C1C">
              <w:rPr>
                <w:rFonts w:hint="cs"/>
                <w:sz w:val="24"/>
                <w:szCs w:val="24"/>
                <w:rtl/>
              </w:rPr>
              <w:t>العام</w:t>
            </w:r>
            <w:r w:rsidR="00185C1C" w:rsidRPr="00185C1C">
              <w:rPr>
                <w:sz w:val="24"/>
                <w:szCs w:val="24"/>
                <w:rtl/>
              </w:rPr>
              <w:t xml:space="preserve"> </w:t>
            </w:r>
            <w:r w:rsidR="00185C1C" w:rsidRPr="00185C1C">
              <w:rPr>
                <w:rFonts w:hint="cs"/>
                <w:sz w:val="24"/>
                <w:szCs w:val="24"/>
                <w:rtl/>
              </w:rPr>
              <w:t>والسياسات</w:t>
            </w:r>
            <w:r w:rsidR="00185C1C" w:rsidRPr="00185C1C">
              <w:rPr>
                <w:sz w:val="24"/>
                <w:szCs w:val="24"/>
                <w:rtl/>
              </w:rPr>
              <w:t xml:space="preserve"> </w:t>
            </w:r>
            <w:r w:rsidR="00185C1C" w:rsidRPr="00185C1C">
              <w:rPr>
                <w:rFonts w:hint="cs"/>
                <w:sz w:val="24"/>
                <w:szCs w:val="24"/>
                <w:rtl/>
              </w:rPr>
              <w:t>قد</w:t>
            </w:r>
            <w:r w:rsidR="00185C1C" w:rsidRPr="00185C1C">
              <w:rPr>
                <w:sz w:val="24"/>
                <w:szCs w:val="24"/>
                <w:rtl/>
              </w:rPr>
              <w:t xml:space="preserve"> </w:t>
            </w:r>
            <w:r w:rsidR="00185C1C" w:rsidRPr="00185C1C">
              <w:rPr>
                <w:rFonts w:hint="cs"/>
                <w:sz w:val="24"/>
                <w:szCs w:val="24"/>
                <w:rtl/>
              </w:rPr>
              <w:t>تكون</w:t>
            </w:r>
            <w:r w:rsidR="00185C1C" w:rsidRPr="00185C1C">
              <w:rPr>
                <w:sz w:val="24"/>
                <w:szCs w:val="24"/>
                <w:rtl/>
              </w:rPr>
              <w:t xml:space="preserve"> </w:t>
            </w:r>
            <w:r w:rsidR="00185C1C" w:rsidRPr="00185C1C">
              <w:rPr>
                <w:rFonts w:hint="cs"/>
                <w:sz w:val="24"/>
                <w:szCs w:val="24"/>
                <w:rtl/>
              </w:rPr>
              <w:t>لها</w:t>
            </w:r>
            <w:r w:rsidR="00185C1C" w:rsidRPr="00185C1C">
              <w:rPr>
                <w:sz w:val="24"/>
                <w:szCs w:val="24"/>
                <w:rtl/>
              </w:rPr>
              <w:t xml:space="preserve"> </w:t>
            </w:r>
            <w:r w:rsidR="00185C1C" w:rsidRPr="00185C1C">
              <w:rPr>
                <w:rFonts w:hint="cs"/>
                <w:sz w:val="24"/>
                <w:szCs w:val="24"/>
                <w:rtl/>
              </w:rPr>
              <w:t>آثار</w:t>
            </w:r>
            <w:r w:rsidR="00185C1C" w:rsidRPr="00185C1C">
              <w:rPr>
                <w:sz w:val="24"/>
                <w:szCs w:val="24"/>
                <w:rtl/>
              </w:rPr>
              <w:t xml:space="preserve"> </w:t>
            </w:r>
            <w:r w:rsidR="00185C1C" w:rsidRPr="00185C1C">
              <w:rPr>
                <w:rFonts w:hint="cs"/>
                <w:sz w:val="24"/>
                <w:szCs w:val="24"/>
                <w:rtl/>
              </w:rPr>
              <w:t>سلبية</w:t>
            </w:r>
            <w:r w:rsidR="00185C1C" w:rsidRPr="00185C1C">
              <w:rPr>
                <w:sz w:val="24"/>
                <w:szCs w:val="24"/>
                <w:rtl/>
              </w:rPr>
              <w:t xml:space="preserve"> </w:t>
            </w:r>
            <w:r w:rsidR="00185C1C" w:rsidRPr="00185C1C">
              <w:rPr>
                <w:rFonts w:hint="cs"/>
                <w:sz w:val="24"/>
                <w:szCs w:val="24"/>
                <w:rtl/>
              </w:rPr>
              <w:t>على</w:t>
            </w:r>
            <w:r w:rsidR="00185C1C" w:rsidRPr="00185C1C">
              <w:rPr>
                <w:sz w:val="24"/>
                <w:szCs w:val="24"/>
                <w:rtl/>
              </w:rPr>
              <w:t xml:space="preserve"> </w:t>
            </w:r>
            <w:r w:rsidR="00185C1C" w:rsidRPr="00185C1C">
              <w:rPr>
                <w:rFonts w:hint="cs"/>
                <w:sz w:val="24"/>
                <w:szCs w:val="24"/>
                <w:rtl/>
              </w:rPr>
              <w:t>التمتع</w:t>
            </w:r>
            <w:r w:rsidR="00185C1C" w:rsidRPr="00185C1C">
              <w:rPr>
                <w:sz w:val="24"/>
                <w:szCs w:val="24"/>
                <w:rtl/>
              </w:rPr>
              <w:t xml:space="preserve"> </w:t>
            </w:r>
            <w:r w:rsidR="00185C1C" w:rsidRPr="00185C1C">
              <w:rPr>
                <w:rFonts w:hint="cs"/>
                <w:sz w:val="24"/>
                <w:szCs w:val="24"/>
                <w:rtl/>
              </w:rPr>
              <w:t>بحقوق</w:t>
            </w:r>
            <w:r w:rsidR="00185C1C" w:rsidRPr="00185C1C">
              <w:rPr>
                <w:sz w:val="24"/>
                <w:szCs w:val="24"/>
                <w:rtl/>
              </w:rPr>
              <w:t xml:space="preserve"> </w:t>
            </w:r>
            <w:r w:rsidR="00185C1C" w:rsidRPr="00185C1C">
              <w:rPr>
                <w:rFonts w:hint="cs"/>
                <w:sz w:val="24"/>
                <w:szCs w:val="24"/>
                <w:rtl/>
              </w:rPr>
              <w:t>الإنسان،</w:t>
            </w:r>
            <w:r w:rsidR="0059483C">
              <w:rPr>
                <w:sz w:val="24"/>
                <w:szCs w:val="24"/>
                <w:rtl/>
              </w:rPr>
              <w:t xml:space="preserve"> </w:t>
            </w:r>
            <w:r w:rsidR="00185C1C" w:rsidRPr="00185C1C">
              <w:rPr>
                <w:rFonts w:hint="cs"/>
                <w:sz w:val="24"/>
                <w:szCs w:val="24"/>
                <w:rtl/>
              </w:rPr>
              <w:t>من</w:t>
            </w:r>
            <w:r w:rsidR="00185C1C" w:rsidRPr="00185C1C">
              <w:rPr>
                <w:sz w:val="24"/>
                <w:szCs w:val="24"/>
                <w:rtl/>
              </w:rPr>
              <w:t xml:space="preserve"> </w:t>
            </w:r>
            <w:r w:rsidR="00185C1C" w:rsidRPr="00185C1C">
              <w:rPr>
                <w:rFonts w:hint="cs"/>
                <w:sz w:val="24"/>
                <w:szCs w:val="24"/>
                <w:rtl/>
              </w:rPr>
              <w:t>جانب</w:t>
            </w:r>
            <w:r w:rsidR="00185C1C" w:rsidRPr="00185C1C">
              <w:rPr>
                <w:sz w:val="24"/>
                <w:szCs w:val="24"/>
                <w:rtl/>
              </w:rPr>
              <w:t xml:space="preserve"> </w:t>
            </w:r>
            <w:r w:rsidR="00185C1C" w:rsidRPr="00185C1C">
              <w:rPr>
                <w:rFonts w:hint="cs"/>
                <w:sz w:val="24"/>
                <w:szCs w:val="24"/>
                <w:rtl/>
              </w:rPr>
              <w:t>أشد</w:t>
            </w:r>
            <w:r w:rsidR="00185C1C" w:rsidRPr="00185C1C">
              <w:rPr>
                <w:sz w:val="24"/>
                <w:szCs w:val="24"/>
                <w:rtl/>
              </w:rPr>
              <w:t xml:space="preserve"> </w:t>
            </w:r>
            <w:r w:rsidR="00185C1C" w:rsidRPr="00185C1C">
              <w:rPr>
                <w:rFonts w:hint="cs"/>
                <w:sz w:val="24"/>
                <w:szCs w:val="24"/>
                <w:rtl/>
              </w:rPr>
              <w:t>الناس</w:t>
            </w:r>
            <w:r w:rsidR="00185C1C" w:rsidRPr="00185C1C">
              <w:rPr>
                <w:sz w:val="24"/>
                <w:szCs w:val="24"/>
                <w:rtl/>
              </w:rPr>
              <w:t xml:space="preserve"> </w:t>
            </w:r>
            <w:r w:rsidR="00185C1C" w:rsidRPr="00185C1C">
              <w:rPr>
                <w:rFonts w:hint="cs"/>
                <w:sz w:val="24"/>
                <w:szCs w:val="24"/>
                <w:rtl/>
              </w:rPr>
              <w:t>فقرا</w:t>
            </w:r>
            <w:r w:rsidR="00185C1C" w:rsidRPr="00185C1C">
              <w:rPr>
                <w:sz w:val="24"/>
                <w:szCs w:val="24"/>
                <w:rtl/>
              </w:rPr>
              <w:t xml:space="preserve"> </w:t>
            </w:r>
            <w:r w:rsidR="00185C1C" w:rsidRPr="00185C1C">
              <w:rPr>
                <w:rFonts w:hint="cs"/>
                <w:sz w:val="24"/>
                <w:szCs w:val="24"/>
                <w:rtl/>
              </w:rPr>
              <w:t>وضعفا</w:t>
            </w:r>
            <w:r w:rsidR="00A42019">
              <w:rPr>
                <w:sz w:val="24"/>
                <w:szCs w:val="24"/>
              </w:rPr>
              <w:t>.</w:t>
            </w:r>
          </w:p>
          <w:p w:rsidR="00185C1C" w:rsidRPr="00834702" w:rsidRDefault="00185C1C" w:rsidP="00895FC5">
            <w:pPr>
              <w:rPr>
                <w:rFonts w:cs="Times New Roman"/>
              </w:rPr>
            </w:pPr>
            <w:r w:rsidRPr="00834702">
              <w:rPr>
                <w:rFonts w:cs="Times New Roman"/>
              </w:rPr>
              <w:t>A/HRC/17/37/Add.1 (IE Eco. Reform &amp; Foreign Debt, 2011)</w:t>
            </w:r>
          </w:p>
          <w:p w:rsidR="00185C1C" w:rsidRPr="00185C1C" w:rsidRDefault="00185C1C" w:rsidP="00E447C0">
            <w:pPr>
              <w:tabs>
                <w:tab w:val="left" w:pos="5295"/>
              </w:tabs>
              <w:bidi/>
              <w:rPr>
                <w:sz w:val="24"/>
                <w:szCs w:val="24"/>
              </w:rPr>
            </w:pPr>
            <w:r w:rsidRPr="00834702">
              <w:rPr>
                <w:rFonts w:cs="Times New Roman"/>
              </w:rPr>
              <w:t>8.</w:t>
            </w:r>
            <w:r w:rsidR="00895FC5">
              <w:rPr>
                <w:rFonts w:cs="Times New Roman" w:hint="cs"/>
                <w:rtl/>
              </w:rPr>
              <w:t xml:space="preserve"> </w:t>
            </w:r>
            <w:r w:rsidRPr="00834702">
              <w:rPr>
                <w:rFonts w:cs="Times New Roman"/>
              </w:rPr>
              <w:t xml:space="preserve"> </w:t>
            </w:r>
            <w:r w:rsidRPr="00185C1C">
              <w:rPr>
                <w:rFonts w:hint="cs"/>
                <w:sz w:val="24"/>
                <w:szCs w:val="24"/>
                <w:rtl/>
              </w:rPr>
              <w:t>وضع أدوات منهجية قوية لتحليل أثر العمليات التي تمولها الوكالات الإنمائية على التمتع بالحقوق المنصوص عليها في العهد</w:t>
            </w:r>
            <w:r w:rsidRPr="00185C1C">
              <w:rPr>
                <w:rFonts w:hint="cs"/>
                <w:sz w:val="24"/>
                <w:szCs w:val="24"/>
                <w:rtl/>
                <w:lang w:bidi="ar"/>
              </w:rPr>
              <w:t>.</w:t>
            </w:r>
          </w:p>
          <w:p w:rsidR="00185C1C" w:rsidRPr="00185C1C" w:rsidRDefault="00185C1C" w:rsidP="00895FC5">
            <w:pPr>
              <w:tabs>
                <w:tab w:val="left" w:pos="5295"/>
              </w:tabs>
              <w:rPr>
                <w:sz w:val="24"/>
                <w:szCs w:val="24"/>
              </w:rPr>
            </w:pPr>
            <w:r w:rsidRPr="00834702">
              <w:rPr>
                <w:rFonts w:cs="Times New Roman"/>
                <w:lang w:val="pt-BR"/>
              </w:rPr>
              <w:t xml:space="preserve">E/C.12/FRA/CO/4 (CESCR, </w:t>
            </w:r>
            <w:r w:rsidRPr="00834702">
              <w:rPr>
                <w:rFonts w:cs="Times New Roman"/>
                <w:lang w:val="pt-BR"/>
              </w:rPr>
              <w:lastRenderedPageBreak/>
              <w:t>2016)</w:t>
            </w:r>
          </w:p>
        </w:tc>
        <w:tc>
          <w:tcPr>
            <w:tcW w:w="3060" w:type="dxa"/>
            <w:shd w:val="clear" w:color="auto" w:fill="D6E3BC" w:themeFill="accent3" w:themeFillTint="66"/>
          </w:tcPr>
          <w:p w:rsidR="00185C1C" w:rsidRPr="00185C1C" w:rsidRDefault="00185C1C" w:rsidP="00E447C0">
            <w:pPr>
              <w:tabs>
                <w:tab w:val="left" w:pos="5295"/>
              </w:tabs>
              <w:bidi/>
              <w:rPr>
                <w:sz w:val="24"/>
                <w:szCs w:val="24"/>
              </w:rPr>
            </w:pPr>
            <w:r w:rsidRPr="00834702">
              <w:rPr>
                <w:rFonts w:cs="Times New Roman"/>
              </w:rPr>
              <w:lastRenderedPageBreak/>
              <w:t>123.24.</w:t>
            </w:r>
            <w:r w:rsidR="00895FC5">
              <w:rPr>
                <w:rFonts w:cs="Times New Roman" w:hint="cs"/>
                <w:rtl/>
              </w:rPr>
              <w:t xml:space="preserve"> </w:t>
            </w:r>
            <w:r w:rsidRPr="00834702">
              <w:rPr>
                <w:rFonts w:cs="Times New Roman"/>
              </w:rPr>
              <w:t xml:space="preserve"> </w:t>
            </w:r>
            <w:r w:rsidRPr="00185C1C">
              <w:rPr>
                <w:rFonts w:hint="cs"/>
                <w:sz w:val="24"/>
                <w:szCs w:val="24"/>
                <w:rtl/>
              </w:rPr>
              <w:t>استكمال المبادرات الحالية لاعتماد الخطة الوطنية لمكافحة العنصرية والتمييز، بالتشاور مع منظمات الأشخاص المنحدرين من أصل أفريقي ومنظمات الشعوب الأصلية؛</w:t>
            </w:r>
          </w:p>
          <w:p w:rsidR="00F11E55" w:rsidRPr="00185C1C" w:rsidRDefault="00185C1C" w:rsidP="00895FC5">
            <w:pPr>
              <w:tabs>
                <w:tab w:val="left" w:pos="5295"/>
              </w:tabs>
              <w:rPr>
                <w:sz w:val="24"/>
                <w:szCs w:val="24"/>
              </w:rPr>
            </w:pPr>
            <w:r w:rsidRPr="00834702">
              <w:rPr>
                <w:rFonts w:cs="Times New Roman"/>
                <w:lang w:val="pt-BR"/>
              </w:rPr>
              <w:t>A/HRC/26/7 (UPR, 2014)</w:t>
            </w:r>
          </w:p>
        </w:tc>
        <w:tc>
          <w:tcPr>
            <w:tcW w:w="2970" w:type="dxa"/>
            <w:shd w:val="clear" w:color="auto" w:fill="D6E3BC" w:themeFill="accent3" w:themeFillTint="66"/>
          </w:tcPr>
          <w:p w:rsidR="00F11E55" w:rsidRPr="006454E3" w:rsidRDefault="00F11E55" w:rsidP="00E447C0">
            <w:pPr>
              <w:tabs>
                <w:tab w:val="left" w:pos="5295"/>
              </w:tabs>
              <w:bidi/>
              <w:rPr>
                <w:sz w:val="24"/>
                <w:szCs w:val="24"/>
              </w:rPr>
            </w:pPr>
          </w:p>
        </w:tc>
        <w:tc>
          <w:tcPr>
            <w:tcW w:w="3123" w:type="dxa"/>
            <w:shd w:val="clear" w:color="auto" w:fill="D6E3BC" w:themeFill="accent3" w:themeFillTint="66"/>
          </w:tcPr>
          <w:p w:rsidR="006454E3" w:rsidRPr="006454E3" w:rsidRDefault="006454E3" w:rsidP="00E447C0">
            <w:pPr>
              <w:tabs>
                <w:tab w:val="left" w:pos="5295"/>
              </w:tabs>
              <w:bidi/>
              <w:rPr>
                <w:sz w:val="24"/>
                <w:szCs w:val="24"/>
              </w:rPr>
            </w:pPr>
            <w:r w:rsidRPr="00834702">
              <w:rPr>
                <w:rFonts w:cs="Times New Roman"/>
              </w:rPr>
              <w:t>67 (b)</w:t>
            </w:r>
            <w:r w:rsidR="00895FC5">
              <w:rPr>
                <w:rFonts w:cs="Times New Roman" w:hint="cs"/>
                <w:rtl/>
              </w:rPr>
              <w:t xml:space="preserve"> </w:t>
            </w:r>
            <w:r w:rsidRPr="00834702">
              <w:rPr>
                <w:rFonts w:cs="Times New Roman"/>
              </w:rPr>
              <w:t xml:space="preserve"> </w:t>
            </w:r>
            <w:r w:rsidRPr="006454E3">
              <w:rPr>
                <w:rFonts w:hint="cs"/>
                <w:sz w:val="24"/>
                <w:szCs w:val="24"/>
                <w:rtl/>
              </w:rPr>
              <w:t>رصد وتقييم فعالية السياسات والبرامج المتعلقة بالأمن الغذائي والتغذية للأطفال، بما في ذلك برامج الوجبات المدرسية ومصارف الأغذية، والبرامج التي تعالج الرضع والأطفال الصغار؛</w:t>
            </w:r>
          </w:p>
          <w:p w:rsidR="00F11E55" w:rsidRPr="006454E3" w:rsidRDefault="006454E3" w:rsidP="00895FC5">
            <w:pPr>
              <w:tabs>
                <w:tab w:val="left" w:pos="5295"/>
              </w:tabs>
              <w:rPr>
                <w:sz w:val="24"/>
                <w:szCs w:val="24"/>
              </w:rPr>
            </w:pPr>
            <w:r w:rsidRPr="00834702">
              <w:rPr>
                <w:rFonts w:cs="Times New Roman"/>
              </w:rPr>
              <w:t>CRC/C/GBR/CO/5 (CRC, 2016)</w:t>
            </w:r>
          </w:p>
        </w:tc>
        <w:tc>
          <w:tcPr>
            <w:tcW w:w="1305" w:type="dxa"/>
            <w:shd w:val="clear" w:color="auto" w:fill="D6E3BC" w:themeFill="accent3" w:themeFillTint="66"/>
          </w:tcPr>
          <w:p w:rsidR="00F11E55" w:rsidRDefault="005D0D37" w:rsidP="00E447C0">
            <w:pPr>
              <w:tabs>
                <w:tab w:val="left" w:pos="5295"/>
              </w:tabs>
              <w:bidi/>
              <w:rPr>
                <w:sz w:val="40"/>
                <w:szCs w:val="40"/>
              </w:rPr>
            </w:pPr>
            <w:r w:rsidRPr="00D60264">
              <w:rPr>
                <w:rFonts w:hint="cs"/>
                <w:b/>
                <w:bCs/>
                <w:sz w:val="24"/>
                <w:szCs w:val="24"/>
                <w:rtl/>
              </w:rPr>
              <w:t>ب</w:t>
            </w:r>
            <w:r w:rsidRPr="00D60264">
              <w:rPr>
                <w:b/>
                <w:bCs/>
                <w:sz w:val="24"/>
                <w:szCs w:val="24"/>
                <w:rtl/>
              </w:rPr>
              <w:t xml:space="preserve"> - ٢١</w:t>
            </w:r>
          </w:p>
        </w:tc>
      </w:tr>
      <w:tr w:rsidR="00F11E55" w:rsidTr="00895FC5">
        <w:tc>
          <w:tcPr>
            <w:tcW w:w="2718" w:type="dxa"/>
            <w:shd w:val="clear" w:color="auto" w:fill="auto"/>
          </w:tcPr>
          <w:p w:rsidR="00F11E55" w:rsidRDefault="00F11E55" w:rsidP="00E447C0">
            <w:pPr>
              <w:tabs>
                <w:tab w:val="left" w:pos="5295"/>
              </w:tabs>
              <w:bidi/>
              <w:rPr>
                <w:sz w:val="40"/>
                <w:szCs w:val="40"/>
              </w:rPr>
            </w:pPr>
          </w:p>
        </w:tc>
        <w:tc>
          <w:tcPr>
            <w:tcW w:w="3060" w:type="dxa"/>
            <w:shd w:val="clear" w:color="auto" w:fill="auto"/>
          </w:tcPr>
          <w:p w:rsidR="000A3BC3" w:rsidRPr="000A3BC3" w:rsidRDefault="000A3BC3" w:rsidP="00E447C0">
            <w:pPr>
              <w:tabs>
                <w:tab w:val="left" w:pos="5295"/>
              </w:tabs>
              <w:bidi/>
              <w:rPr>
                <w:sz w:val="24"/>
                <w:szCs w:val="24"/>
              </w:rPr>
            </w:pPr>
            <w:r w:rsidRPr="00834702">
              <w:rPr>
                <w:rFonts w:cs="Times New Roman"/>
              </w:rPr>
              <w:t>45.</w:t>
            </w:r>
            <w:r w:rsidR="00A656BB">
              <w:rPr>
                <w:rFonts w:cs="Times New Roman" w:hint="cs"/>
                <w:rtl/>
              </w:rPr>
              <w:t xml:space="preserve"> </w:t>
            </w:r>
            <w:r w:rsidRPr="00834702">
              <w:rPr>
                <w:rFonts w:cs="Times New Roman"/>
              </w:rPr>
              <w:t xml:space="preserve"> </w:t>
            </w:r>
            <w:r w:rsidRPr="000A3BC3">
              <w:rPr>
                <w:rFonts w:hint="cs"/>
                <w:sz w:val="24"/>
                <w:szCs w:val="24"/>
                <w:rtl/>
              </w:rPr>
              <w:t>توصي اللجنة بأن تربط الدولة الطرف تنفيذ الاتفاقية بجهودها الإنمائية وأن تستفيد من المساعدة التقنية الإقليمية أو الدولية في هذا الصدد</w:t>
            </w:r>
            <w:r w:rsidRPr="000A3BC3">
              <w:rPr>
                <w:rFonts w:hint="cs"/>
                <w:sz w:val="24"/>
                <w:szCs w:val="24"/>
                <w:rtl/>
                <w:lang w:bidi="ar"/>
              </w:rPr>
              <w:t>.</w:t>
            </w:r>
          </w:p>
          <w:p w:rsidR="00F11E55" w:rsidRPr="000A3BC3" w:rsidRDefault="000A3BC3" w:rsidP="00A656BB">
            <w:pPr>
              <w:tabs>
                <w:tab w:val="left" w:pos="5295"/>
              </w:tabs>
              <w:rPr>
                <w:sz w:val="24"/>
                <w:szCs w:val="24"/>
              </w:rPr>
            </w:pPr>
            <w:r w:rsidRPr="00834702">
              <w:rPr>
                <w:rFonts w:cs="Times New Roman"/>
              </w:rPr>
              <w:t>CEDAW/C/VUT/CO/4-5 (CEDAW, 2016)</w:t>
            </w:r>
          </w:p>
        </w:tc>
        <w:tc>
          <w:tcPr>
            <w:tcW w:w="2970" w:type="dxa"/>
            <w:shd w:val="clear" w:color="auto" w:fill="auto"/>
          </w:tcPr>
          <w:p w:rsidR="000A3BC3" w:rsidRPr="000A3BC3" w:rsidRDefault="000A3BC3" w:rsidP="00E447C0">
            <w:pPr>
              <w:tabs>
                <w:tab w:val="left" w:pos="5295"/>
              </w:tabs>
              <w:bidi/>
              <w:rPr>
                <w:sz w:val="24"/>
                <w:szCs w:val="24"/>
              </w:rPr>
            </w:pPr>
            <w:r w:rsidRPr="00834702">
              <w:rPr>
                <w:rFonts w:cs="Times New Roman"/>
              </w:rPr>
              <w:t>104.158</w:t>
            </w:r>
            <w:r w:rsidR="00A656BB">
              <w:rPr>
                <w:rFonts w:cs="Times New Roman" w:hint="cs"/>
                <w:rtl/>
              </w:rPr>
              <w:t xml:space="preserve">  </w:t>
            </w:r>
            <w:r w:rsidRPr="00834702">
              <w:rPr>
                <w:rFonts w:cs="Times New Roman"/>
              </w:rPr>
              <w:t xml:space="preserve"> </w:t>
            </w:r>
            <w:r w:rsidRPr="000A3BC3">
              <w:rPr>
                <w:rFonts w:hint="cs"/>
                <w:sz w:val="24"/>
                <w:szCs w:val="24"/>
                <w:rtl/>
              </w:rPr>
              <w:t>تكريس المزيد من الموارد لضمان حصول السكان الأصليين على المرافق الأساسية، بما في ذلك المياه النظيفة والرعاية الصحية والتعليم</w:t>
            </w:r>
            <w:r w:rsidRPr="000A3BC3">
              <w:rPr>
                <w:rFonts w:hint="cs"/>
                <w:sz w:val="24"/>
                <w:szCs w:val="24"/>
                <w:rtl/>
                <w:lang w:bidi="ar"/>
              </w:rPr>
              <w:t>.</w:t>
            </w:r>
          </w:p>
          <w:p w:rsidR="00F11E55" w:rsidRPr="000A3BC3" w:rsidRDefault="000A3BC3" w:rsidP="00A656BB">
            <w:pPr>
              <w:tabs>
                <w:tab w:val="left" w:pos="5295"/>
              </w:tabs>
              <w:rPr>
                <w:sz w:val="24"/>
                <w:szCs w:val="24"/>
              </w:rPr>
            </w:pPr>
            <w:r w:rsidRPr="00834702">
              <w:rPr>
                <w:rFonts w:cs="Times New Roman"/>
              </w:rPr>
              <w:t>A/HRC/33/10 (UPR, 2016)</w:t>
            </w:r>
          </w:p>
        </w:tc>
        <w:tc>
          <w:tcPr>
            <w:tcW w:w="3123" w:type="dxa"/>
            <w:shd w:val="clear" w:color="auto" w:fill="auto"/>
          </w:tcPr>
          <w:p w:rsidR="000A3BC3" w:rsidRPr="000A3BC3" w:rsidRDefault="000A3BC3" w:rsidP="00E447C0">
            <w:pPr>
              <w:tabs>
                <w:tab w:val="left" w:pos="5295"/>
              </w:tabs>
              <w:bidi/>
              <w:rPr>
                <w:sz w:val="24"/>
                <w:szCs w:val="24"/>
              </w:rPr>
            </w:pPr>
            <w:r w:rsidRPr="00834702">
              <w:rPr>
                <w:rFonts w:cs="Times New Roman"/>
              </w:rPr>
              <w:t>54.</w:t>
            </w:r>
            <w:r w:rsidR="00A656BB">
              <w:rPr>
                <w:rFonts w:cs="Times New Roman" w:hint="cs"/>
                <w:rtl/>
              </w:rPr>
              <w:t xml:space="preserve"> </w:t>
            </w:r>
            <w:r w:rsidRPr="00834702">
              <w:rPr>
                <w:rFonts w:cs="Times New Roman"/>
              </w:rPr>
              <w:t xml:space="preserve"> </w:t>
            </w:r>
            <w:r w:rsidRPr="000A3BC3">
              <w:rPr>
                <w:rFonts w:hint="cs"/>
                <w:sz w:val="24"/>
                <w:szCs w:val="24"/>
                <w:rtl/>
              </w:rPr>
              <w:t>توصي اللجنة بأن تضع الدولة الطرف استراتيجية وطنية شاملة لحماية وتعزيز الحق في الغذاء الكافي من أجل التصدي لانعدام الأمن الغذائي في جميع الولايات القضائية للدولة الطرف وتعزيز النظم الغذائية الصحية</w:t>
            </w:r>
            <w:r w:rsidRPr="000A3BC3">
              <w:rPr>
                <w:rFonts w:hint="cs"/>
                <w:sz w:val="24"/>
                <w:szCs w:val="24"/>
                <w:rtl/>
                <w:lang w:bidi="ar"/>
              </w:rPr>
              <w:t>.</w:t>
            </w:r>
          </w:p>
          <w:p w:rsidR="00F11E55" w:rsidRDefault="000A3BC3" w:rsidP="00A656BB">
            <w:pPr>
              <w:tabs>
                <w:tab w:val="left" w:pos="5295"/>
              </w:tabs>
              <w:rPr>
                <w:rFonts w:cs="Times New Roman"/>
              </w:rPr>
            </w:pPr>
            <w:r w:rsidRPr="00834702">
              <w:rPr>
                <w:rFonts w:cs="Times New Roman"/>
              </w:rPr>
              <w:t>[…]E/C.12/GBR/CO/6 (CESCR, 2016)</w:t>
            </w:r>
          </w:p>
          <w:p w:rsidR="000A3BC3" w:rsidRPr="000A3BC3" w:rsidRDefault="000A3BC3" w:rsidP="00E447C0">
            <w:pPr>
              <w:tabs>
                <w:tab w:val="left" w:pos="5295"/>
              </w:tabs>
              <w:bidi/>
              <w:rPr>
                <w:sz w:val="24"/>
                <w:szCs w:val="24"/>
              </w:rPr>
            </w:pPr>
            <w:r w:rsidRPr="00834702">
              <w:rPr>
                <w:rFonts w:cs="Times New Roman"/>
              </w:rPr>
              <w:t>56.</w:t>
            </w:r>
            <w:r w:rsidR="00A656BB">
              <w:rPr>
                <w:rFonts w:cs="Times New Roman" w:hint="cs"/>
                <w:rtl/>
              </w:rPr>
              <w:t xml:space="preserve"> </w:t>
            </w:r>
            <w:r w:rsidRPr="00834702">
              <w:rPr>
                <w:rFonts w:cs="Times New Roman"/>
              </w:rPr>
              <w:t xml:space="preserve"> </w:t>
            </w:r>
            <w:r w:rsidRPr="000A3BC3">
              <w:rPr>
                <w:rFonts w:hint="cs"/>
                <w:sz w:val="24"/>
                <w:szCs w:val="24"/>
                <w:rtl/>
              </w:rPr>
              <w:t>زيادة مخصصات الميزانية لخطة التغذية المتعددة القطاعات وضمان التوزيع العادل وغير التمييزي للأغذية وفقا لهذه الخطة</w:t>
            </w:r>
            <w:r w:rsidRPr="000A3BC3">
              <w:rPr>
                <w:rFonts w:hint="cs"/>
                <w:sz w:val="24"/>
                <w:szCs w:val="24"/>
                <w:rtl/>
                <w:lang w:bidi="ar"/>
              </w:rPr>
              <w:t xml:space="preserve">. </w:t>
            </w:r>
            <w:r w:rsidRPr="000A3BC3">
              <w:rPr>
                <w:rFonts w:hint="cs"/>
                <w:sz w:val="24"/>
                <w:szCs w:val="24"/>
                <w:rtl/>
              </w:rPr>
              <w:t>وتوصي اللجنة أيضا بإعطاء الأولوية للمقاطعات المتضررة بشدة من الزلازل</w:t>
            </w:r>
            <w:r w:rsidRPr="000A3BC3">
              <w:rPr>
                <w:rFonts w:hint="cs"/>
                <w:sz w:val="24"/>
                <w:szCs w:val="24"/>
                <w:rtl/>
                <w:lang w:bidi="ar"/>
              </w:rPr>
              <w:t>.</w:t>
            </w:r>
          </w:p>
          <w:p w:rsidR="000A3BC3" w:rsidRPr="005D0D37" w:rsidRDefault="000A3BC3" w:rsidP="00A656BB">
            <w:pPr>
              <w:tabs>
                <w:tab w:val="left" w:pos="5295"/>
              </w:tabs>
              <w:rPr>
                <w:sz w:val="24"/>
                <w:szCs w:val="24"/>
              </w:rPr>
            </w:pPr>
            <w:r w:rsidRPr="00834702">
              <w:rPr>
                <w:rFonts w:cs="Times New Roman"/>
              </w:rPr>
              <w:t>CRC/C/NPL/CO/3-5 (CRC, 2016)</w:t>
            </w:r>
          </w:p>
        </w:tc>
        <w:tc>
          <w:tcPr>
            <w:tcW w:w="1305" w:type="dxa"/>
            <w:shd w:val="clear" w:color="auto" w:fill="auto"/>
          </w:tcPr>
          <w:p w:rsidR="00F11E55" w:rsidRPr="00D60264" w:rsidRDefault="005D0D37" w:rsidP="00E447C0">
            <w:pPr>
              <w:tabs>
                <w:tab w:val="left" w:pos="5295"/>
              </w:tabs>
              <w:bidi/>
              <w:rPr>
                <w:b/>
                <w:bCs/>
                <w:sz w:val="24"/>
                <w:szCs w:val="24"/>
              </w:rPr>
            </w:pPr>
            <w:r w:rsidRPr="00D60264">
              <w:rPr>
                <w:rFonts w:hint="cs"/>
                <w:b/>
                <w:bCs/>
                <w:sz w:val="24"/>
                <w:szCs w:val="24"/>
                <w:rtl/>
              </w:rPr>
              <w:t>ب</w:t>
            </w:r>
            <w:r w:rsidRPr="00D60264">
              <w:rPr>
                <w:b/>
                <w:bCs/>
                <w:sz w:val="24"/>
                <w:szCs w:val="24"/>
                <w:rtl/>
              </w:rPr>
              <w:t xml:space="preserve"> - ٢٢</w:t>
            </w:r>
          </w:p>
        </w:tc>
      </w:tr>
      <w:tr w:rsidR="00F11E55" w:rsidTr="00A656BB">
        <w:tc>
          <w:tcPr>
            <w:tcW w:w="2718" w:type="dxa"/>
            <w:shd w:val="clear" w:color="auto" w:fill="D6E3BC" w:themeFill="accent3" w:themeFillTint="66"/>
          </w:tcPr>
          <w:p w:rsidR="00F11E55" w:rsidRDefault="000C133D" w:rsidP="00E447C0">
            <w:pPr>
              <w:tabs>
                <w:tab w:val="left" w:pos="5295"/>
              </w:tabs>
              <w:bidi/>
              <w:rPr>
                <w:sz w:val="24"/>
                <w:szCs w:val="24"/>
              </w:rPr>
            </w:pPr>
            <w:r w:rsidRPr="00834702">
              <w:rPr>
                <w:rFonts w:cs="Times New Roman"/>
              </w:rPr>
              <w:t>16. (b)</w:t>
            </w:r>
            <w:r w:rsidR="00A656BB">
              <w:rPr>
                <w:rFonts w:cs="Times New Roman" w:hint="cs"/>
                <w:rtl/>
              </w:rPr>
              <w:t xml:space="preserve"> </w:t>
            </w:r>
            <w:r w:rsidRPr="00834702">
              <w:rPr>
                <w:rFonts w:cs="Times New Roman"/>
              </w:rPr>
              <w:t xml:space="preserve"> </w:t>
            </w:r>
            <w:r w:rsidRPr="000C133D">
              <w:rPr>
                <w:rFonts w:hint="cs"/>
                <w:sz w:val="24"/>
                <w:szCs w:val="24"/>
                <w:rtl/>
              </w:rPr>
              <w:t>مواصلة</w:t>
            </w:r>
            <w:r w:rsidRPr="000C133D">
              <w:rPr>
                <w:sz w:val="24"/>
                <w:szCs w:val="24"/>
                <w:rtl/>
              </w:rPr>
              <w:t xml:space="preserve"> </w:t>
            </w:r>
            <w:r w:rsidRPr="000C133D">
              <w:rPr>
                <w:rFonts w:hint="cs"/>
                <w:sz w:val="24"/>
                <w:szCs w:val="24"/>
                <w:rtl/>
              </w:rPr>
              <w:t>تعاونها</w:t>
            </w:r>
            <w:r w:rsidRPr="000C133D">
              <w:rPr>
                <w:sz w:val="24"/>
                <w:szCs w:val="24"/>
                <w:rtl/>
              </w:rPr>
              <w:t xml:space="preserve"> </w:t>
            </w:r>
            <w:r w:rsidRPr="000C133D">
              <w:rPr>
                <w:rFonts w:hint="cs"/>
                <w:sz w:val="24"/>
                <w:szCs w:val="24"/>
                <w:rtl/>
              </w:rPr>
              <w:t>مع</w:t>
            </w:r>
            <w:r w:rsidRPr="000C133D">
              <w:rPr>
                <w:sz w:val="24"/>
                <w:szCs w:val="24"/>
                <w:rtl/>
              </w:rPr>
              <w:t xml:space="preserve"> </w:t>
            </w:r>
            <w:r w:rsidRPr="000C133D">
              <w:rPr>
                <w:rFonts w:hint="cs"/>
                <w:sz w:val="24"/>
                <w:szCs w:val="24"/>
                <w:rtl/>
              </w:rPr>
              <w:t>منظومة</w:t>
            </w:r>
            <w:r w:rsidRPr="000C133D">
              <w:rPr>
                <w:sz w:val="24"/>
                <w:szCs w:val="24"/>
                <w:rtl/>
              </w:rPr>
              <w:t xml:space="preserve"> </w:t>
            </w:r>
            <w:r w:rsidRPr="000C133D">
              <w:rPr>
                <w:rFonts w:hint="cs"/>
                <w:sz w:val="24"/>
                <w:szCs w:val="24"/>
                <w:rtl/>
              </w:rPr>
              <w:t>الأمم</w:t>
            </w:r>
            <w:r w:rsidRPr="000C133D">
              <w:rPr>
                <w:sz w:val="24"/>
                <w:szCs w:val="24"/>
                <w:rtl/>
              </w:rPr>
              <w:t xml:space="preserve"> </w:t>
            </w:r>
            <w:r w:rsidRPr="000C133D">
              <w:rPr>
                <w:rFonts w:hint="cs"/>
                <w:sz w:val="24"/>
                <w:szCs w:val="24"/>
                <w:rtl/>
              </w:rPr>
              <w:t>المتحدة</w:t>
            </w:r>
            <w:r w:rsidRPr="000C133D">
              <w:rPr>
                <w:sz w:val="24"/>
                <w:szCs w:val="24"/>
                <w:rtl/>
              </w:rPr>
              <w:t xml:space="preserve"> </w:t>
            </w:r>
            <w:r w:rsidRPr="000C133D">
              <w:rPr>
                <w:rFonts w:hint="cs"/>
                <w:sz w:val="24"/>
                <w:szCs w:val="24"/>
                <w:rtl/>
              </w:rPr>
              <w:t>من</w:t>
            </w:r>
            <w:r w:rsidRPr="000C133D">
              <w:rPr>
                <w:sz w:val="24"/>
                <w:szCs w:val="24"/>
                <w:rtl/>
              </w:rPr>
              <w:t xml:space="preserve"> </w:t>
            </w:r>
            <w:r w:rsidRPr="000C133D">
              <w:rPr>
                <w:rFonts w:hint="cs"/>
                <w:sz w:val="24"/>
                <w:szCs w:val="24"/>
                <w:rtl/>
              </w:rPr>
              <w:t>خلال</w:t>
            </w:r>
            <w:r w:rsidRPr="000C133D">
              <w:rPr>
                <w:sz w:val="24"/>
                <w:szCs w:val="24"/>
                <w:rtl/>
              </w:rPr>
              <w:t xml:space="preserve"> </w:t>
            </w:r>
            <w:r w:rsidRPr="000C133D">
              <w:rPr>
                <w:rFonts w:hint="cs"/>
                <w:sz w:val="24"/>
                <w:szCs w:val="24"/>
                <w:rtl/>
              </w:rPr>
              <w:t>إطار</w:t>
            </w:r>
            <w:r w:rsidRPr="000C133D">
              <w:rPr>
                <w:sz w:val="24"/>
                <w:szCs w:val="24"/>
                <w:rtl/>
              </w:rPr>
              <w:t xml:space="preserve"> </w:t>
            </w:r>
            <w:r w:rsidRPr="000C133D">
              <w:rPr>
                <w:rFonts w:hint="cs"/>
                <w:sz w:val="24"/>
                <w:szCs w:val="24"/>
                <w:rtl/>
              </w:rPr>
              <w:t>عمل</w:t>
            </w:r>
            <w:r w:rsidRPr="000C133D">
              <w:rPr>
                <w:sz w:val="24"/>
                <w:szCs w:val="24"/>
                <w:rtl/>
              </w:rPr>
              <w:t xml:space="preserve"> </w:t>
            </w:r>
            <w:r w:rsidRPr="000C133D">
              <w:rPr>
                <w:rFonts w:hint="cs"/>
                <w:sz w:val="24"/>
                <w:szCs w:val="24"/>
                <w:rtl/>
              </w:rPr>
              <w:t>الأمم</w:t>
            </w:r>
            <w:r w:rsidRPr="000C133D">
              <w:rPr>
                <w:sz w:val="24"/>
                <w:szCs w:val="24"/>
                <w:rtl/>
              </w:rPr>
              <w:t xml:space="preserve"> </w:t>
            </w:r>
            <w:r w:rsidRPr="000C133D">
              <w:rPr>
                <w:rFonts w:hint="cs"/>
                <w:sz w:val="24"/>
                <w:szCs w:val="24"/>
                <w:rtl/>
              </w:rPr>
              <w:t>المتحدة</w:t>
            </w:r>
            <w:r w:rsidRPr="000C133D">
              <w:rPr>
                <w:sz w:val="24"/>
                <w:szCs w:val="24"/>
                <w:rtl/>
              </w:rPr>
              <w:t xml:space="preserve"> </w:t>
            </w:r>
            <w:r w:rsidRPr="000C133D">
              <w:rPr>
                <w:rFonts w:hint="cs"/>
                <w:sz w:val="24"/>
                <w:szCs w:val="24"/>
                <w:rtl/>
              </w:rPr>
              <w:t>للمساعدة</w:t>
            </w:r>
            <w:r w:rsidRPr="000C133D">
              <w:rPr>
                <w:sz w:val="24"/>
                <w:szCs w:val="24"/>
                <w:rtl/>
              </w:rPr>
              <w:t xml:space="preserve"> </w:t>
            </w:r>
            <w:r w:rsidRPr="000C133D">
              <w:rPr>
                <w:rFonts w:hint="cs"/>
                <w:sz w:val="24"/>
                <w:szCs w:val="24"/>
                <w:rtl/>
              </w:rPr>
              <w:t>الإنمائية،</w:t>
            </w:r>
            <w:r w:rsidRPr="000C133D">
              <w:rPr>
                <w:sz w:val="24"/>
                <w:szCs w:val="24"/>
                <w:rtl/>
              </w:rPr>
              <w:t xml:space="preserve"> </w:t>
            </w:r>
            <w:r w:rsidRPr="000C133D">
              <w:rPr>
                <w:rFonts w:hint="cs"/>
                <w:sz w:val="24"/>
                <w:szCs w:val="24"/>
                <w:rtl/>
              </w:rPr>
              <w:t>بهدف</w:t>
            </w:r>
            <w:r w:rsidRPr="000C133D">
              <w:rPr>
                <w:sz w:val="24"/>
                <w:szCs w:val="24"/>
                <w:rtl/>
              </w:rPr>
              <w:t xml:space="preserve"> </w:t>
            </w:r>
            <w:r w:rsidRPr="000C133D">
              <w:rPr>
                <w:rFonts w:hint="cs"/>
                <w:sz w:val="24"/>
                <w:szCs w:val="24"/>
                <w:rtl/>
              </w:rPr>
              <w:t>تعزيز</w:t>
            </w:r>
            <w:r w:rsidRPr="000C133D">
              <w:rPr>
                <w:sz w:val="24"/>
                <w:szCs w:val="24"/>
                <w:rtl/>
              </w:rPr>
              <w:t xml:space="preserve"> </w:t>
            </w:r>
            <w:r w:rsidRPr="000C133D">
              <w:rPr>
                <w:rFonts w:hint="cs"/>
                <w:sz w:val="24"/>
                <w:szCs w:val="24"/>
                <w:rtl/>
              </w:rPr>
              <w:t>القدرة</w:t>
            </w:r>
            <w:r w:rsidRPr="000C133D">
              <w:rPr>
                <w:sz w:val="24"/>
                <w:szCs w:val="24"/>
                <w:rtl/>
              </w:rPr>
              <w:t xml:space="preserve"> </w:t>
            </w:r>
            <w:r w:rsidRPr="000C133D">
              <w:rPr>
                <w:rFonts w:hint="cs"/>
                <w:sz w:val="24"/>
                <w:szCs w:val="24"/>
                <w:rtl/>
              </w:rPr>
              <w:t>المؤسسية</w:t>
            </w:r>
            <w:r w:rsidRPr="000C133D">
              <w:rPr>
                <w:sz w:val="24"/>
                <w:szCs w:val="24"/>
                <w:rtl/>
              </w:rPr>
              <w:t xml:space="preserve"> </w:t>
            </w:r>
            <w:r w:rsidRPr="000C133D">
              <w:rPr>
                <w:rFonts w:hint="cs"/>
                <w:sz w:val="24"/>
                <w:szCs w:val="24"/>
                <w:rtl/>
              </w:rPr>
              <w:t>للحكومة</w:t>
            </w:r>
            <w:r w:rsidRPr="000C133D">
              <w:rPr>
                <w:sz w:val="24"/>
                <w:szCs w:val="24"/>
                <w:rtl/>
              </w:rPr>
              <w:t xml:space="preserve"> </w:t>
            </w:r>
            <w:r w:rsidRPr="000C133D">
              <w:rPr>
                <w:rFonts w:hint="cs"/>
                <w:sz w:val="24"/>
                <w:szCs w:val="24"/>
                <w:rtl/>
              </w:rPr>
              <w:t>على</w:t>
            </w:r>
            <w:r w:rsidRPr="000C133D">
              <w:rPr>
                <w:sz w:val="24"/>
                <w:szCs w:val="24"/>
                <w:rtl/>
              </w:rPr>
              <w:t xml:space="preserve"> </w:t>
            </w:r>
            <w:r w:rsidRPr="000C133D">
              <w:rPr>
                <w:rFonts w:hint="cs"/>
                <w:sz w:val="24"/>
                <w:szCs w:val="24"/>
                <w:rtl/>
              </w:rPr>
              <w:t>الصعيدين</w:t>
            </w:r>
            <w:r w:rsidRPr="000C133D">
              <w:rPr>
                <w:sz w:val="24"/>
                <w:szCs w:val="24"/>
                <w:rtl/>
              </w:rPr>
              <w:t xml:space="preserve"> </w:t>
            </w:r>
            <w:r w:rsidRPr="000C133D">
              <w:rPr>
                <w:rFonts w:hint="cs"/>
                <w:sz w:val="24"/>
                <w:szCs w:val="24"/>
                <w:rtl/>
              </w:rPr>
              <w:t>الوطني</w:t>
            </w:r>
            <w:r w:rsidRPr="000C133D">
              <w:rPr>
                <w:sz w:val="24"/>
                <w:szCs w:val="24"/>
                <w:rtl/>
              </w:rPr>
              <w:t xml:space="preserve"> </w:t>
            </w:r>
            <w:r w:rsidRPr="000C133D">
              <w:rPr>
                <w:rFonts w:hint="cs"/>
                <w:sz w:val="24"/>
                <w:szCs w:val="24"/>
                <w:rtl/>
              </w:rPr>
              <w:t>والجزري</w:t>
            </w:r>
            <w:r w:rsidRPr="000C133D">
              <w:rPr>
                <w:sz w:val="24"/>
                <w:szCs w:val="24"/>
                <w:rtl/>
              </w:rPr>
              <w:t xml:space="preserve"> </w:t>
            </w:r>
            <w:r w:rsidRPr="000C133D">
              <w:rPr>
                <w:rFonts w:hint="cs"/>
                <w:sz w:val="24"/>
                <w:szCs w:val="24"/>
                <w:rtl/>
              </w:rPr>
              <w:t>لتنفيذ</w:t>
            </w:r>
            <w:r w:rsidRPr="000C133D">
              <w:rPr>
                <w:sz w:val="24"/>
                <w:szCs w:val="24"/>
                <w:rtl/>
              </w:rPr>
              <w:t xml:space="preserve"> </w:t>
            </w:r>
            <w:r w:rsidRPr="000C133D">
              <w:rPr>
                <w:rFonts w:hint="cs"/>
                <w:sz w:val="24"/>
                <w:szCs w:val="24"/>
                <w:rtl/>
              </w:rPr>
              <w:t>السياسات</w:t>
            </w:r>
            <w:r w:rsidRPr="000C133D">
              <w:rPr>
                <w:sz w:val="24"/>
                <w:szCs w:val="24"/>
                <w:rtl/>
              </w:rPr>
              <w:t xml:space="preserve"> </w:t>
            </w:r>
            <w:r w:rsidRPr="000C133D">
              <w:rPr>
                <w:rFonts w:hint="cs"/>
                <w:sz w:val="24"/>
                <w:szCs w:val="24"/>
                <w:rtl/>
              </w:rPr>
              <w:t>والبرامج</w:t>
            </w:r>
          </w:p>
          <w:p w:rsidR="000C133D" w:rsidRPr="000A3BC3" w:rsidRDefault="000C133D" w:rsidP="00A656BB">
            <w:pPr>
              <w:tabs>
                <w:tab w:val="left" w:pos="5295"/>
              </w:tabs>
              <w:rPr>
                <w:sz w:val="24"/>
                <w:szCs w:val="24"/>
              </w:rPr>
            </w:pPr>
            <w:r w:rsidRPr="00834702">
              <w:rPr>
                <w:rFonts w:cs="Times New Roman"/>
              </w:rPr>
              <w:t xml:space="preserve">CEDAW/C/COM/CO/1-4 </w:t>
            </w:r>
            <w:r w:rsidRPr="00834702">
              <w:rPr>
                <w:rFonts w:cs="Times New Roman"/>
              </w:rPr>
              <w:lastRenderedPageBreak/>
              <w:t>(CEDAW, 2012)</w:t>
            </w:r>
          </w:p>
        </w:tc>
        <w:tc>
          <w:tcPr>
            <w:tcW w:w="3060" w:type="dxa"/>
            <w:shd w:val="clear" w:color="auto" w:fill="D6E3BC" w:themeFill="accent3" w:themeFillTint="66"/>
          </w:tcPr>
          <w:p w:rsidR="00F11E55" w:rsidRDefault="00F11E55" w:rsidP="00E447C0">
            <w:pPr>
              <w:tabs>
                <w:tab w:val="left" w:pos="5295"/>
              </w:tabs>
              <w:bidi/>
              <w:rPr>
                <w:sz w:val="40"/>
                <w:szCs w:val="40"/>
              </w:rPr>
            </w:pPr>
          </w:p>
        </w:tc>
        <w:tc>
          <w:tcPr>
            <w:tcW w:w="2970" w:type="dxa"/>
            <w:shd w:val="clear" w:color="auto" w:fill="D6E3BC" w:themeFill="accent3" w:themeFillTint="66"/>
          </w:tcPr>
          <w:p w:rsidR="000A3BC3" w:rsidRPr="000A3BC3" w:rsidRDefault="00E447C0" w:rsidP="00E447C0">
            <w:pPr>
              <w:tabs>
                <w:tab w:val="left" w:pos="5295"/>
              </w:tabs>
              <w:bidi/>
              <w:rPr>
                <w:sz w:val="24"/>
                <w:szCs w:val="24"/>
              </w:rPr>
            </w:pPr>
            <w:r>
              <w:rPr>
                <w:sz w:val="24"/>
                <w:szCs w:val="24"/>
                <w:lang w:bidi="ar"/>
              </w:rPr>
              <w:t>43.</w:t>
            </w:r>
            <w:r w:rsidR="00A656BB">
              <w:rPr>
                <w:rFonts w:hint="cs"/>
                <w:sz w:val="24"/>
                <w:szCs w:val="24"/>
                <w:rtl/>
                <w:lang w:bidi="ar"/>
              </w:rPr>
              <w:t xml:space="preserve"> </w:t>
            </w:r>
            <w:r w:rsidRPr="00E447C0">
              <w:rPr>
                <w:rFonts w:hint="cs"/>
                <w:sz w:val="24"/>
                <w:szCs w:val="24"/>
                <w:rtl/>
              </w:rPr>
              <w:t>إستثمار</w:t>
            </w:r>
            <w:r w:rsidR="000A3BC3" w:rsidRPr="000A3BC3">
              <w:rPr>
                <w:rFonts w:hint="cs"/>
                <w:sz w:val="24"/>
                <w:szCs w:val="24"/>
                <w:rtl/>
              </w:rPr>
              <w:t xml:space="preserve"> المزيد من الأموال لتحسين شبكة مياه الشرب ونظام الصرف الصحي، وخاصة في المناطق الريفية، واتخاذ إجراءات فورية لحماية المياه والتربة والهواء من التلوث</w:t>
            </w:r>
            <w:r w:rsidR="000A3BC3" w:rsidRPr="000A3BC3">
              <w:rPr>
                <w:rFonts w:hint="cs"/>
                <w:sz w:val="24"/>
                <w:szCs w:val="24"/>
                <w:rtl/>
                <w:lang w:bidi="ar"/>
              </w:rPr>
              <w:t>. [...]</w:t>
            </w:r>
          </w:p>
          <w:p w:rsidR="000A3BC3" w:rsidRPr="00834702" w:rsidRDefault="000A3BC3" w:rsidP="00A656BB">
            <w:pPr>
              <w:rPr>
                <w:rFonts w:cs="Times New Roman"/>
              </w:rPr>
            </w:pPr>
            <w:r w:rsidRPr="00834702">
              <w:rPr>
                <w:rFonts w:cs="Times New Roman"/>
              </w:rPr>
              <w:t>E/C.12/TUN/CO/3 (CESCR, 2016)</w:t>
            </w:r>
          </w:p>
          <w:p w:rsidR="00F11E55" w:rsidRDefault="000A3BC3" w:rsidP="00E447C0">
            <w:pPr>
              <w:tabs>
                <w:tab w:val="left" w:pos="5295"/>
              </w:tabs>
              <w:bidi/>
              <w:rPr>
                <w:sz w:val="24"/>
                <w:szCs w:val="24"/>
              </w:rPr>
            </w:pPr>
            <w:r w:rsidRPr="00834702">
              <w:rPr>
                <w:rFonts w:cs="Times New Roman"/>
              </w:rPr>
              <w:lastRenderedPageBreak/>
              <w:t>128.27</w:t>
            </w:r>
            <w:r w:rsidR="00A656BB">
              <w:rPr>
                <w:rFonts w:cs="Times New Roman" w:hint="cs"/>
                <w:rtl/>
              </w:rPr>
              <w:t xml:space="preserve"> </w:t>
            </w:r>
            <w:r w:rsidRPr="00834702">
              <w:rPr>
                <w:rFonts w:cs="Times New Roman"/>
              </w:rPr>
              <w:t xml:space="preserve"> </w:t>
            </w:r>
            <w:r w:rsidR="00A656BB">
              <w:rPr>
                <w:rFonts w:cs="Times New Roman" w:hint="cs"/>
                <w:rtl/>
              </w:rPr>
              <w:t xml:space="preserve"> </w:t>
            </w:r>
            <w:r w:rsidRPr="000A3BC3">
              <w:rPr>
                <w:rFonts w:hint="cs"/>
                <w:sz w:val="24"/>
                <w:szCs w:val="24"/>
                <w:rtl/>
              </w:rPr>
              <w:t>النظر</w:t>
            </w:r>
            <w:r w:rsidRPr="000A3BC3">
              <w:rPr>
                <w:sz w:val="24"/>
                <w:szCs w:val="24"/>
                <w:rtl/>
              </w:rPr>
              <w:t xml:space="preserve"> </w:t>
            </w:r>
            <w:r w:rsidRPr="000A3BC3">
              <w:rPr>
                <w:rFonts w:hint="cs"/>
                <w:sz w:val="24"/>
                <w:szCs w:val="24"/>
                <w:rtl/>
              </w:rPr>
              <w:t>في</w:t>
            </w:r>
            <w:r w:rsidRPr="000A3BC3">
              <w:rPr>
                <w:sz w:val="24"/>
                <w:szCs w:val="24"/>
                <w:rtl/>
              </w:rPr>
              <w:t xml:space="preserve"> </w:t>
            </w:r>
            <w:r w:rsidRPr="000A3BC3">
              <w:rPr>
                <w:rFonts w:hint="cs"/>
                <w:sz w:val="24"/>
                <w:szCs w:val="24"/>
                <w:rtl/>
              </w:rPr>
              <w:t>إجراء</w:t>
            </w:r>
            <w:r w:rsidRPr="000A3BC3">
              <w:rPr>
                <w:sz w:val="24"/>
                <w:szCs w:val="24"/>
                <w:rtl/>
              </w:rPr>
              <w:t xml:space="preserve"> </w:t>
            </w:r>
            <w:r w:rsidRPr="000A3BC3">
              <w:rPr>
                <w:rFonts w:hint="cs"/>
                <w:sz w:val="24"/>
                <w:szCs w:val="24"/>
                <w:rtl/>
              </w:rPr>
              <w:t>استعراض</w:t>
            </w:r>
            <w:r w:rsidRPr="000A3BC3">
              <w:rPr>
                <w:sz w:val="24"/>
                <w:szCs w:val="24"/>
                <w:rtl/>
              </w:rPr>
              <w:t xml:space="preserve"> </w:t>
            </w:r>
            <w:r w:rsidRPr="000A3BC3">
              <w:rPr>
                <w:rFonts w:hint="cs"/>
                <w:sz w:val="24"/>
                <w:szCs w:val="24"/>
                <w:rtl/>
              </w:rPr>
              <w:t>شامل</w:t>
            </w:r>
            <w:r w:rsidRPr="000A3BC3">
              <w:rPr>
                <w:sz w:val="24"/>
                <w:szCs w:val="24"/>
                <w:rtl/>
              </w:rPr>
              <w:t xml:space="preserve"> </w:t>
            </w:r>
            <w:r w:rsidRPr="000A3BC3">
              <w:rPr>
                <w:rFonts w:hint="cs"/>
                <w:sz w:val="24"/>
                <w:szCs w:val="24"/>
                <w:rtl/>
              </w:rPr>
              <w:t>لإطارها</w:t>
            </w:r>
            <w:r w:rsidRPr="000A3BC3">
              <w:rPr>
                <w:sz w:val="24"/>
                <w:szCs w:val="24"/>
                <w:rtl/>
              </w:rPr>
              <w:t xml:space="preserve"> </w:t>
            </w:r>
            <w:r w:rsidRPr="000A3BC3">
              <w:rPr>
                <w:rFonts w:hint="cs"/>
                <w:sz w:val="24"/>
                <w:szCs w:val="24"/>
                <w:rtl/>
              </w:rPr>
              <w:t>المعياري</w:t>
            </w:r>
            <w:r w:rsidRPr="000A3BC3">
              <w:rPr>
                <w:sz w:val="24"/>
                <w:szCs w:val="24"/>
                <w:rtl/>
              </w:rPr>
              <w:t xml:space="preserve"> </w:t>
            </w:r>
            <w:r w:rsidRPr="000A3BC3">
              <w:rPr>
                <w:rFonts w:hint="cs"/>
                <w:sz w:val="24"/>
                <w:szCs w:val="24"/>
                <w:rtl/>
              </w:rPr>
              <w:t>المتعلق</w:t>
            </w:r>
            <w:r w:rsidRPr="000A3BC3">
              <w:rPr>
                <w:sz w:val="24"/>
                <w:szCs w:val="24"/>
                <w:rtl/>
              </w:rPr>
              <w:t xml:space="preserve"> </w:t>
            </w:r>
            <w:r w:rsidRPr="000A3BC3">
              <w:rPr>
                <w:rFonts w:hint="cs"/>
                <w:sz w:val="24"/>
                <w:szCs w:val="24"/>
                <w:rtl/>
              </w:rPr>
              <w:t>بالصرف</w:t>
            </w:r>
            <w:r w:rsidRPr="000A3BC3">
              <w:rPr>
                <w:sz w:val="24"/>
                <w:szCs w:val="24"/>
                <w:rtl/>
              </w:rPr>
              <w:t xml:space="preserve"> </w:t>
            </w:r>
            <w:r w:rsidRPr="000A3BC3">
              <w:rPr>
                <w:rFonts w:hint="cs"/>
                <w:sz w:val="24"/>
                <w:szCs w:val="24"/>
                <w:rtl/>
              </w:rPr>
              <w:t>الصحي</w:t>
            </w:r>
            <w:r w:rsidRPr="000A3BC3">
              <w:rPr>
                <w:sz w:val="24"/>
                <w:szCs w:val="24"/>
                <w:rtl/>
              </w:rPr>
              <w:t xml:space="preserve"> </w:t>
            </w:r>
            <w:r w:rsidRPr="000A3BC3">
              <w:rPr>
                <w:rFonts w:hint="cs"/>
                <w:sz w:val="24"/>
                <w:szCs w:val="24"/>
                <w:rtl/>
              </w:rPr>
              <w:t>بغية</w:t>
            </w:r>
            <w:r w:rsidRPr="000A3BC3">
              <w:rPr>
                <w:sz w:val="24"/>
                <w:szCs w:val="24"/>
                <w:rtl/>
              </w:rPr>
              <w:t xml:space="preserve"> </w:t>
            </w:r>
            <w:r w:rsidRPr="000A3BC3">
              <w:rPr>
                <w:rFonts w:hint="cs"/>
                <w:sz w:val="24"/>
                <w:szCs w:val="24"/>
                <w:rtl/>
              </w:rPr>
              <w:t>ضمان</w:t>
            </w:r>
            <w:r w:rsidRPr="000A3BC3">
              <w:rPr>
                <w:sz w:val="24"/>
                <w:szCs w:val="24"/>
                <w:rtl/>
              </w:rPr>
              <w:t xml:space="preserve"> </w:t>
            </w:r>
            <w:r w:rsidRPr="000A3BC3">
              <w:rPr>
                <w:rFonts w:hint="cs"/>
                <w:sz w:val="24"/>
                <w:szCs w:val="24"/>
                <w:rtl/>
              </w:rPr>
              <w:t>إنشاء</w:t>
            </w:r>
            <w:r w:rsidRPr="000A3BC3">
              <w:rPr>
                <w:sz w:val="24"/>
                <w:szCs w:val="24"/>
                <w:rtl/>
              </w:rPr>
              <w:t xml:space="preserve"> </w:t>
            </w:r>
            <w:r w:rsidRPr="000A3BC3">
              <w:rPr>
                <w:rFonts w:hint="cs"/>
                <w:sz w:val="24"/>
                <w:szCs w:val="24"/>
                <w:rtl/>
              </w:rPr>
              <w:t>نظام</w:t>
            </w:r>
            <w:r w:rsidRPr="000A3BC3">
              <w:rPr>
                <w:sz w:val="24"/>
                <w:szCs w:val="24"/>
                <w:rtl/>
              </w:rPr>
              <w:t xml:space="preserve"> </w:t>
            </w:r>
            <w:r w:rsidRPr="000A3BC3">
              <w:rPr>
                <w:rFonts w:hint="cs"/>
                <w:sz w:val="24"/>
                <w:szCs w:val="24"/>
                <w:rtl/>
              </w:rPr>
              <w:t>متماسك</w:t>
            </w:r>
            <w:r w:rsidRPr="000A3BC3">
              <w:rPr>
                <w:sz w:val="24"/>
                <w:szCs w:val="24"/>
                <w:rtl/>
              </w:rPr>
              <w:t xml:space="preserve"> </w:t>
            </w:r>
            <w:r w:rsidRPr="000A3BC3">
              <w:rPr>
                <w:rFonts w:hint="cs"/>
                <w:sz w:val="24"/>
                <w:szCs w:val="24"/>
                <w:rtl/>
              </w:rPr>
              <w:t>وشامل</w:t>
            </w:r>
            <w:r w:rsidRPr="000A3BC3">
              <w:rPr>
                <w:sz w:val="24"/>
                <w:szCs w:val="24"/>
                <w:rtl/>
              </w:rPr>
              <w:t xml:space="preserve"> </w:t>
            </w:r>
            <w:r w:rsidRPr="000A3BC3">
              <w:rPr>
                <w:rFonts w:hint="cs"/>
                <w:sz w:val="24"/>
                <w:szCs w:val="24"/>
                <w:rtl/>
              </w:rPr>
              <w:t>لجمع</w:t>
            </w:r>
            <w:r w:rsidRPr="000A3BC3">
              <w:rPr>
                <w:sz w:val="24"/>
                <w:szCs w:val="24"/>
                <w:rtl/>
              </w:rPr>
              <w:t xml:space="preserve"> </w:t>
            </w:r>
            <w:r w:rsidRPr="000A3BC3">
              <w:rPr>
                <w:rFonts w:hint="cs"/>
                <w:sz w:val="24"/>
                <w:szCs w:val="24"/>
                <w:rtl/>
              </w:rPr>
              <w:t>مياه</w:t>
            </w:r>
            <w:r w:rsidRPr="000A3BC3">
              <w:rPr>
                <w:sz w:val="24"/>
                <w:szCs w:val="24"/>
                <w:rtl/>
              </w:rPr>
              <w:t xml:space="preserve"> </w:t>
            </w:r>
            <w:r w:rsidRPr="000A3BC3">
              <w:rPr>
                <w:rFonts w:hint="cs"/>
                <w:sz w:val="24"/>
                <w:szCs w:val="24"/>
                <w:rtl/>
              </w:rPr>
              <w:t>الصرف</w:t>
            </w:r>
            <w:r w:rsidRPr="000A3BC3">
              <w:rPr>
                <w:sz w:val="24"/>
                <w:szCs w:val="24"/>
                <w:rtl/>
              </w:rPr>
              <w:t xml:space="preserve"> </w:t>
            </w:r>
            <w:r w:rsidRPr="000A3BC3">
              <w:rPr>
                <w:rFonts w:hint="cs"/>
                <w:sz w:val="24"/>
                <w:szCs w:val="24"/>
                <w:rtl/>
              </w:rPr>
              <w:t>الصحي</w:t>
            </w:r>
            <w:r w:rsidRPr="000A3BC3">
              <w:rPr>
                <w:sz w:val="24"/>
                <w:szCs w:val="24"/>
                <w:rtl/>
              </w:rPr>
              <w:t xml:space="preserve"> </w:t>
            </w:r>
            <w:r w:rsidRPr="000A3BC3">
              <w:rPr>
                <w:rFonts w:hint="cs"/>
                <w:sz w:val="24"/>
                <w:szCs w:val="24"/>
                <w:rtl/>
              </w:rPr>
              <w:t>وإدارتها</w:t>
            </w:r>
            <w:r w:rsidRPr="000A3BC3">
              <w:rPr>
                <w:sz w:val="24"/>
                <w:szCs w:val="24"/>
                <w:rtl/>
              </w:rPr>
              <w:t xml:space="preserve"> </w:t>
            </w:r>
            <w:r w:rsidRPr="000A3BC3">
              <w:rPr>
                <w:rFonts w:hint="cs"/>
                <w:sz w:val="24"/>
                <w:szCs w:val="24"/>
                <w:rtl/>
              </w:rPr>
              <w:t>ومعالجتها</w:t>
            </w:r>
            <w:r w:rsidRPr="000A3BC3">
              <w:rPr>
                <w:sz w:val="24"/>
                <w:szCs w:val="24"/>
                <w:rtl/>
              </w:rPr>
              <w:t xml:space="preserve"> </w:t>
            </w:r>
            <w:r w:rsidRPr="000A3BC3">
              <w:rPr>
                <w:rFonts w:hint="cs"/>
                <w:sz w:val="24"/>
                <w:szCs w:val="24"/>
                <w:rtl/>
              </w:rPr>
              <w:t>والتخلص</w:t>
            </w:r>
            <w:r w:rsidRPr="000A3BC3">
              <w:rPr>
                <w:sz w:val="24"/>
                <w:szCs w:val="24"/>
                <w:rtl/>
              </w:rPr>
              <w:t xml:space="preserve"> </w:t>
            </w:r>
            <w:r w:rsidRPr="000A3BC3">
              <w:rPr>
                <w:rFonts w:hint="cs"/>
                <w:sz w:val="24"/>
                <w:szCs w:val="24"/>
                <w:rtl/>
              </w:rPr>
              <w:t>منها</w:t>
            </w:r>
            <w:r w:rsidRPr="000A3BC3">
              <w:rPr>
                <w:sz w:val="24"/>
                <w:szCs w:val="24"/>
                <w:rtl/>
              </w:rPr>
              <w:t xml:space="preserve"> </w:t>
            </w:r>
            <w:r w:rsidRPr="000A3BC3">
              <w:rPr>
                <w:rFonts w:hint="cs"/>
                <w:sz w:val="24"/>
                <w:szCs w:val="24"/>
                <w:rtl/>
              </w:rPr>
              <w:t>لمنع</w:t>
            </w:r>
            <w:r w:rsidRPr="000A3BC3">
              <w:rPr>
                <w:sz w:val="24"/>
                <w:szCs w:val="24"/>
                <w:rtl/>
              </w:rPr>
              <w:t xml:space="preserve"> </w:t>
            </w:r>
            <w:r w:rsidRPr="000A3BC3">
              <w:rPr>
                <w:rFonts w:hint="cs"/>
                <w:sz w:val="24"/>
                <w:szCs w:val="24"/>
                <w:rtl/>
              </w:rPr>
              <w:t>تلوث</w:t>
            </w:r>
            <w:r w:rsidRPr="000A3BC3">
              <w:rPr>
                <w:sz w:val="24"/>
                <w:szCs w:val="24"/>
                <w:rtl/>
              </w:rPr>
              <w:t xml:space="preserve"> </w:t>
            </w:r>
            <w:r w:rsidRPr="000A3BC3">
              <w:rPr>
                <w:rFonts w:hint="cs"/>
                <w:sz w:val="24"/>
                <w:szCs w:val="24"/>
                <w:rtl/>
              </w:rPr>
              <w:t>الأنهار</w:t>
            </w:r>
            <w:r w:rsidRPr="000A3BC3">
              <w:rPr>
                <w:sz w:val="24"/>
                <w:szCs w:val="24"/>
                <w:rtl/>
              </w:rPr>
              <w:t xml:space="preserve"> </w:t>
            </w:r>
            <w:r w:rsidRPr="000A3BC3">
              <w:rPr>
                <w:rFonts w:hint="cs"/>
                <w:sz w:val="24"/>
                <w:szCs w:val="24"/>
                <w:rtl/>
              </w:rPr>
              <w:t>وغيرها</w:t>
            </w:r>
            <w:r w:rsidRPr="000A3BC3">
              <w:rPr>
                <w:sz w:val="24"/>
                <w:szCs w:val="24"/>
                <w:rtl/>
              </w:rPr>
              <w:t xml:space="preserve"> </w:t>
            </w:r>
            <w:r w:rsidRPr="000A3BC3">
              <w:rPr>
                <w:rFonts w:hint="cs"/>
                <w:sz w:val="24"/>
                <w:szCs w:val="24"/>
                <w:rtl/>
              </w:rPr>
              <w:t>من</w:t>
            </w:r>
            <w:r w:rsidRPr="000A3BC3">
              <w:rPr>
                <w:sz w:val="24"/>
                <w:szCs w:val="24"/>
                <w:rtl/>
              </w:rPr>
              <w:t xml:space="preserve"> </w:t>
            </w:r>
            <w:r w:rsidRPr="000A3BC3">
              <w:rPr>
                <w:rFonts w:hint="cs"/>
                <w:sz w:val="24"/>
                <w:szCs w:val="24"/>
                <w:rtl/>
              </w:rPr>
              <w:t>مجاري</w:t>
            </w:r>
            <w:r w:rsidRPr="000A3BC3">
              <w:rPr>
                <w:sz w:val="24"/>
                <w:szCs w:val="24"/>
                <w:rtl/>
              </w:rPr>
              <w:t xml:space="preserve"> </w:t>
            </w:r>
            <w:r w:rsidRPr="000A3BC3">
              <w:rPr>
                <w:rFonts w:hint="cs"/>
                <w:sz w:val="24"/>
                <w:szCs w:val="24"/>
                <w:rtl/>
              </w:rPr>
              <w:t>المياه</w:t>
            </w:r>
            <w:r w:rsidR="00A42019">
              <w:rPr>
                <w:sz w:val="24"/>
                <w:szCs w:val="24"/>
              </w:rPr>
              <w:t>.</w:t>
            </w:r>
          </w:p>
          <w:p w:rsidR="000A3BC3" w:rsidRPr="000A3BC3" w:rsidRDefault="000A3BC3" w:rsidP="00A656BB">
            <w:pPr>
              <w:tabs>
                <w:tab w:val="left" w:pos="5295"/>
              </w:tabs>
              <w:rPr>
                <w:sz w:val="24"/>
                <w:szCs w:val="24"/>
              </w:rPr>
            </w:pPr>
            <w:r w:rsidRPr="00834702">
              <w:rPr>
                <w:rFonts w:cs="Times New Roman"/>
              </w:rPr>
              <w:t>A/HRC/27/12 (UPR, 2014)</w:t>
            </w:r>
          </w:p>
        </w:tc>
        <w:tc>
          <w:tcPr>
            <w:tcW w:w="3123" w:type="dxa"/>
            <w:shd w:val="clear" w:color="auto" w:fill="D6E3BC" w:themeFill="accent3" w:themeFillTint="66"/>
          </w:tcPr>
          <w:p w:rsidR="000A3BC3" w:rsidRPr="000A3BC3" w:rsidRDefault="000A3BC3" w:rsidP="00E447C0">
            <w:pPr>
              <w:tabs>
                <w:tab w:val="left" w:pos="5295"/>
              </w:tabs>
              <w:bidi/>
              <w:rPr>
                <w:sz w:val="24"/>
                <w:szCs w:val="24"/>
              </w:rPr>
            </w:pPr>
            <w:r w:rsidRPr="00834702">
              <w:rPr>
                <w:rFonts w:cs="Times New Roman"/>
              </w:rPr>
              <w:lastRenderedPageBreak/>
              <w:t>34.</w:t>
            </w:r>
            <w:r w:rsidR="00A656BB">
              <w:rPr>
                <w:rFonts w:cs="Times New Roman" w:hint="cs"/>
                <w:rtl/>
              </w:rPr>
              <w:t xml:space="preserve"> </w:t>
            </w:r>
            <w:r w:rsidRPr="00834702">
              <w:rPr>
                <w:rFonts w:cs="Times New Roman"/>
              </w:rPr>
              <w:t xml:space="preserve"> </w:t>
            </w:r>
            <w:r w:rsidRPr="000A3BC3">
              <w:rPr>
                <w:rFonts w:hint="cs"/>
                <w:sz w:val="24"/>
                <w:szCs w:val="24"/>
                <w:rtl/>
              </w:rPr>
              <w:t xml:space="preserve">وتوصي اللجنة بأن تكثف الدولة الطرف جهودها الرامية إلى توفير استجابة فعالة لحالة انعدام الأمن الغذائي وسوء تغذية الأطفال التي تنتشر بشكل خاص بين السكان الأصليين </w:t>
            </w:r>
            <w:r w:rsidRPr="000A3BC3">
              <w:rPr>
                <w:rFonts w:hint="cs"/>
                <w:sz w:val="24"/>
                <w:szCs w:val="24"/>
                <w:rtl/>
                <w:lang w:bidi="ar"/>
              </w:rPr>
              <w:t xml:space="preserve">[...] </w:t>
            </w:r>
            <w:r w:rsidRPr="000A3BC3">
              <w:rPr>
                <w:rFonts w:hint="cs"/>
                <w:sz w:val="24"/>
                <w:szCs w:val="24"/>
                <w:rtl/>
              </w:rPr>
              <w:t>ولا سيما في المناطق الريفية النائية</w:t>
            </w:r>
            <w:r w:rsidRPr="000A3BC3">
              <w:rPr>
                <w:rFonts w:hint="cs"/>
                <w:sz w:val="24"/>
                <w:szCs w:val="24"/>
                <w:rtl/>
                <w:lang w:bidi="ar"/>
              </w:rPr>
              <w:t>.</w:t>
            </w:r>
          </w:p>
          <w:p w:rsidR="00F11E55" w:rsidRPr="000A3BC3" w:rsidRDefault="000A3BC3" w:rsidP="00A656BB">
            <w:pPr>
              <w:tabs>
                <w:tab w:val="left" w:pos="5295"/>
              </w:tabs>
              <w:rPr>
                <w:sz w:val="24"/>
                <w:szCs w:val="24"/>
              </w:rPr>
            </w:pPr>
            <w:r w:rsidRPr="00834702">
              <w:rPr>
                <w:rFonts w:cs="Times New Roman"/>
              </w:rPr>
              <w:t xml:space="preserve">CERD/C/PRY/CO/4-6 (CERD, </w:t>
            </w:r>
            <w:r w:rsidRPr="00834702">
              <w:rPr>
                <w:rFonts w:cs="Times New Roman"/>
              </w:rPr>
              <w:lastRenderedPageBreak/>
              <w:t>2016)</w:t>
            </w:r>
          </w:p>
        </w:tc>
        <w:tc>
          <w:tcPr>
            <w:tcW w:w="1305" w:type="dxa"/>
            <w:shd w:val="clear" w:color="auto" w:fill="D6E3BC" w:themeFill="accent3" w:themeFillTint="66"/>
          </w:tcPr>
          <w:p w:rsidR="00F11E55" w:rsidRPr="00D60264" w:rsidRDefault="005D0D37" w:rsidP="00E447C0">
            <w:pPr>
              <w:tabs>
                <w:tab w:val="left" w:pos="5295"/>
              </w:tabs>
              <w:bidi/>
              <w:rPr>
                <w:b/>
                <w:bCs/>
                <w:sz w:val="24"/>
                <w:szCs w:val="24"/>
              </w:rPr>
            </w:pPr>
            <w:r w:rsidRPr="00D60264">
              <w:rPr>
                <w:rFonts w:hint="cs"/>
                <w:b/>
                <w:bCs/>
                <w:sz w:val="24"/>
                <w:szCs w:val="24"/>
                <w:rtl/>
              </w:rPr>
              <w:lastRenderedPageBreak/>
              <w:t>ب</w:t>
            </w:r>
            <w:r w:rsidRPr="00D60264">
              <w:rPr>
                <w:b/>
                <w:bCs/>
                <w:sz w:val="24"/>
                <w:szCs w:val="24"/>
                <w:rtl/>
              </w:rPr>
              <w:t xml:space="preserve"> - ٢٣</w:t>
            </w:r>
          </w:p>
        </w:tc>
      </w:tr>
      <w:tr w:rsidR="00F11E55" w:rsidTr="00A656BB">
        <w:tc>
          <w:tcPr>
            <w:tcW w:w="2718" w:type="dxa"/>
            <w:shd w:val="clear" w:color="auto" w:fill="auto"/>
          </w:tcPr>
          <w:p w:rsidR="000C133D" w:rsidRPr="000C133D" w:rsidRDefault="000C133D" w:rsidP="007B0722">
            <w:pPr>
              <w:tabs>
                <w:tab w:val="left" w:pos="5295"/>
              </w:tabs>
              <w:bidi/>
              <w:rPr>
                <w:sz w:val="24"/>
                <w:szCs w:val="24"/>
              </w:rPr>
            </w:pPr>
            <w:r w:rsidRPr="000C133D">
              <w:rPr>
                <w:rFonts w:hint="cs"/>
                <w:sz w:val="24"/>
                <w:szCs w:val="24"/>
                <w:rtl/>
              </w:rPr>
              <w:t xml:space="preserve">أن تزيد على وجه السرعة مستوى مساهمتها </w:t>
            </w:r>
            <w:r w:rsidRPr="000C133D">
              <w:rPr>
                <w:rFonts w:hint="cs"/>
                <w:sz w:val="24"/>
                <w:szCs w:val="24"/>
                <w:rtl/>
                <w:lang w:bidi="ar"/>
              </w:rPr>
              <w:t>[</w:t>
            </w:r>
            <w:r w:rsidRPr="000C133D">
              <w:rPr>
                <w:rFonts w:hint="cs"/>
                <w:sz w:val="24"/>
                <w:szCs w:val="24"/>
                <w:rtl/>
              </w:rPr>
              <w:t>في المساعدة الإنمائية الرسمية</w:t>
            </w:r>
            <w:r w:rsidRPr="000C133D">
              <w:rPr>
                <w:rFonts w:hint="cs"/>
                <w:sz w:val="24"/>
                <w:szCs w:val="24"/>
                <w:rtl/>
                <w:lang w:bidi="ar"/>
              </w:rPr>
              <w:t xml:space="preserve">] </w:t>
            </w:r>
            <w:r w:rsidRPr="000C133D">
              <w:rPr>
                <w:rFonts w:hint="cs"/>
                <w:sz w:val="24"/>
                <w:szCs w:val="24"/>
                <w:rtl/>
              </w:rPr>
              <w:t xml:space="preserve">بغية تحقيق الهدف القياسي الدولي البالغ </w:t>
            </w:r>
            <w:r w:rsidR="007B0722">
              <w:rPr>
                <w:rFonts w:hint="cs"/>
                <w:sz w:val="24"/>
                <w:szCs w:val="24"/>
                <w:rtl/>
                <w:lang w:bidi="ar"/>
              </w:rPr>
              <w:t>0,7</w:t>
            </w:r>
            <w:r w:rsidRPr="000C133D">
              <w:rPr>
                <w:rFonts w:hint="cs"/>
                <w:sz w:val="24"/>
                <w:szCs w:val="24"/>
                <w:rtl/>
                <w:lang w:bidi="ar"/>
              </w:rPr>
              <w:t xml:space="preserve"> </w:t>
            </w:r>
            <w:r w:rsidRPr="000C133D">
              <w:rPr>
                <w:rFonts w:hint="cs"/>
                <w:sz w:val="24"/>
                <w:szCs w:val="24"/>
                <w:rtl/>
              </w:rPr>
              <w:t>في المائة</w:t>
            </w:r>
            <w:r w:rsidRPr="000C133D">
              <w:rPr>
                <w:rFonts w:hint="cs"/>
                <w:sz w:val="24"/>
                <w:szCs w:val="24"/>
                <w:rtl/>
                <w:lang w:bidi="ar"/>
              </w:rPr>
              <w:t>.</w:t>
            </w:r>
          </w:p>
          <w:p w:rsidR="00F11E55" w:rsidRPr="000C133D" w:rsidRDefault="000C133D" w:rsidP="00C5149C">
            <w:pPr>
              <w:tabs>
                <w:tab w:val="left" w:pos="5295"/>
              </w:tabs>
              <w:rPr>
                <w:sz w:val="24"/>
                <w:szCs w:val="24"/>
              </w:rPr>
            </w:pPr>
            <w:r w:rsidRPr="00834702">
              <w:rPr>
                <w:rFonts w:cs="Times New Roman"/>
                <w:lang w:val="pt-BR"/>
              </w:rPr>
              <w:t>E/C.12/JPN/CO/3 (CESCR, 2013)</w:t>
            </w:r>
          </w:p>
        </w:tc>
        <w:tc>
          <w:tcPr>
            <w:tcW w:w="3060" w:type="dxa"/>
            <w:shd w:val="clear" w:color="auto" w:fill="auto"/>
          </w:tcPr>
          <w:p w:rsidR="000C133D" w:rsidRPr="000C133D" w:rsidRDefault="000C133D" w:rsidP="00E447C0">
            <w:pPr>
              <w:tabs>
                <w:tab w:val="left" w:pos="5295"/>
              </w:tabs>
              <w:bidi/>
              <w:rPr>
                <w:sz w:val="24"/>
                <w:szCs w:val="24"/>
              </w:rPr>
            </w:pPr>
            <w:r w:rsidRPr="00834702">
              <w:rPr>
                <w:rFonts w:cs="Times New Roman"/>
              </w:rPr>
              <w:t>15. (c)</w:t>
            </w:r>
            <w:r w:rsidR="00C5149C">
              <w:rPr>
                <w:rFonts w:cs="Times New Roman" w:hint="cs"/>
                <w:rtl/>
              </w:rPr>
              <w:t xml:space="preserve">  </w:t>
            </w:r>
            <w:r w:rsidRPr="00834702">
              <w:rPr>
                <w:rFonts w:cs="Times New Roman"/>
              </w:rPr>
              <w:t xml:space="preserve"> </w:t>
            </w:r>
            <w:r w:rsidRPr="000C133D">
              <w:rPr>
                <w:rFonts w:hint="cs"/>
                <w:sz w:val="24"/>
                <w:szCs w:val="24"/>
                <w:rtl/>
              </w:rPr>
              <w:t>وضع وتنفيذ إجراء للاعتراف بالقضايا الجنسانية تمشيا مع أحكام العهد</w:t>
            </w:r>
            <w:r w:rsidRPr="000C133D">
              <w:rPr>
                <w:rFonts w:hint="cs"/>
                <w:sz w:val="24"/>
                <w:szCs w:val="24"/>
                <w:rtl/>
                <w:lang w:bidi="ar"/>
              </w:rPr>
              <w:t>.</w:t>
            </w:r>
          </w:p>
          <w:p w:rsidR="000C133D" w:rsidRPr="00834702" w:rsidRDefault="000C133D" w:rsidP="00C5149C">
            <w:pPr>
              <w:tabs>
                <w:tab w:val="left" w:pos="1389"/>
              </w:tabs>
              <w:rPr>
                <w:rFonts w:cs="Times New Roman"/>
              </w:rPr>
            </w:pPr>
            <w:r w:rsidRPr="00834702">
              <w:rPr>
                <w:rFonts w:cs="Times New Roman"/>
              </w:rPr>
              <w:t>CCPR/C/SVK/CO/4 (CCPR, 2016)</w:t>
            </w:r>
          </w:p>
          <w:p w:rsidR="00F11E55" w:rsidRDefault="000C133D" w:rsidP="00E447C0">
            <w:pPr>
              <w:tabs>
                <w:tab w:val="left" w:pos="5295"/>
              </w:tabs>
              <w:bidi/>
              <w:rPr>
                <w:sz w:val="24"/>
                <w:szCs w:val="24"/>
              </w:rPr>
            </w:pPr>
            <w:r w:rsidRPr="00834702">
              <w:rPr>
                <w:rFonts w:cs="Times New Roman"/>
              </w:rPr>
              <w:t>34. (d)</w:t>
            </w:r>
            <w:r w:rsidR="00C5149C">
              <w:rPr>
                <w:rFonts w:cs="Times New Roman" w:hint="cs"/>
                <w:rtl/>
              </w:rPr>
              <w:t xml:space="preserve"> </w:t>
            </w:r>
            <w:r w:rsidRPr="00834702">
              <w:rPr>
                <w:rFonts w:cs="Times New Roman"/>
              </w:rPr>
              <w:t xml:space="preserve"> </w:t>
            </w:r>
            <w:r w:rsidR="00C5149C">
              <w:rPr>
                <w:rFonts w:cs="Times New Roman" w:hint="cs"/>
                <w:rtl/>
              </w:rPr>
              <w:t xml:space="preserve"> </w:t>
            </w:r>
            <w:r w:rsidRPr="000C133D">
              <w:rPr>
                <w:rFonts w:hint="cs"/>
                <w:sz w:val="24"/>
                <w:szCs w:val="24"/>
                <w:rtl/>
              </w:rPr>
              <w:t>وضع</w:t>
            </w:r>
            <w:r w:rsidRPr="000C133D">
              <w:rPr>
                <w:sz w:val="24"/>
                <w:szCs w:val="24"/>
                <w:rtl/>
              </w:rPr>
              <w:t xml:space="preserve"> </w:t>
            </w:r>
            <w:r w:rsidRPr="000C133D">
              <w:rPr>
                <w:rFonts w:hint="cs"/>
                <w:sz w:val="24"/>
                <w:szCs w:val="24"/>
                <w:rtl/>
              </w:rPr>
              <w:t>اللمسات</w:t>
            </w:r>
            <w:r w:rsidRPr="000C133D">
              <w:rPr>
                <w:sz w:val="24"/>
                <w:szCs w:val="24"/>
                <w:rtl/>
              </w:rPr>
              <w:t xml:space="preserve"> </w:t>
            </w:r>
            <w:r w:rsidRPr="000C133D">
              <w:rPr>
                <w:rFonts w:hint="cs"/>
                <w:sz w:val="24"/>
                <w:szCs w:val="24"/>
                <w:rtl/>
              </w:rPr>
              <w:t>الأخيرة</w:t>
            </w:r>
            <w:r w:rsidRPr="000C133D">
              <w:rPr>
                <w:sz w:val="24"/>
                <w:szCs w:val="24"/>
                <w:rtl/>
              </w:rPr>
              <w:t xml:space="preserve"> </w:t>
            </w:r>
            <w:r w:rsidRPr="000C133D">
              <w:rPr>
                <w:rFonts w:hint="cs"/>
                <w:sz w:val="24"/>
                <w:szCs w:val="24"/>
                <w:rtl/>
              </w:rPr>
              <w:t>على</w:t>
            </w:r>
            <w:r w:rsidRPr="000C133D">
              <w:rPr>
                <w:sz w:val="24"/>
                <w:szCs w:val="24"/>
                <w:rtl/>
              </w:rPr>
              <w:t xml:space="preserve"> </w:t>
            </w:r>
            <w:r w:rsidRPr="000C133D">
              <w:rPr>
                <w:rFonts w:hint="cs"/>
                <w:sz w:val="24"/>
                <w:szCs w:val="24"/>
                <w:rtl/>
              </w:rPr>
              <w:t>إجراء</w:t>
            </w:r>
            <w:r w:rsidRPr="000C133D">
              <w:rPr>
                <w:sz w:val="24"/>
                <w:szCs w:val="24"/>
                <w:rtl/>
              </w:rPr>
              <w:t xml:space="preserve"> </w:t>
            </w:r>
            <w:r w:rsidRPr="000C133D">
              <w:rPr>
                <w:rFonts w:hint="cs"/>
                <w:sz w:val="24"/>
                <w:szCs w:val="24"/>
                <w:rtl/>
              </w:rPr>
              <w:t>رسمي</w:t>
            </w:r>
            <w:r w:rsidRPr="000C133D">
              <w:rPr>
                <w:sz w:val="24"/>
                <w:szCs w:val="24"/>
                <w:rtl/>
              </w:rPr>
              <w:t xml:space="preserve"> </w:t>
            </w:r>
            <w:r w:rsidRPr="000C133D">
              <w:rPr>
                <w:rFonts w:hint="cs"/>
                <w:sz w:val="24"/>
                <w:szCs w:val="24"/>
                <w:rtl/>
              </w:rPr>
              <w:t>سريع</w:t>
            </w:r>
            <w:r w:rsidRPr="000C133D">
              <w:rPr>
                <w:sz w:val="24"/>
                <w:szCs w:val="24"/>
                <w:rtl/>
              </w:rPr>
              <w:t xml:space="preserve"> </w:t>
            </w:r>
            <w:r w:rsidRPr="000C133D">
              <w:rPr>
                <w:rFonts w:hint="cs"/>
                <w:sz w:val="24"/>
                <w:szCs w:val="24"/>
                <w:rtl/>
              </w:rPr>
              <w:t>وشفاف</w:t>
            </w:r>
            <w:r w:rsidRPr="000C133D">
              <w:rPr>
                <w:sz w:val="24"/>
                <w:szCs w:val="24"/>
                <w:rtl/>
              </w:rPr>
              <w:t xml:space="preserve"> </w:t>
            </w:r>
            <w:r w:rsidRPr="000C133D">
              <w:rPr>
                <w:rFonts w:hint="cs"/>
                <w:sz w:val="24"/>
                <w:szCs w:val="24"/>
                <w:rtl/>
              </w:rPr>
              <w:t>من</w:t>
            </w:r>
            <w:r w:rsidRPr="000C133D">
              <w:rPr>
                <w:sz w:val="24"/>
                <w:szCs w:val="24"/>
                <w:rtl/>
              </w:rPr>
              <w:t xml:space="preserve"> </w:t>
            </w:r>
            <w:r w:rsidRPr="000C133D">
              <w:rPr>
                <w:rFonts w:hint="cs"/>
                <w:sz w:val="24"/>
                <w:szCs w:val="24"/>
                <w:rtl/>
              </w:rPr>
              <w:t>أجل</w:t>
            </w:r>
            <w:r w:rsidRPr="000C133D">
              <w:rPr>
                <w:sz w:val="24"/>
                <w:szCs w:val="24"/>
                <w:rtl/>
              </w:rPr>
              <w:t xml:space="preserve"> </w:t>
            </w:r>
            <w:r w:rsidRPr="000C133D">
              <w:rPr>
                <w:rFonts w:hint="cs"/>
                <w:sz w:val="24"/>
                <w:szCs w:val="24"/>
                <w:rtl/>
              </w:rPr>
              <w:t>تغيير</w:t>
            </w:r>
            <w:r w:rsidRPr="000C133D">
              <w:rPr>
                <w:sz w:val="24"/>
                <w:szCs w:val="24"/>
                <w:rtl/>
              </w:rPr>
              <w:t xml:space="preserve"> </w:t>
            </w:r>
            <w:r w:rsidRPr="000C133D">
              <w:rPr>
                <w:rFonts w:hint="cs"/>
                <w:sz w:val="24"/>
                <w:szCs w:val="24"/>
                <w:rtl/>
              </w:rPr>
              <w:t>المؤشر</w:t>
            </w:r>
            <w:r w:rsidRPr="000C133D">
              <w:rPr>
                <w:sz w:val="24"/>
                <w:szCs w:val="24"/>
                <w:rtl/>
              </w:rPr>
              <w:t xml:space="preserve"> </w:t>
            </w:r>
            <w:r w:rsidRPr="000C133D">
              <w:rPr>
                <w:rFonts w:hint="cs"/>
                <w:sz w:val="24"/>
                <w:szCs w:val="24"/>
                <w:rtl/>
              </w:rPr>
              <w:t>الجنساني</w:t>
            </w:r>
            <w:r w:rsidRPr="000C133D">
              <w:rPr>
                <w:sz w:val="24"/>
                <w:szCs w:val="24"/>
                <w:rtl/>
              </w:rPr>
              <w:t xml:space="preserve"> </w:t>
            </w:r>
            <w:r w:rsidRPr="000C133D">
              <w:rPr>
                <w:rFonts w:hint="cs"/>
                <w:sz w:val="24"/>
                <w:szCs w:val="24"/>
                <w:rtl/>
              </w:rPr>
              <w:t>على</w:t>
            </w:r>
            <w:r w:rsidRPr="000C133D">
              <w:rPr>
                <w:sz w:val="24"/>
                <w:szCs w:val="24"/>
                <w:rtl/>
              </w:rPr>
              <w:t xml:space="preserve"> </w:t>
            </w:r>
            <w:r w:rsidRPr="000C133D">
              <w:rPr>
                <w:rFonts w:hint="cs"/>
                <w:sz w:val="24"/>
                <w:szCs w:val="24"/>
                <w:rtl/>
              </w:rPr>
              <w:t>وثائق</w:t>
            </w:r>
            <w:r w:rsidRPr="000C133D">
              <w:rPr>
                <w:sz w:val="24"/>
                <w:szCs w:val="24"/>
                <w:rtl/>
              </w:rPr>
              <w:t xml:space="preserve"> </w:t>
            </w:r>
            <w:r w:rsidRPr="000C133D">
              <w:rPr>
                <w:rFonts w:hint="cs"/>
                <w:sz w:val="24"/>
                <w:szCs w:val="24"/>
                <w:rtl/>
              </w:rPr>
              <w:t>الهوية</w:t>
            </w:r>
            <w:r w:rsidRPr="000C133D">
              <w:rPr>
                <w:sz w:val="24"/>
                <w:szCs w:val="24"/>
                <w:rtl/>
              </w:rPr>
              <w:t xml:space="preserve"> </w:t>
            </w:r>
            <w:r w:rsidRPr="000C133D">
              <w:rPr>
                <w:rFonts w:hint="cs"/>
                <w:sz w:val="24"/>
                <w:szCs w:val="24"/>
                <w:rtl/>
              </w:rPr>
              <w:t>الخاصة</w:t>
            </w:r>
            <w:r w:rsidRPr="000C133D">
              <w:rPr>
                <w:sz w:val="24"/>
                <w:szCs w:val="24"/>
                <w:rtl/>
              </w:rPr>
              <w:t xml:space="preserve"> </w:t>
            </w:r>
            <w:r w:rsidRPr="000C133D">
              <w:rPr>
                <w:rFonts w:hint="cs"/>
                <w:sz w:val="24"/>
                <w:szCs w:val="24"/>
                <w:rtl/>
              </w:rPr>
              <w:t>بالنساء</w:t>
            </w:r>
            <w:r w:rsidRPr="000C133D">
              <w:rPr>
                <w:sz w:val="24"/>
                <w:szCs w:val="24"/>
                <w:rtl/>
              </w:rPr>
              <w:t xml:space="preserve"> </w:t>
            </w:r>
            <w:r w:rsidRPr="000C133D">
              <w:rPr>
                <w:rFonts w:hint="cs"/>
                <w:sz w:val="24"/>
                <w:szCs w:val="24"/>
                <w:rtl/>
              </w:rPr>
              <w:t>المتحولات</w:t>
            </w:r>
            <w:r w:rsidRPr="000C133D">
              <w:rPr>
                <w:sz w:val="24"/>
                <w:szCs w:val="24"/>
                <w:rtl/>
              </w:rPr>
              <w:t xml:space="preserve"> </w:t>
            </w:r>
            <w:r w:rsidRPr="000C133D">
              <w:rPr>
                <w:rFonts w:hint="cs"/>
                <w:sz w:val="24"/>
                <w:szCs w:val="24"/>
                <w:rtl/>
              </w:rPr>
              <w:t>جنسيا</w:t>
            </w:r>
            <w:r w:rsidRPr="000C133D">
              <w:rPr>
                <w:sz w:val="24"/>
                <w:szCs w:val="24"/>
                <w:rtl/>
              </w:rPr>
              <w:t xml:space="preserve"> </w:t>
            </w:r>
            <w:r w:rsidRPr="000C133D">
              <w:rPr>
                <w:rFonts w:hint="cs"/>
                <w:sz w:val="24"/>
                <w:szCs w:val="24"/>
                <w:rtl/>
              </w:rPr>
              <w:t>الراغبات</w:t>
            </w:r>
            <w:r w:rsidRPr="000C133D">
              <w:rPr>
                <w:sz w:val="24"/>
                <w:szCs w:val="24"/>
                <w:rtl/>
              </w:rPr>
              <w:t xml:space="preserve"> </w:t>
            </w:r>
            <w:r w:rsidRPr="000C133D">
              <w:rPr>
                <w:rFonts w:hint="cs"/>
                <w:sz w:val="24"/>
                <w:szCs w:val="24"/>
                <w:rtl/>
              </w:rPr>
              <w:t>في</w:t>
            </w:r>
            <w:r w:rsidRPr="000C133D">
              <w:rPr>
                <w:sz w:val="24"/>
                <w:szCs w:val="24"/>
                <w:rtl/>
              </w:rPr>
              <w:t xml:space="preserve"> </w:t>
            </w:r>
            <w:r w:rsidRPr="000C133D">
              <w:rPr>
                <w:rFonts w:hint="cs"/>
                <w:sz w:val="24"/>
                <w:szCs w:val="24"/>
                <w:rtl/>
              </w:rPr>
              <w:t>الحصول</w:t>
            </w:r>
            <w:r w:rsidRPr="000C133D">
              <w:rPr>
                <w:sz w:val="24"/>
                <w:szCs w:val="24"/>
                <w:rtl/>
              </w:rPr>
              <w:t xml:space="preserve"> </w:t>
            </w:r>
            <w:r w:rsidRPr="000C133D">
              <w:rPr>
                <w:rFonts w:hint="cs"/>
                <w:sz w:val="24"/>
                <w:szCs w:val="24"/>
                <w:rtl/>
              </w:rPr>
              <w:t>على</w:t>
            </w:r>
            <w:r w:rsidRPr="000C133D">
              <w:rPr>
                <w:sz w:val="24"/>
                <w:szCs w:val="24"/>
                <w:rtl/>
              </w:rPr>
              <w:t xml:space="preserve"> </w:t>
            </w:r>
            <w:r w:rsidRPr="000C133D">
              <w:rPr>
                <w:rFonts w:hint="cs"/>
                <w:sz w:val="24"/>
                <w:szCs w:val="24"/>
                <w:rtl/>
              </w:rPr>
              <w:t>الاعتراف</w:t>
            </w:r>
            <w:r w:rsidRPr="000C133D">
              <w:rPr>
                <w:sz w:val="24"/>
                <w:szCs w:val="24"/>
                <w:rtl/>
              </w:rPr>
              <w:t xml:space="preserve"> </w:t>
            </w:r>
            <w:r w:rsidRPr="000C133D">
              <w:rPr>
                <w:rFonts w:hint="cs"/>
                <w:sz w:val="24"/>
                <w:szCs w:val="24"/>
                <w:rtl/>
              </w:rPr>
              <w:t>القانوني</w:t>
            </w:r>
            <w:r w:rsidRPr="000C133D">
              <w:rPr>
                <w:sz w:val="24"/>
                <w:szCs w:val="24"/>
                <w:rtl/>
              </w:rPr>
              <w:t xml:space="preserve"> </w:t>
            </w:r>
            <w:r w:rsidRPr="000C133D">
              <w:rPr>
                <w:rFonts w:hint="cs"/>
                <w:sz w:val="24"/>
                <w:szCs w:val="24"/>
                <w:rtl/>
              </w:rPr>
              <w:t>بنوع</w:t>
            </w:r>
            <w:r w:rsidRPr="000C133D">
              <w:rPr>
                <w:sz w:val="24"/>
                <w:szCs w:val="24"/>
                <w:rtl/>
              </w:rPr>
              <w:t xml:space="preserve"> </w:t>
            </w:r>
            <w:r w:rsidRPr="000C133D">
              <w:rPr>
                <w:rFonts w:hint="cs"/>
                <w:sz w:val="24"/>
                <w:szCs w:val="24"/>
                <w:rtl/>
              </w:rPr>
              <w:t>الجنس</w:t>
            </w:r>
            <w:r w:rsidR="00A42019">
              <w:rPr>
                <w:sz w:val="24"/>
                <w:szCs w:val="24"/>
              </w:rPr>
              <w:t>.</w:t>
            </w:r>
          </w:p>
          <w:p w:rsidR="000C133D" w:rsidRPr="000C133D" w:rsidRDefault="000C133D" w:rsidP="00C5149C">
            <w:pPr>
              <w:tabs>
                <w:tab w:val="left" w:pos="5295"/>
              </w:tabs>
              <w:rPr>
                <w:sz w:val="24"/>
                <w:szCs w:val="24"/>
              </w:rPr>
            </w:pPr>
            <w:r w:rsidRPr="00834702">
              <w:rPr>
                <w:rFonts w:cs="Times New Roman"/>
                <w:lang w:val="pt-BR"/>
              </w:rPr>
              <w:t>CEDAW/C/KGZ/CO/4 (CEDAW, 2015)</w:t>
            </w:r>
          </w:p>
        </w:tc>
        <w:tc>
          <w:tcPr>
            <w:tcW w:w="2970" w:type="dxa"/>
            <w:shd w:val="clear" w:color="auto" w:fill="auto"/>
          </w:tcPr>
          <w:p w:rsidR="00F11E55" w:rsidRPr="000C133D" w:rsidRDefault="00F11E55" w:rsidP="00E447C0">
            <w:pPr>
              <w:tabs>
                <w:tab w:val="left" w:pos="5295"/>
              </w:tabs>
              <w:bidi/>
              <w:rPr>
                <w:sz w:val="24"/>
                <w:szCs w:val="24"/>
              </w:rPr>
            </w:pPr>
          </w:p>
        </w:tc>
        <w:tc>
          <w:tcPr>
            <w:tcW w:w="3123" w:type="dxa"/>
            <w:shd w:val="clear" w:color="auto" w:fill="auto"/>
          </w:tcPr>
          <w:p w:rsidR="000C133D" w:rsidRPr="000C133D" w:rsidRDefault="000C133D" w:rsidP="00E447C0">
            <w:pPr>
              <w:tabs>
                <w:tab w:val="left" w:pos="5295"/>
              </w:tabs>
              <w:bidi/>
              <w:rPr>
                <w:sz w:val="24"/>
                <w:szCs w:val="24"/>
              </w:rPr>
            </w:pPr>
            <w:r w:rsidRPr="00834702">
              <w:rPr>
                <w:rFonts w:cs="Times New Roman"/>
              </w:rPr>
              <w:t>135.75</w:t>
            </w:r>
            <w:r w:rsidR="00C5149C">
              <w:rPr>
                <w:rFonts w:cs="Times New Roman" w:hint="cs"/>
                <w:rtl/>
              </w:rPr>
              <w:t xml:space="preserve">  </w:t>
            </w:r>
            <w:r w:rsidRPr="00834702">
              <w:rPr>
                <w:rFonts w:cs="Times New Roman"/>
              </w:rPr>
              <w:t xml:space="preserve"> </w:t>
            </w:r>
            <w:r w:rsidRPr="000C133D">
              <w:rPr>
                <w:rFonts w:hint="cs"/>
                <w:sz w:val="24"/>
                <w:szCs w:val="24"/>
                <w:rtl/>
              </w:rPr>
              <w:t>تعزيز التعاون مع الجهات الفاعلة الإقليمية والدولية لتحسين الأمن الغذائي من خلال العمل على تحقيق الإنتاج المستدام وتوزيع الأغذية</w:t>
            </w:r>
            <w:r w:rsidR="00A42019">
              <w:rPr>
                <w:sz w:val="24"/>
                <w:szCs w:val="24"/>
                <w:lang w:bidi="ar"/>
              </w:rPr>
              <w:t>.</w:t>
            </w:r>
          </w:p>
          <w:p w:rsidR="00F11E55" w:rsidRPr="000C133D" w:rsidRDefault="000C133D" w:rsidP="00C5149C">
            <w:pPr>
              <w:rPr>
                <w:rFonts w:cs="Times New Roman"/>
              </w:rPr>
            </w:pPr>
            <w:r w:rsidRPr="00834702">
              <w:rPr>
                <w:rFonts w:cs="Times New Roman"/>
              </w:rPr>
              <w:t xml:space="preserve">A/HRC/32/12 (UPR, 2016) </w:t>
            </w:r>
          </w:p>
        </w:tc>
        <w:tc>
          <w:tcPr>
            <w:tcW w:w="1305" w:type="dxa"/>
            <w:shd w:val="clear" w:color="auto" w:fill="auto"/>
          </w:tcPr>
          <w:p w:rsidR="00F11E55" w:rsidRPr="00D60264" w:rsidRDefault="005D0D37" w:rsidP="00E447C0">
            <w:pPr>
              <w:tabs>
                <w:tab w:val="left" w:pos="5295"/>
              </w:tabs>
              <w:bidi/>
              <w:rPr>
                <w:b/>
                <w:bCs/>
                <w:sz w:val="24"/>
                <w:szCs w:val="24"/>
              </w:rPr>
            </w:pPr>
            <w:r w:rsidRPr="00D60264">
              <w:rPr>
                <w:rFonts w:hint="cs"/>
                <w:b/>
                <w:bCs/>
                <w:sz w:val="24"/>
                <w:szCs w:val="24"/>
                <w:rtl/>
              </w:rPr>
              <w:t>ب</w:t>
            </w:r>
            <w:r w:rsidRPr="00D60264">
              <w:rPr>
                <w:b/>
                <w:bCs/>
                <w:sz w:val="24"/>
                <w:szCs w:val="24"/>
                <w:rtl/>
              </w:rPr>
              <w:t xml:space="preserve"> - ٢٤</w:t>
            </w:r>
          </w:p>
        </w:tc>
      </w:tr>
      <w:tr w:rsidR="00F11E55" w:rsidTr="00A656BB">
        <w:tc>
          <w:tcPr>
            <w:tcW w:w="2718" w:type="dxa"/>
            <w:shd w:val="clear" w:color="auto" w:fill="D6E3BC" w:themeFill="accent3" w:themeFillTint="66"/>
          </w:tcPr>
          <w:p w:rsidR="00F11E55" w:rsidRDefault="00F11E55" w:rsidP="00E447C0">
            <w:pPr>
              <w:tabs>
                <w:tab w:val="left" w:pos="5295"/>
              </w:tabs>
              <w:bidi/>
              <w:rPr>
                <w:sz w:val="40"/>
                <w:szCs w:val="40"/>
              </w:rPr>
            </w:pPr>
          </w:p>
        </w:tc>
        <w:tc>
          <w:tcPr>
            <w:tcW w:w="3060" w:type="dxa"/>
            <w:shd w:val="clear" w:color="auto" w:fill="D6E3BC" w:themeFill="accent3" w:themeFillTint="66"/>
          </w:tcPr>
          <w:p w:rsidR="00123918" w:rsidRPr="00123918" w:rsidRDefault="00123918" w:rsidP="00E447C0">
            <w:pPr>
              <w:tabs>
                <w:tab w:val="left" w:pos="5295"/>
              </w:tabs>
              <w:bidi/>
              <w:rPr>
                <w:sz w:val="24"/>
                <w:szCs w:val="24"/>
              </w:rPr>
            </w:pPr>
            <w:r w:rsidRPr="00834702">
              <w:rPr>
                <w:rFonts w:cs="Times New Roman"/>
              </w:rPr>
              <w:t>68.</w:t>
            </w:r>
            <w:r w:rsidR="009269A2">
              <w:rPr>
                <w:rFonts w:cs="Times New Roman" w:hint="cs"/>
                <w:rtl/>
              </w:rPr>
              <w:t xml:space="preserve"> </w:t>
            </w:r>
            <w:r w:rsidRPr="00834702">
              <w:rPr>
                <w:rFonts w:cs="Times New Roman"/>
              </w:rPr>
              <w:t xml:space="preserve"> </w:t>
            </w:r>
            <w:r w:rsidRPr="00123918">
              <w:rPr>
                <w:rFonts w:hint="cs"/>
                <w:sz w:val="24"/>
                <w:szCs w:val="24"/>
                <w:rtl/>
              </w:rPr>
              <w:t>اعتماد تدابير ملموسة وفعالة لضمان حصول الأطفال المهاجرين على التعليم، بصرف النظر عن وضع هجرة والديهم</w:t>
            </w:r>
            <w:r w:rsidRPr="00123918">
              <w:rPr>
                <w:rFonts w:hint="cs"/>
                <w:sz w:val="24"/>
                <w:szCs w:val="24"/>
                <w:rtl/>
                <w:lang w:bidi="ar"/>
              </w:rPr>
              <w:t>.</w:t>
            </w:r>
          </w:p>
          <w:p w:rsidR="00123918" w:rsidRPr="00834702" w:rsidRDefault="00123918" w:rsidP="009269A2">
            <w:pPr>
              <w:rPr>
                <w:rFonts w:cs="Times New Roman"/>
              </w:rPr>
            </w:pPr>
            <w:r w:rsidRPr="00834702">
              <w:rPr>
                <w:rFonts w:cs="Times New Roman"/>
              </w:rPr>
              <w:lastRenderedPageBreak/>
              <w:t>CMW/C/TUR/CO/1 (CMW, 2016)</w:t>
            </w:r>
          </w:p>
          <w:p w:rsidR="00123918" w:rsidRPr="00123918" w:rsidRDefault="00123918" w:rsidP="00E447C0">
            <w:pPr>
              <w:tabs>
                <w:tab w:val="left" w:pos="5295"/>
              </w:tabs>
              <w:bidi/>
              <w:rPr>
                <w:sz w:val="24"/>
                <w:szCs w:val="24"/>
              </w:rPr>
            </w:pPr>
            <w:r w:rsidRPr="00834702">
              <w:rPr>
                <w:rFonts w:cs="Times New Roman"/>
              </w:rPr>
              <w:t>68.</w:t>
            </w:r>
            <w:r w:rsidR="009269A2">
              <w:rPr>
                <w:rFonts w:cs="Times New Roman" w:hint="cs"/>
                <w:rtl/>
              </w:rPr>
              <w:t xml:space="preserve"> </w:t>
            </w:r>
            <w:r w:rsidRPr="00834702">
              <w:rPr>
                <w:rFonts w:cs="Times New Roman"/>
              </w:rPr>
              <w:t xml:space="preserve"> </w:t>
            </w:r>
            <w:r w:rsidRPr="00123918">
              <w:rPr>
                <w:rFonts w:hint="cs"/>
                <w:sz w:val="24"/>
                <w:szCs w:val="24"/>
                <w:rtl/>
              </w:rPr>
              <w:t>ضمان أن الحقوق المكرسة في الاتفاقية مكفولة لجميع الأطفال الخاضعين لولاية الدولة الطرف، بصرف النظر عن وضعهم في الهجرة أو وضع والديهم، ومعالجة جميع انتهاكات تلك الحقوق</w:t>
            </w:r>
            <w:r w:rsidRPr="00123918">
              <w:rPr>
                <w:rFonts w:hint="cs"/>
                <w:sz w:val="24"/>
                <w:szCs w:val="24"/>
                <w:rtl/>
                <w:lang w:bidi="ar"/>
              </w:rPr>
              <w:t>.</w:t>
            </w:r>
          </w:p>
          <w:p w:rsidR="00F11E55" w:rsidRPr="00123918" w:rsidRDefault="00123918" w:rsidP="009269A2">
            <w:pPr>
              <w:tabs>
                <w:tab w:val="left" w:pos="5295"/>
              </w:tabs>
              <w:rPr>
                <w:sz w:val="24"/>
                <w:szCs w:val="24"/>
              </w:rPr>
            </w:pPr>
            <w:r w:rsidRPr="00834702">
              <w:rPr>
                <w:rFonts w:cs="Times New Roman"/>
              </w:rPr>
              <w:t>CRC/C/IRL/CO/3-4 (CRC, 2016)</w:t>
            </w:r>
          </w:p>
        </w:tc>
        <w:tc>
          <w:tcPr>
            <w:tcW w:w="2970" w:type="dxa"/>
            <w:shd w:val="clear" w:color="auto" w:fill="D6E3BC" w:themeFill="accent3" w:themeFillTint="66"/>
          </w:tcPr>
          <w:p w:rsidR="00F11E55" w:rsidRDefault="00123918" w:rsidP="00E447C0">
            <w:pPr>
              <w:tabs>
                <w:tab w:val="left" w:pos="5295"/>
              </w:tabs>
              <w:bidi/>
              <w:rPr>
                <w:sz w:val="24"/>
                <w:szCs w:val="24"/>
              </w:rPr>
            </w:pPr>
            <w:r w:rsidRPr="00834702">
              <w:rPr>
                <w:rFonts w:cs="Times New Roman"/>
              </w:rPr>
              <w:lastRenderedPageBreak/>
              <w:t>100.86.</w:t>
            </w:r>
            <w:r w:rsidR="009269A2">
              <w:rPr>
                <w:rFonts w:cs="Times New Roman" w:hint="cs"/>
                <w:rtl/>
              </w:rPr>
              <w:t xml:space="preserve">  </w:t>
            </w:r>
            <w:r w:rsidRPr="00834702">
              <w:rPr>
                <w:rFonts w:cs="Times New Roman"/>
              </w:rPr>
              <w:t xml:space="preserve"> </w:t>
            </w:r>
            <w:r w:rsidRPr="00123918">
              <w:rPr>
                <w:rFonts w:hint="cs"/>
                <w:sz w:val="24"/>
                <w:szCs w:val="24"/>
                <w:rtl/>
              </w:rPr>
              <w:t>تنسيق</w:t>
            </w:r>
            <w:r w:rsidRPr="00123918">
              <w:rPr>
                <w:sz w:val="24"/>
                <w:szCs w:val="24"/>
                <w:rtl/>
              </w:rPr>
              <w:t xml:space="preserve"> </w:t>
            </w:r>
            <w:r w:rsidRPr="00123918">
              <w:rPr>
                <w:rFonts w:hint="cs"/>
                <w:sz w:val="24"/>
                <w:szCs w:val="24"/>
                <w:rtl/>
              </w:rPr>
              <w:t>الجهود</w:t>
            </w:r>
            <w:r w:rsidRPr="00123918">
              <w:rPr>
                <w:sz w:val="24"/>
                <w:szCs w:val="24"/>
                <w:rtl/>
              </w:rPr>
              <w:t xml:space="preserve"> </w:t>
            </w:r>
            <w:r w:rsidRPr="00123918">
              <w:rPr>
                <w:rFonts w:hint="cs"/>
                <w:sz w:val="24"/>
                <w:szCs w:val="24"/>
                <w:rtl/>
              </w:rPr>
              <w:t>وتنسيق</w:t>
            </w:r>
            <w:r w:rsidRPr="00123918">
              <w:rPr>
                <w:sz w:val="24"/>
                <w:szCs w:val="24"/>
                <w:rtl/>
              </w:rPr>
              <w:t xml:space="preserve"> </w:t>
            </w:r>
            <w:r w:rsidRPr="00123918">
              <w:rPr>
                <w:rFonts w:hint="cs"/>
                <w:sz w:val="24"/>
                <w:szCs w:val="24"/>
                <w:rtl/>
              </w:rPr>
              <w:t>أدوار</w:t>
            </w:r>
            <w:r w:rsidRPr="00123918">
              <w:rPr>
                <w:sz w:val="24"/>
                <w:szCs w:val="24"/>
                <w:rtl/>
              </w:rPr>
              <w:t xml:space="preserve"> </w:t>
            </w:r>
            <w:r w:rsidRPr="00123918">
              <w:rPr>
                <w:rFonts w:hint="cs"/>
                <w:sz w:val="24"/>
                <w:szCs w:val="24"/>
                <w:rtl/>
              </w:rPr>
              <w:t>ومهام</w:t>
            </w:r>
            <w:r w:rsidRPr="00123918">
              <w:rPr>
                <w:sz w:val="24"/>
                <w:szCs w:val="24"/>
                <w:rtl/>
              </w:rPr>
              <w:t xml:space="preserve"> </w:t>
            </w:r>
            <w:r w:rsidRPr="00123918">
              <w:rPr>
                <w:rFonts w:hint="cs"/>
                <w:sz w:val="24"/>
                <w:szCs w:val="24"/>
                <w:rtl/>
              </w:rPr>
              <w:t>أصحاب</w:t>
            </w:r>
            <w:r w:rsidRPr="00123918">
              <w:rPr>
                <w:sz w:val="24"/>
                <w:szCs w:val="24"/>
                <w:rtl/>
              </w:rPr>
              <w:t xml:space="preserve"> </w:t>
            </w:r>
            <w:r w:rsidRPr="00123918">
              <w:rPr>
                <w:rFonts w:hint="cs"/>
                <w:sz w:val="24"/>
                <w:szCs w:val="24"/>
                <w:rtl/>
              </w:rPr>
              <w:t>المصلحة</w:t>
            </w:r>
            <w:r w:rsidRPr="00123918">
              <w:rPr>
                <w:sz w:val="24"/>
                <w:szCs w:val="24"/>
                <w:rtl/>
              </w:rPr>
              <w:t xml:space="preserve"> </w:t>
            </w:r>
            <w:r w:rsidRPr="00123918">
              <w:rPr>
                <w:rFonts w:hint="cs"/>
                <w:sz w:val="24"/>
                <w:szCs w:val="24"/>
                <w:rtl/>
              </w:rPr>
              <w:t>المشاركين</w:t>
            </w:r>
            <w:r w:rsidRPr="00123918">
              <w:rPr>
                <w:sz w:val="24"/>
                <w:szCs w:val="24"/>
                <w:rtl/>
              </w:rPr>
              <w:t xml:space="preserve"> </w:t>
            </w:r>
            <w:r w:rsidRPr="00123918">
              <w:rPr>
                <w:rFonts w:hint="cs"/>
                <w:sz w:val="24"/>
                <w:szCs w:val="24"/>
                <w:rtl/>
              </w:rPr>
              <w:t>في</w:t>
            </w:r>
            <w:r w:rsidRPr="00123918">
              <w:rPr>
                <w:sz w:val="24"/>
                <w:szCs w:val="24"/>
                <w:rtl/>
              </w:rPr>
              <w:t xml:space="preserve"> </w:t>
            </w:r>
            <w:r w:rsidRPr="00123918">
              <w:rPr>
                <w:rFonts w:hint="cs"/>
                <w:sz w:val="24"/>
                <w:szCs w:val="24"/>
                <w:rtl/>
              </w:rPr>
              <w:t>إدارة</w:t>
            </w:r>
            <w:r w:rsidRPr="00123918">
              <w:rPr>
                <w:sz w:val="24"/>
                <w:szCs w:val="24"/>
                <w:rtl/>
              </w:rPr>
              <w:t xml:space="preserve"> </w:t>
            </w:r>
            <w:r w:rsidRPr="00123918">
              <w:rPr>
                <w:rFonts w:hint="cs"/>
                <w:sz w:val="24"/>
                <w:szCs w:val="24"/>
                <w:rtl/>
              </w:rPr>
              <w:t>الحصول</w:t>
            </w:r>
            <w:r w:rsidRPr="00123918">
              <w:rPr>
                <w:sz w:val="24"/>
                <w:szCs w:val="24"/>
                <w:rtl/>
              </w:rPr>
              <w:t xml:space="preserve"> </w:t>
            </w:r>
            <w:r w:rsidRPr="00123918">
              <w:rPr>
                <w:rFonts w:hint="cs"/>
                <w:sz w:val="24"/>
                <w:szCs w:val="24"/>
                <w:rtl/>
              </w:rPr>
              <w:t>على</w:t>
            </w:r>
            <w:r w:rsidRPr="00123918">
              <w:rPr>
                <w:sz w:val="24"/>
                <w:szCs w:val="24"/>
                <w:rtl/>
              </w:rPr>
              <w:t xml:space="preserve"> </w:t>
            </w:r>
            <w:r w:rsidRPr="00123918">
              <w:rPr>
                <w:rFonts w:hint="cs"/>
                <w:sz w:val="24"/>
                <w:szCs w:val="24"/>
                <w:rtl/>
              </w:rPr>
              <w:t>مياه</w:t>
            </w:r>
            <w:r w:rsidRPr="00123918">
              <w:rPr>
                <w:sz w:val="24"/>
                <w:szCs w:val="24"/>
                <w:rtl/>
              </w:rPr>
              <w:t xml:space="preserve"> </w:t>
            </w:r>
            <w:r w:rsidRPr="00123918">
              <w:rPr>
                <w:rFonts w:hint="cs"/>
                <w:sz w:val="24"/>
                <w:szCs w:val="24"/>
                <w:rtl/>
              </w:rPr>
              <w:t>الشرب</w:t>
            </w:r>
            <w:r w:rsidRPr="00123918">
              <w:rPr>
                <w:sz w:val="24"/>
                <w:szCs w:val="24"/>
                <w:rtl/>
              </w:rPr>
              <w:t xml:space="preserve"> </w:t>
            </w:r>
            <w:r w:rsidRPr="00123918">
              <w:rPr>
                <w:rFonts w:hint="cs"/>
                <w:sz w:val="24"/>
                <w:szCs w:val="24"/>
                <w:rtl/>
              </w:rPr>
              <w:t>والصرف</w:t>
            </w:r>
            <w:r w:rsidRPr="00123918">
              <w:rPr>
                <w:sz w:val="24"/>
                <w:szCs w:val="24"/>
                <w:rtl/>
              </w:rPr>
              <w:t xml:space="preserve"> </w:t>
            </w:r>
            <w:r w:rsidRPr="00123918">
              <w:rPr>
                <w:rFonts w:hint="cs"/>
                <w:sz w:val="24"/>
                <w:szCs w:val="24"/>
                <w:rtl/>
              </w:rPr>
              <w:t>الصحي</w:t>
            </w:r>
            <w:r w:rsidRPr="00123918">
              <w:rPr>
                <w:sz w:val="24"/>
                <w:szCs w:val="24"/>
                <w:rtl/>
              </w:rPr>
              <w:t xml:space="preserve"> </w:t>
            </w:r>
            <w:r w:rsidRPr="00123918">
              <w:rPr>
                <w:rFonts w:hint="cs"/>
                <w:sz w:val="24"/>
                <w:szCs w:val="24"/>
                <w:rtl/>
              </w:rPr>
              <w:t>لضمان</w:t>
            </w:r>
            <w:r w:rsidRPr="00123918">
              <w:rPr>
                <w:sz w:val="24"/>
                <w:szCs w:val="24"/>
                <w:rtl/>
              </w:rPr>
              <w:t xml:space="preserve"> </w:t>
            </w:r>
            <w:r w:rsidRPr="00123918">
              <w:rPr>
                <w:rFonts w:hint="cs"/>
                <w:sz w:val="24"/>
                <w:szCs w:val="24"/>
                <w:rtl/>
              </w:rPr>
              <w:t>توفير</w:t>
            </w:r>
            <w:r w:rsidRPr="00123918">
              <w:rPr>
                <w:sz w:val="24"/>
                <w:szCs w:val="24"/>
                <w:rtl/>
              </w:rPr>
              <w:t xml:space="preserve"> </w:t>
            </w:r>
            <w:r w:rsidRPr="00123918">
              <w:rPr>
                <w:rFonts w:hint="cs"/>
                <w:sz w:val="24"/>
                <w:szCs w:val="24"/>
                <w:rtl/>
              </w:rPr>
              <w:t>مياه</w:t>
            </w:r>
            <w:r w:rsidRPr="00123918">
              <w:rPr>
                <w:sz w:val="24"/>
                <w:szCs w:val="24"/>
                <w:rtl/>
              </w:rPr>
              <w:t xml:space="preserve"> </w:t>
            </w:r>
            <w:r w:rsidRPr="00123918">
              <w:rPr>
                <w:rFonts w:hint="cs"/>
                <w:sz w:val="24"/>
                <w:szCs w:val="24"/>
                <w:rtl/>
              </w:rPr>
              <w:t>الشرب،</w:t>
            </w:r>
            <w:r w:rsidRPr="00123918">
              <w:rPr>
                <w:sz w:val="24"/>
                <w:szCs w:val="24"/>
                <w:rtl/>
              </w:rPr>
              <w:t xml:space="preserve"> </w:t>
            </w:r>
            <w:r w:rsidRPr="00123918">
              <w:rPr>
                <w:rFonts w:hint="cs"/>
                <w:sz w:val="24"/>
                <w:szCs w:val="24"/>
                <w:rtl/>
              </w:rPr>
              <w:t>و</w:t>
            </w:r>
            <w:r w:rsidRPr="00123918">
              <w:rPr>
                <w:sz w:val="24"/>
                <w:szCs w:val="24"/>
                <w:rtl/>
              </w:rPr>
              <w:t xml:space="preserve"> </w:t>
            </w:r>
            <w:r w:rsidRPr="00123918">
              <w:rPr>
                <w:rFonts w:hint="cs"/>
                <w:sz w:val="24"/>
                <w:szCs w:val="24"/>
                <w:rtl/>
              </w:rPr>
              <w:t>خاصةً</w:t>
            </w:r>
            <w:r w:rsidRPr="00123918">
              <w:rPr>
                <w:sz w:val="24"/>
                <w:szCs w:val="24"/>
                <w:rtl/>
              </w:rPr>
              <w:t xml:space="preserve"> </w:t>
            </w:r>
            <w:r w:rsidRPr="00123918">
              <w:rPr>
                <w:rFonts w:hint="cs"/>
                <w:sz w:val="24"/>
                <w:szCs w:val="24"/>
                <w:rtl/>
              </w:rPr>
              <w:lastRenderedPageBreak/>
              <w:t>لسكان</w:t>
            </w:r>
            <w:r w:rsidRPr="00123918">
              <w:rPr>
                <w:sz w:val="24"/>
                <w:szCs w:val="24"/>
                <w:rtl/>
              </w:rPr>
              <w:t xml:space="preserve"> </w:t>
            </w:r>
            <w:r w:rsidRPr="00123918">
              <w:rPr>
                <w:rFonts w:hint="cs"/>
                <w:sz w:val="24"/>
                <w:szCs w:val="24"/>
                <w:rtl/>
              </w:rPr>
              <w:t>الريف</w:t>
            </w:r>
            <w:r w:rsidR="00A42019">
              <w:rPr>
                <w:sz w:val="24"/>
                <w:szCs w:val="24"/>
              </w:rPr>
              <w:t>.</w:t>
            </w:r>
          </w:p>
          <w:p w:rsidR="00123918" w:rsidRPr="00123918" w:rsidRDefault="00123918" w:rsidP="009269A2">
            <w:pPr>
              <w:tabs>
                <w:tab w:val="left" w:pos="5295"/>
              </w:tabs>
              <w:rPr>
                <w:sz w:val="24"/>
                <w:szCs w:val="24"/>
              </w:rPr>
            </w:pPr>
            <w:r w:rsidRPr="00834702">
              <w:rPr>
                <w:rFonts w:cs="Times New Roman"/>
              </w:rPr>
              <w:t>A/HRC/15/13</w:t>
            </w:r>
            <w:bookmarkStart w:id="0" w:name="_GoBack"/>
            <w:bookmarkEnd w:id="0"/>
            <w:r w:rsidRPr="00834702">
              <w:rPr>
                <w:rFonts w:cs="Times New Roman"/>
              </w:rPr>
              <w:t xml:space="preserve"> (UPR, 2010)</w:t>
            </w:r>
          </w:p>
        </w:tc>
        <w:tc>
          <w:tcPr>
            <w:tcW w:w="3123" w:type="dxa"/>
            <w:shd w:val="clear" w:color="auto" w:fill="D6E3BC" w:themeFill="accent3" w:themeFillTint="66"/>
          </w:tcPr>
          <w:p w:rsidR="00123918" w:rsidRPr="00123918" w:rsidRDefault="00123918" w:rsidP="00E447C0">
            <w:pPr>
              <w:tabs>
                <w:tab w:val="left" w:pos="5295"/>
              </w:tabs>
              <w:bidi/>
              <w:rPr>
                <w:sz w:val="24"/>
                <w:szCs w:val="24"/>
              </w:rPr>
            </w:pPr>
            <w:r w:rsidRPr="00123918">
              <w:rPr>
                <w:rFonts w:hint="cs"/>
                <w:sz w:val="24"/>
                <w:szCs w:val="24"/>
                <w:rtl/>
              </w:rPr>
              <w:lastRenderedPageBreak/>
              <w:t>استكمال التصديق على التعديلات الدستورية التي تضمن الحق في الغذاء والحصول على المياه</w:t>
            </w:r>
            <w:r w:rsidR="00A42019">
              <w:rPr>
                <w:sz w:val="24"/>
                <w:szCs w:val="24"/>
                <w:lang w:bidi="ar"/>
              </w:rPr>
              <w:t>.</w:t>
            </w:r>
          </w:p>
          <w:p w:rsidR="00F11E55" w:rsidRPr="00123918" w:rsidRDefault="00123918" w:rsidP="009269A2">
            <w:pPr>
              <w:tabs>
                <w:tab w:val="left" w:pos="5295"/>
              </w:tabs>
              <w:rPr>
                <w:sz w:val="24"/>
                <w:szCs w:val="24"/>
              </w:rPr>
            </w:pPr>
            <w:r w:rsidRPr="00834702">
              <w:rPr>
                <w:rFonts w:cs="Times New Roman"/>
              </w:rPr>
              <w:t xml:space="preserve">E/C.12/SLV/CO/3-5 (CESCR, </w:t>
            </w:r>
            <w:r w:rsidRPr="00834702">
              <w:rPr>
                <w:rFonts w:cs="Times New Roman"/>
              </w:rPr>
              <w:lastRenderedPageBreak/>
              <w:t>2014)</w:t>
            </w:r>
          </w:p>
        </w:tc>
        <w:tc>
          <w:tcPr>
            <w:tcW w:w="1305" w:type="dxa"/>
            <w:shd w:val="clear" w:color="auto" w:fill="D6E3BC" w:themeFill="accent3" w:themeFillTint="66"/>
          </w:tcPr>
          <w:p w:rsidR="00F11E55" w:rsidRPr="00D60264" w:rsidRDefault="005D0D37" w:rsidP="00E447C0">
            <w:pPr>
              <w:tabs>
                <w:tab w:val="left" w:pos="5295"/>
              </w:tabs>
              <w:bidi/>
              <w:rPr>
                <w:b/>
                <w:bCs/>
                <w:sz w:val="24"/>
                <w:szCs w:val="24"/>
              </w:rPr>
            </w:pPr>
            <w:r w:rsidRPr="00D60264">
              <w:rPr>
                <w:rFonts w:hint="cs"/>
                <w:b/>
                <w:bCs/>
                <w:sz w:val="24"/>
                <w:szCs w:val="24"/>
                <w:rtl/>
              </w:rPr>
              <w:lastRenderedPageBreak/>
              <w:t>ب</w:t>
            </w:r>
            <w:r w:rsidRPr="00D60264">
              <w:rPr>
                <w:b/>
                <w:bCs/>
                <w:sz w:val="24"/>
                <w:szCs w:val="24"/>
                <w:rtl/>
              </w:rPr>
              <w:t xml:space="preserve"> - ٢٥</w:t>
            </w:r>
          </w:p>
        </w:tc>
      </w:tr>
    </w:tbl>
    <w:p w:rsidR="00061BD0" w:rsidRPr="00061BD0" w:rsidRDefault="00061BD0" w:rsidP="00E447C0">
      <w:pPr>
        <w:tabs>
          <w:tab w:val="left" w:pos="5295"/>
        </w:tabs>
        <w:bidi/>
        <w:rPr>
          <w:sz w:val="40"/>
          <w:szCs w:val="40"/>
        </w:rPr>
      </w:pPr>
    </w:p>
    <w:sectPr w:rsidR="00061BD0" w:rsidRPr="00061BD0" w:rsidSect="00F11E55">
      <w:footerReference w:type="default" r:id="rId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0DBB" w:rsidRDefault="004E0DBB" w:rsidP="00E447C0">
      <w:pPr>
        <w:spacing w:after="0" w:line="240" w:lineRule="auto"/>
      </w:pPr>
      <w:r>
        <w:separator/>
      </w:r>
    </w:p>
  </w:endnote>
  <w:endnote w:type="continuationSeparator" w:id="0">
    <w:p w:rsidR="004E0DBB" w:rsidRDefault="004E0DBB" w:rsidP="00E44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4596548"/>
      <w:docPartObj>
        <w:docPartGallery w:val="Page Numbers (Bottom of Page)"/>
        <w:docPartUnique/>
      </w:docPartObj>
    </w:sdtPr>
    <w:sdtEndPr>
      <w:rPr>
        <w:noProof/>
      </w:rPr>
    </w:sdtEndPr>
    <w:sdtContent>
      <w:p w:rsidR="00E447C0" w:rsidRDefault="00E447C0">
        <w:pPr>
          <w:pStyle w:val="Footer"/>
          <w:jc w:val="center"/>
        </w:pPr>
        <w:r>
          <w:fldChar w:fldCharType="begin"/>
        </w:r>
        <w:r>
          <w:instrText xml:space="preserve"> PAGE   \* MERGEFORMAT </w:instrText>
        </w:r>
        <w:r>
          <w:fldChar w:fldCharType="separate"/>
        </w:r>
        <w:r w:rsidR="009269A2">
          <w:rPr>
            <w:noProof/>
          </w:rPr>
          <w:t>16</w:t>
        </w:r>
        <w:r>
          <w:rPr>
            <w:noProof/>
          </w:rPr>
          <w:fldChar w:fldCharType="end"/>
        </w:r>
      </w:p>
    </w:sdtContent>
  </w:sdt>
  <w:p w:rsidR="00E447C0" w:rsidRDefault="00E447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0DBB" w:rsidRDefault="004E0DBB" w:rsidP="00E447C0">
      <w:pPr>
        <w:spacing w:after="0" w:line="240" w:lineRule="auto"/>
      </w:pPr>
      <w:r>
        <w:separator/>
      </w:r>
    </w:p>
  </w:footnote>
  <w:footnote w:type="continuationSeparator" w:id="0">
    <w:p w:rsidR="004E0DBB" w:rsidRDefault="004E0DBB" w:rsidP="00E447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E9E"/>
    <w:rsid w:val="00001AF2"/>
    <w:rsid w:val="0002091D"/>
    <w:rsid w:val="00035006"/>
    <w:rsid w:val="00061BD0"/>
    <w:rsid w:val="000A3BC3"/>
    <w:rsid w:val="000C133D"/>
    <w:rsid w:val="00100F7C"/>
    <w:rsid w:val="00120497"/>
    <w:rsid w:val="00123918"/>
    <w:rsid w:val="00133789"/>
    <w:rsid w:val="00185C1C"/>
    <w:rsid w:val="001B13F5"/>
    <w:rsid w:val="00236561"/>
    <w:rsid w:val="0024038F"/>
    <w:rsid w:val="002549DA"/>
    <w:rsid w:val="002A6832"/>
    <w:rsid w:val="002F7B3E"/>
    <w:rsid w:val="00303EBB"/>
    <w:rsid w:val="00356E7D"/>
    <w:rsid w:val="00386C16"/>
    <w:rsid w:val="003E67E4"/>
    <w:rsid w:val="004055B9"/>
    <w:rsid w:val="004061BA"/>
    <w:rsid w:val="004B3067"/>
    <w:rsid w:val="004E0DBB"/>
    <w:rsid w:val="00567266"/>
    <w:rsid w:val="00580F9E"/>
    <w:rsid w:val="0059483C"/>
    <w:rsid w:val="005D0D37"/>
    <w:rsid w:val="006454E3"/>
    <w:rsid w:val="006D3B46"/>
    <w:rsid w:val="006F162D"/>
    <w:rsid w:val="00707ACC"/>
    <w:rsid w:val="0071082A"/>
    <w:rsid w:val="00737DCA"/>
    <w:rsid w:val="00760FA2"/>
    <w:rsid w:val="007645AE"/>
    <w:rsid w:val="007769B9"/>
    <w:rsid w:val="007B0722"/>
    <w:rsid w:val="007D56AB"/>
    <w:rsid w:val="007E1E9E"/>
    <w:rsid w:val="007E43F8"/>
    <w:rsid w:val="00836273"/>
    <w:rsid w:val="00860FF4"/>
    <w:rsid w:val="00895FC5"/>
    <w:rsid w:val="008D36C3"/>
    <w:rsid w:val="008D39D3"/>
    <w:rsid w:val="009269A2"/>
    <w:rsid w:val="0094425A"/>
    <w:rsid w:val="00957698"/>
    <w:rsid w:val="00957F99"/>
    <w:rsid w:val="00A244FF"/>
    <w:rsid w:val="00A27278"/>
    <w:rsid w:val="00A42019"/>
    <w:rsid w:val="00A600D1"/>
    <w:rsid w:val="00A656BB"/>
    <w:rsid w:val="00B21969"/>
    <w:rsid w:val="00B35875"/>
    <w:rsid w:val="00B40F12"/>
    <w:rsid w:val="00B66FBA"/>
    <w:rsid w:val="00B83388"/>
    <w:rsid w:val="00BA2424"/>
    <w:rsid w:val="00C42057"/>
    <w:rsid w:val="00C5149C"/>
    <w:rsid w:val="00C51CA2"/>
    <w:rsid w:val="00C53E44"/>
    <w:rsid w:val="00C84481"/>
    <w:rsid w:val="00CE00E8"/>
    <w:rsid w:val="00CE7AE3"/>
    <w:rsid w:val="00CF008A"/>
    <w:rsid w:val="00CF3B83"/>
    <w:rsid w:val="00D3403A"/>
    <w:rsid w:val="00D60264"/>
    <w:rsid w:val="00DA6BAE"/>
    <w:rsid w:val="00E447C0"/>
    <w:rsid w:val="00E574EB"/>
    <w:rsid w:val="00E90316"/>
    <w:rsid w:val="00EB712B"/>
    <w:rsid w:val="00F11E55"/>
    <w:rsid w:val="00F37AC7"/>
    <w:rsid w:val="00F44C19"/>
    <w:rsid w:val="00F44D5D"/>
    <w:rsid w:val="00F63E20"/>
    <w:rsid w:val="00F66902"/>
    <w:rsid w:val="00F81349"/>
    <w:rsid w:val="00F903D8"/>
    <w:rsid w:val="00FE2A1D"/>
    <w:rsid w:val="00FE68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93A176"/>
  <w15:docId w15:val="{13E0C03E-D8DD-452A-8F7F-A4FF4E405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0FF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E1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47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7C0"/>
    <w:rPr>
      <w:sz w:val="22"/>
      <w:szCs w:val="22"/>
    </w:rPr>
  </w:style>
  <w:style w:type="paragraph" w:styleId="Footer">
    <w:name w:val="footer"/>
    <w:basedOn w:val="Normal"/>
    <w:link w:val="FooterChar"/>
    <w:uiPriority w:val="99"/>
    <w:unhideWhenUsed/>
    <w:rsid w:val="00E447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7C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15518">
      <w:bodyDiv w:val="1"/>
      <w:marLeft w:val="0"/>
      <w:marRight w:val="0"/>
      <w:marTop w:val="0"/>
      <w:marBottom w:val="0"/>
      <w:divBdr>
        <w:top w:val="none" w:sz="0" w:space="0" w:color="auto"/>
        <w:left w:val="none" w:sz="0" w:space="0" w:color="auto"/>
        <w:bottom w:val="none" w:sz="0" w:space="0" w:color="auto"/>
        <w:right w:val="none" w:sz="0" w:space="0" w:color="auto"/>
      </w:divBdr>
    </w:div>
    <w:div w:id="73432638">
      <w:bodyDiv w:val="1"/>
      <w:marLeft w:val="0"/>
      <w:marRight w:val="0"/>
      <w:marTop w:val="0"/>
      <w:marBottom w:val="0"/>
      <w:divBdr>
        <w:top w:val="none" w:sz="0" w:space="0" w:color="auto"/>
        <w:left w:val="none" w:sz="0" w:space="0" w:color="auto"/>
        <w:bottom w:val="none" w:sz="0" w:space="0" w:color="auto"/>
        <w:right w:val="none" w:sz="0" w:space="0" w:color="auto"/>
      </w:divBdr>
    </w:div>
    <w:div w:id="89663829">
      <w:bodyDiv w:val="1"/>
      <w:marLeft w:val="0"/>
      <w:marRight w:val="0"/>
      <w:marTop w:val="0"/>
      <w:marBottom w:val="0"/>
      <w:divBdr>
        <w:top w:val="none" w:sz="0" w:space="0" w:color="auto"/>
        <w:left w:val="none" w:sz="0" w:space="0" w:color="auto"/>
        <w:bottom w:val="none" w:sz="0" w:space="0" w:color="auto"/>
        <w:right w:val="none" w:sz="0" w:space="0" w:color="auto"/>
      </w:divBdr>
    </w:div>
    <w:div w:id="125441239">
      <w:bodyDiv w:val="1"/>
      <w:marLeft w:val="0"/>
      <w:marRight w:val="0"/>
      <w:marTop w:val="0"/>
      <w:marBottom w:val="0"/>
      <w:divBdr>
        <w:top w:val="none" w:sz="0" w:space="0" w:color="auto"/>
        <w:left w:val="none" w:sz="0" w:space="0" w:color="auto"/>
        <w:bottom w:val="none" w:sz="0" w:space="0" w:color="auto"/>
        <w:right w:val="none" w:sz="0" w:space="0" w:color="auto"/>
      </w:divBdr>
    </w:div>
    <w:div w:id="151066591">
      <w:bodyDiv w:val="1"/>
      <w:marLeft w:val="0"/>
      <w:marRight w:val="0"/>
      <w:marTop w:val="0"/>
      <w:marBottom w:val="0"/>
      <w:divBdr>
        <w:top w:val="none" w:sz="0" w:space="0" w:color="auto"/>
        <w:left w:val="none" w:sz="0" w:space="0" w:color="auto"/>
        <w:bottom w:val="none" w:sz="0" w:space="0" w:color="auto"/>
        <w:right w:val="none" w:sz="0" w:space="0" w:color="auto"/>
      </w:divBdr>
    </w:div>
    <w:div w:id="161161171">
      <w:bodyDiv w:val="1"/>
      <w:marLeft w:val="0"/>
      <w:marRight w:val="0"/>
      <w:marTop w:val="0"/>
      <w:marBottom w:val="0"/>
      <w:divBdr>
        <w:top w:val="none" w:sz="0" w:space="0" w:color="auto"/>
        <w:left w:val="none" w:sz="0" w:space="0" w:color="auto"/>
        <w:bottom w:val="none" w:sz="0" w:space="0" w:color="auto"/>
        <w:right w:val="none" w:sz="0" w:space="0" w:color="auto"/>
      </w:divBdr>
    </w:div>
    <w:div w:id="161163990">
      <w:bodyDiv w:val="1"/>
      <w:marLeft w:val="0"/>
      <w:marRight w:val="0"/>
      <w:marTop w:val="0"/>
      <w:marBottom w:val="0"/>
      <w:divBdr>
        <w:top w:val="none" w:sz="0" w:space="0" w:color="auto"/>
        <w:left w:val="none" w:sz="0" w:space="0" w:color="auto"/>
        <w:bottom w:val="none" w:sz="0" w:space="0" w:color="auto"/>
        <w:right w:val="none" w:sz="0" w:space="0" w:color="auto"/>
      </w:divBdr>
    </w:div>
    <w:div w:id="236600596">
      <w:bodyDiv w:val="1"/>
      <w:marLeft w:val="0"/>
      <w:marRight w:val="0"/>
      <w:marTop w:val="0"/>
      <w:marBottom w:val="0"/>
      <w:divBdr>
        <w:top w:val="none" w:sz="0" w:space="0" w:color="auto"/>
        <w:left w:val="none" w:sz="0" w:space="0" w:color="auto"/>
        <w:bottom w:val="none" w:sz="0" w:space="0" w:color="auto"/>
        <w:right w:val="none" w:sz="0" w:space="0" w:color="auto"/>
      </w:divBdr>
    </w:div>
    <w:div w:id="264533300">
      <w:bodyDiv w:val="1"/>
      <w:marLeft w:val="0"/>
      <w:marRight w:val="0"/>
      <w:marTop w:val="0"/>
      <w:marBottom w:val="0"/>
      <w:divBdr>
        <w:top w:val="none" w:sz="0" w:space="0" w:color="auto"/>
        <w:left w:val="none" w:sz="0" w:space="0" w:color="auto"/>
        <w:bottom w:val="none" w:sz="0" w:space="0" w:color="auto"/>
        <w:right w:val="none" w:sz="0" w:space="0" w:color="auto"/>
      </w:divBdr>
    </w:div>
    <w:div w:id="272446567">
      <w:bodyDiv w:val="1"/>
      <w:marLeft w:val="0"/>
      <w:marRight w:val="0"/>
      <w:marTop w:val="0"/>
      <w:marBottom w:val="0"/>
      <w:divBdr>
        <w:top w:val="none" w:sz="0" w:space="0" w:color="auto"/>
        <w:left w:val="none" w:sz="0" w:space="0" w:color="auto"/>
        <w:bottom w:val="none" w:sz="0" w:space="0" w:color="auto"/>
        <w:right w:val="none" w:sz="0" w:space="0" w:color="auto"/>
      </w:divBdr>
    </w:div>
    <w:div w:id="281153290">
      <w:bodyDiv w:val="1"/>
      <w:marLeft w:val="0"/>
      <w:marRight w:val="0"/>
      <w:marTop w:val="0"/>
      <w:marBottom w:val="0"/>
      <w:divBdr>
        <w:top w:val="none" w:sz="0" w:space="0" w:color="auto"/>
        <w:left w:val="none" w:sz="0" w:space="0" w:color="auto"/>
        <w:bottom w:val="none" w:sz="0" w:space="0" w:color="auto"/>
        <w:right w:val="none" w:sz="0" w:space="0" w:color="auto"/>
      </w:divBdr>
    </w:div>
    <w:div w:id="325130565">
      <w:bodyDiv w:val="1"/>
      <w:marLeft w:val="0"/>
      <w:marRight w:val="0"/>
      <w:marTop w:val="0"/>
      <w:marBottom w:val="0"/>
      <w:divBdr>
        <w:top w:val="none" w:sz="0" w:space="0" w:color="auto"/>
        <w:left w:val="none" w:sz="0" w:space="0" w:color="auto"/>
        <w:bottom w:val="none" w:sz="0" w:space="0" w:color="auto"/>
        <w:right w:val="none" w:sz="0" w:space="0" w:color="auto"/>
      </w:divBdr>
    </w:div>
    <w:div w:id="344551062">
      <w:bodyDiv w:val="1"/>
      <w:marLeft w:val="0"/>
      <w:marRight w:val="0"/>
      <w:marTop w:val="0"/>
      <w:marBottom w:val="0"/>
      <w:divBdr>
        <w:top w:val="none" w:sz="0" w:space="0" w:color="auto"/>
        <w:left w:val="none" w:sz="0" w:space="0" w:color="auto"/>
        <w:bottom w:val="none" w:sz="0" w:space="0" w:color="auto"/>
        <w:right w:val="none" w:sz="0" w:space="0" w:color="auto"/>
      </w:divBdr>
    </w:div>
    <w:div w:id="356658417">
      <w:bodyDiv w:val="1"/>
      <w:marLeft w:val="0"/>
      <w:marRight w:val="0"/>
      <w:marTop w:val="0"/>
      <w:marBottom w:val="0"/>
      <w:divBdr>
        <w:top w:val="none" w:sz="0" w:space="0" w:color="auto"/>
        <w:left w:val="none" w:sz="0" w:space="0" w:color="auto"/>
        <w:bottom w:val="none" w:sz="0" w:space="0" w:color="auto"/>
        <w:right w:val="none" w:sz="0" w:space="0" w:color="auto"/>
      </w:divBdr>
    </w:div>
    <w:div w:id="368723660">
      <w:bodyDiv w:val="1"/>
      <w:marLeft w:val="0"/>
      <w:marRight w:val="0"/>
      <w:marTop w:val="0"/>
      <w:marBottom w:val="0"/>
      <w:divBdr>
        <w:top w:val="none" w:sz="0" w:space="0" w:color="auto"/>
        <w:left w:val="none" w:sz="0" w:space="0" w:color="auto"/>
        <w:bottom w:val="none" w:sz="0" w:space="0" w:color="auto"/>
        <w:right w:val="none" w:sz="0" w:space="0" w:color="auto"/>
      </w:divBdr>
    </w:div>
    <w:div w:id="382022015">
      <w:bodyDiv w:val="1"/>
      <w:marLeft w:val="0"/>
      <w:marRight w:val="0"/>
      <w:marTop w:val="0"/>
      <w:marBottom w:val="0"/>
      <w:divBdr>
        <w:top w:val="none" w:sz="0" w:space="0" w:color="auto"/>
        <w:left w:val="none" w:sz="0" w:space="0" w:color="auto"/>
        <w:bottom w:val="none" w:sz="0" w:space="0" w:color="auto"/>
        <w:right w:val="none" w:sz="0" w:space="0" w:color="auto"/>
      </w:divBdr>
    </w:div>
    <w:div w:id="383219019">
      <w:bodyDiv w:val="1"/>
      <w:marLeft w:val="0"/>
      <w:marRight w:val="0"/>
      <w:marTop w:val="0"/>
      <w:marBottom w:val="0"/>
      <w:divBdr>
        <w:top w:val="none" w:sz="0" w:space="0" w:color="auto"/>
        <w:left w:val="none" w:sz="0" w:space="0" w:color="auto"/>
        <w:bottom w:val="none" w:sz="0" w:space="0" w:color="auto"/>
        <w:right w:val="none" w:sz="0" w:space="0" w:color="auto"/>
      </w:divBdr>
    </w:div>
    <w:div w:id="388191125">
      <w:bodyDiv w:val="1"/>
      <w:marLeft w:val="0"/>
      <w:marRight w:val="0"/>
      <w:marTop w:val="0"/>
      <w:marBottom w:val="0"/>
      <w:divBdr>
        <w:top w:val="none" w:sz="0" w:space="0" w:color="auto"/>
        <w:left w:val="none" w:sz="0" w:space="0" w:color="auto"/>
        <w:bottom w:val="none" w:sz="0" w:space="0" w:color="auto"/>
        <w:right w:val="none" w:sz="0" w:space="0" w:color="auto"/>
      </w:divBdr>
    </w:div>
    <w:div w:id="433743761">
      <w:bodyDiv w:val="1"/>
      <w:marLeft w:val="0"/>
      <w:marRight w:val="0"/>
      <w:marTop w:val="0"/>
      <w:marBottom w:val="0"/>
      <w:divBdr>
        <w:top w:val="none" w:sz="0" w:space="0" w:color="auto"/>
        <w:left w:val="none" w:sz="0" w:space="0" w:color="auto"/>
        <w:bottom w:val="none" w:sz="0" w:space="0" w:color="auto"/>
        <w:right w:val="none" w:sz="0" w:space="0" w:color="auto"/>
      </w:divBdr>
    </w:div>
    <w:div w:id="465465023">
      <w:bodyDiv w:val="1"/>
      <w:marLeft w:val="0"/>
      <w:marRight w:val="0"/>
      <w:marTop w:val="0"/>
      <w:marBottom w:val="0"/>
      <w:divBdr>
        <w:top w:val="none" w:sz="0" w:space="0" w:color="auto"/>
        <w:left w:val="none" w:sz="0" w:space="0" w:color="auto"/>
        <w:bottom w:val="none" w:sz="0" w:space="0" w:color="auto"/>
        <w:right w:val="none" w:sz="0" w:space="0" w:color="auto"/>
      </w:divBdr>
    </w:div>
    <w:div w:id="488599694">
      <w:bodyDiv w:val="1"/>
      <w:marLeft w:val="0"/>
      <w:marRight w:val="0"/>
      <w:marTop w:val="0"/>
      <w:marBottom w:val="0"/>
      <w:divBdr>
        <w:top w:val="none" w:sz="0" w:space="0" w:color="auto"/>
        <w:left w:val="none" w:sz="0" w:space="0" w:color="auto"/>
        <w:bottom w:val="none" w:sz="0" w:space="0" w:color="auto"/>
        <w:right w:val="none" w:sz="0" w:space="0" w:color="auto"/>
      </w:divBdr>
    </w:div>
    <w:div w:id="490409415">
      <w:bodyDiv w:val="1"/>
      <w:marLeft w:val="0"/>
      <w:marRight w:val="0"/>
      <w:marTop w:val="0"/>
      <w:marBottom w:val="0"/>
      <w:divBdr>
        <w:top w:val="none" w:sz="0" w:space="0" w:color="auto"/>
        <w:left w:val="none" w:sz="0" w:space="0" w:color="auto"/>
        <w:bottom w:val="none" w:sz="0" w:space="0" w:color="auto"/>
        <w:right w:val="none" w:sz="0" w:space="0" w:color="auto"/>
      </w:divBdr>
    </w:div>
    <w:div w:id="498421709">
      <w:bodyDiv w:val="1"/>
      <w:marLeft w:val="0"/>
      <w:marRight w:val="0"/>
      <w:marTop w:val="0"/>
      <w:marBottom w:val="0"/>
      <w:divBdr>
        <w:top w:val="none" w:sz="0" w:space="0" w:color="auto"/>
        <w:left w:val="none" w:sz="0" w:space="0" w:color="auto"/>
        <w:bottom w:val="none" w:sz="0" w:space="0" w:color="auto"/>
        <w:right w:val="none" w:sz="0" w:space="0" w:color="auto"/>
      </w:divBdr>
    </w:div>
    <w:div w:id="507713668">
      <w:bodyDiv w:val="1"/>
      <w:marLeft w:val="0"/>
      <w:marRight w:val="0"/>
      <w:marTop w:val="0"/>
      <w:marBottom w:val="0"/>
      <w:divBdr>
        <w:top w:val="none" w:sz="0" w:space="0" w:color="auto"/>
        <w:left w:val="none" w:sz="0" w:space="0" w:color="auto"/>
        <w:bottom w:val="none" w:sz="0" w:space="0" w:color="auto"/>
        <w:right w:val="none" w:sz="0" w:space="0" w:color="auto"/>
      </w:divBdr>
    </w:div>
    <w:div w:id="513569617">
      <w:bodyDiv w:val="1"/>
      <w:marLeft w:val="0"/>
      <w:marRight w:val="0"/>
      <w:marTop w:val="0"/>
      <w:marBottom w:val="0"/>
      <w:divBdr>
        <w:top w:val="none" w:sz="0" w:space="0" w:color="auto"/>
        <w:left w:val="none" w:sz="0" w:space="0" w:color="auto"/>
        <w:bottom w:val="none" w:sz="0" w:space="0" w:color="auto"/>
        <w:right w:val="none" w:sz="0" w:space="0" w:color="auto"/>
      </w:divBdr>
    </w:div>
    <w:div w:id="544566653">
      <w:bodyDiv w:val="1"/>
      <w:marLeft w:val="0"/>
      <w:marRight w:val="0"/>
      <w:marTop w:val="0"/>
      <w:marBottom w:val="0"/>
      <w:divBdr>
        <w:top w:val="none" w:sz="0" w:space="0" w:color="auto"/>
        <w:left w:val="none" w:sz="0" w:space="0" w:color="auto"/>
        <w:bottom w:val="none" w:sz="0" w:space="0" w:color="auto"/>
        <w:right w:val="none" w:sz="0" w:space="0" w:color="auto"/>
      </w:divBdr>
    </w:div>
    <w:div w:id="545945729">
      <w:bodyDiv w:val="1"/>
      <w:marLeft w:val="0"/>
      <w:marRight w:val="0"/>
      <w:marTop w:val="0"/>
      <w:marBottom w:val="0"/>
      <w:divBdr>
        <w:top w:val="none" w:sz="0" w:space="0" w:color="auto"/>
        <w:left w:val="none" w:sz="0" w:space="0" w:color="auto"/>
        <w:bottom w:val="none" w:sz="0" w:space="0" w:color="auto"/>
        <w:right w:val="none" w:sz="0" w:space="0" w:color="auto"/>
      </w:divBdr>
    </w:div>
    <w:div w:id="555168443">
      <w:bodyDiv w:val="1"/>
      <w:marLeft w:val="0"/>
      <w:marRight w:val="0"/>
      <w:marTop w:val="0"/>
      <w:marBottom w:val="0"/>
      <w:divBdr>
        <w:top w:val="none" w:sz="0" w:space="0" w:color="auto"/>
        <w:left w:val="none" w:sz="0" w:space="0" w:color="auto"/>
        <w:bottom w:val="none" w:sz="0" w:space="0" w:color="auto"/>
        <w:right w:val="none" w:sz="0" w:space="0" w:color="auto"/>
      </w:divBdr>
    </w:div>
    <w:div w:id="569733877">
      <w:bodyDiv w:val="1"/>
      <w:marLeft w:val="0"/>
      <w:marRight w:val="0"/>
      <w:marTop w:val="0"/>
      <w:marBottom w:val="0"/>
      <w:divBdr>
        <w:top w:val="none" w:sz="0" w:space="0" w:color="auto"/>
        <w:left w:val="none" w:sz="0" w:space="0" w:color="auto"/>
        <w:bottom w:val="none" w:sz="0" w:space="0" w:color="auto"/>
        <w:right w:val="none" w:sz="0" w:space="0" w:color="auto"/>
      </w:divBdr>
    </w:div>
    <w:div w:id="623344932">
      <w:bodyDiv w:val="1"/>
      <w:marLeft w:val="0"/>
      <w:marRight w:val="0"/>
      <w:marTop w:val="0"/>
      <w:marBottom w:val="0"/>
      <w:divBdr>
        <w:top w:val="none" w:sz="0" w:space="0" w:color="auto"/>
        <w:left w:val="none" w:sz="0" w:space="0" w:color="auto"/>
        <w:bottom w:val="none" w:sz="0" w:space="0" w:color="auto"/>
        <w:right w:val="none" w:sz="0" w:space="0" w:color="auto"/>
      </w:divBdr>
    </w:div>
    <w:div w:id="635793647">
      <w:bodyDiv w:val="1"/>
      <w:marLeft w:val="0"/>
      <w:marRight w:val="0"/>
      <w:marTop w:val="0"/>
      <w:marBottom w:val="0"/>
      <w:divBdr>
        <w:top w:val="none" w:sz="0" w:space="0" w:color="auto"/>
        <w:left w:val="none" w:sz="0" w:space="0" w:color="auto"/>
        <w:bottom w:val="none" w:sz="0" w:space="0" w:color="auto"/>
        <w:right w:val="none" w:sz="0" w:space="0" w:color="auto"/>
      </w:divBdr>
    </w:div>
    <w:div w:id="654917071">
      <w:bodyDiv w:val="1"/>
      <w:marLeft w:val="0"/>
      <w:marRight w:val="0"/>
      <w:marTop w:val="0"/>
      <w:marBottom w:val="0"/>
      <w:divBdr>
        <w:top w:val="none" w:sz="0" w:space="0" w:color="auto"/>
        <w:left w:val="none" w:sz="0" w:space="0" w:color="auto"/>
        <w:bottom w:val="none" w:sz="0" w:space="0" w:color="auto"/>
        <w:right w:val="none" w:sz="0" w:space="0" w:color="auto"/>
      </w:divBdr>
    </w:div>
    <w:div w:id="656421253">
      <w:bodyDiv w:val="1"/>
      <w:marLeft w:val="0"/>
      <w:marRight w:val="0"/>
      <w:marTop w:val="0"/>
      <w:marBottom w:val="0"/>
      <w:divBdr>
        <w:top w:val="none" w:sz="0" w:space="0" w:color="auto"/>
        <w:left w:val="none" w:sz="0" w:space="0" w:color="auto"/>
        <w:bottom w:val="none" w:sz="0" w:space="0" w:color="auto"/>
        <w:right w:val="none" w:sz="0" w:space="0" w:color="auto"/>
      </w:divBdr>
    </w:div>
    <w:div w:id="696925360">
      <w:bodyDiv w:val="1"/>
      <w:marLeft w:val="0"/>
      <w:marRight w:val="0"/>
      <w:marTop w:val="0"/>
      <w:marBottom w:val="0"/>
      <w:divBdr>
        <w:top w:val="none" w:sz="0" w:space="0" w:color="auto"/>
        <w:left w:val="none" w:sz="0" w:space="0" w:color="auto"/>
        <w:bottom w:val="none" w:sz="0" w:space="0" w:color="auto"/>
        <w:right w:val="none" w:sz="0" w:space="0" w:color="auto"/>
      </w:divBdr>
    </w:div>
    <w:div w:id="701635537">
      <w:bodyDiv w:val="1"/>
      <w:marLeft w:val="0"/>
      <w:marRight w:val="0"/>
      <w:marTop w:val="0"/>
      <w:marBottom w:val="0"/>
      <w:divBdr>
        <w:top w:val="none" w:sz="0" w:space="0" w:color="auto"/>
        <w:left w:val="none" w:sz="0" w:space="0" w:color="auto"/>
        <w:bottom w:val="none" w:sz="0" w:space="0" w:color="auto"/>
        <w:right w:val="none" w:sz="0" w:space="0" w:color="auto"/>
      </w:divBdr>
    </w:div>
    <w:div w:id="703410637">
      <w:bodyDiv w:val="1"/>
      <w:marLeft w:val="0"/>
      <w:marRight w:val="0"/>
      <w:marTop w:val="0"/>
      <w:marBottom w:val="0"/>
      <w:divBdr>
        <w:top w:val="none" w:sz="0" w:space="0" w:color="auto"/>
        <w:left w:val="none" w:sz="0" w:space="0" w:color="auto"/>
        <w:bottom w:val="none" w:sz="0" w:space="0" w:color="auto"/>
        <w:right w:val="none" w:sz="0" w:space="0" w:color="auto"/>
      </w:divBdr>
    </w:div>
    <w:div w:id="714963099">
      <w:bodyDiv w:val="1"/>
      <w:marLeft w:val="0"/>
      <w:marRight w:val="0"/>
      <w:marTop w:val="0"/>
      <w:marBottom w:val="0"/>
      <w:divBdr>
        <w:top w:val="none" w:sz="0" w:space="0" w:color="auto"/>
        <w:left w:val="none" w:sz="0" w:space="0" w:color="auto"/>
        <w:bottom w:val="none" w:sz="0" w:space="0" w:color="auto"/>
        <w:right w:val="none" w:sz="0" w:space="0" w:color="auto"/>
      </w:divBdr>
    </w:div>
    <w:div w:id="728498207">
      <w:bodyDiv w:val="1"/>
      <w:marLeft w:val="0"/>
      <w:marRight w:val="0"/>
      <w:marTop w:val="0"/>
      <w:marBottom w:val="0"/>
      <w:divBdr>
        <w:top w:val="none" w:sz="0" w:space="0" w:color="auto"/>
        <w:left w:val="none" w:sz="0" w:space="0" w:color="auto"/>
        <w:bottom w:val="none" w:sz="0" w:space="0" w:color="auto"/>
        <w:right w:val="none" w:sz="0" w:space="0" w:color="auto"/>
      </w:divBdr>
    </w:div>
    <w:div w:id="733968213">
      <w:bodyDiv w:val="1"/>
      <w:marLeft w:val="0"/>
      <w:marRight w:val="0"/>
      <w:marTop w:val="0"/>
      <w:marBottom w:val="0"/>
      <w:divBdr>
        <w:top w:val="none" w:sz="0" w:space="0" w:color="auto"/>
        <w:left w:val="none" w:sz="0" w:space="0" w:color="auto"/>
        <w:bottom w:val="none" w:sz="0" w:space="0" w:color="auto"/>
        <w:right w:val="none" w:sz="0" w:space="0" w:color="auto"/>
      </w:divBdr>
    </w:div>
    <w:div w:id="734357268">
      <w:bodyDiv w:val="1"/>
      <w:marLeft w:val="0"/>
      <w:marRight w:val="0"/>
      <w:marTop w:val="0"/>
      <w:marBottom w:val="0"/>
      <w:divBdr>
        <w:top w:val="none" w:sz="0" w:space="0" w:color="auto"/>
        <w:left w:val="none" w:sz="0" w:space="0" w:color="auto"/>
        <w:bottom w:val="none" w:sz="0" w:space="0" w:color="auto"/>
        <w:right w:val="none" w:sz="0" w:space="0" w:color="auto"/>
      </w:divBdr>
    </w:div>
    <w:div w:id="757942954">
      <w:bodyDiv w:val="1"/>
      <w:marLeft w:val="0"/>
      <w:marRight w:val="0"/>
      <w:marTop w:val="0"/>
      <w:marBottom w:val="0"/>
      <w:divBdr>
        <w:top w:val="none" w:sz="0" w:space="0" w:color="auto"/>
        <w:left w:val="none" w:sz="0" w:space="0" w:color="auto"/>
        <w:bottom w:val="none" w:sz="0" w:space="0" w:color="auto"/>
        <w:right w:val="none" w:sz="0" w:space="0" w:color="auto"/>
      </w:divBdr>
    </w:div>
    <w:div w:id="762072651">
      <w:bodyDiv w:val="1"/>
      <w:marLeft w:val="0"/>
      <w:marRight w:val="0"/>
      <w:marTop w:val="0"/>
      <w:marBottom w:val="0"/>
      <w:divBdr>
        <w:top w:val="none" w:sz="0" w:space="0" w:color="auto"/>
        <w:left w:val="none" w:sz="0" w:space="0" w:color="auto"/>
        <w:bottom w:val="none" w:sz="0" w:space="0" w:color="auto"/>
        <w:right w:val="none" w:sz="0" w:space="0" w:color="auto"/>
      </w:divBdr>
    </w:div>
    <w:div w:id="778182153">
      <w:bodyDiv w:val="1"/>
      <w:marLeft w:val="0"/>
      <w:marRight w:val="0"/>
      <w:marTop w:val="0"/>
      <w:marBottom w:val="0"/>
      <w:divBdr>
        <w:top w:val="none" w:sz="0" w:space="0" w:color="auto"/>
        <w:left w:val="none" w:sz="0" w:space="0" w:color="auto"/>
        <w:bottom w:val="none" w:sz="0" w:space="0" w:color="auto"/>
        <w:right w:val="none" w:sz="0" w:space="0" w:color="auto"/>
      </w:divBdr>
    </w:div>
    <w:div w:id="819813543">
      <w:bodyDiv w:val="1"/>
      <w:marLeft w:val="0"/>
      <w:marRight w:val="0"/>
      <w:marTop w:val="0"/>
      <w:marBottom w:val="0"/>
      <w:divBdr>
        <w:top w:val="none" w:sz="0" w:space="0" w:color="auto"/>
        <w:left w:val="none" w:sz="0" w:space="0" w:color="auto"/>
        <w:bottom w:val="none" w:sz="0" w:space="0" w:color="auto"/>
        <w:right w:val="none" w:sz="0" w:space="0" w:color="auto"/>
      </w:divBdr>
    </w:div>
    <w:div w:id="820343727">
      <w:bodyDiv w:val="1"/>
      <w:marLeft w:val="0"/>
      <w:marRight w:val="0"/>
      <w:marTop w:val="0"/>
      <w:marBottom w:val="0"/>
      <w:divBdr>
        <w:top w:val="none" w:sz="0" w:space="0" w:color="auto"/>
        <w:left w:val="none" w:sz="0" w:space="0" w:color="auto"/>
        <w:bottom w:val="none" w:sz="0" w:space="0" w:color="auto"/>
        <w:right w:val="none" w:sz="0" w:space="0" w:color="auto"/>
      </w:divBdr>
    </w:div>
    <w:div w:id="834883369">
      <w:bodyDiv w:val="1"/>
      <w:marLeft w:val="0"/>
      <w:marRight w:val="0"/>
      <w:marTop w:val="0"/>
      <w:marBottom w:val="0"/>
      <w:divBdr>
        <w:top w:val="none" w:sz="0" w:space="0" w:color="auto"/>
        <w:left w:val="none" w:sz="0" w:space="0" w:color="auto"/>
        <w:bottom w:val="none" w:sz="0" w:space="0" w:color="auto"/>
        <w:right w:val="none" w:sz="0" w:space="0" w:color="auto"/>
      </w:divBdr>
    </w:div>
    <w:div w:id="836308618">
      <w:bodyDiv w:val="1"/>
      <w:marLeft w:val="0"/>
      <w:marRight w:val="0"/>
      <w:marTop w:val="0"/>
      <w:marBottom w:val="0"/>
      <w:divBdr>
        <w:top w:val="none" w:sz="0" w:space="0" w:color="auto"/>
        <w:left w:val="none" w:sz="0" w:space="0" w:color="auto"/>
        <w:bottom w:val="none" w:sz="0" w:space="0" w:color="auto"/>
        <w:right w:val="none" w:sz="0" w:space="0" w:color="auto"/>
      </w:divBdr>
    </w:div>
    <w:div w:id="892543322">
      <w:bodyDiv w:val="1"/>
      <w:marLeft w:val="0"/>
      <w:marRight w:val="0"/>
      <w:marTop w:val="0"/>
      <w:marBottom w:val="0"/>
      <w:divBdr>
        <w:top w:val="none" w:sz="0" w:space="0" w:color="auto"/>
        <w:left w:val="none" w:sz="0" w:space="0" w:color="auto"/>
        <w:bottom w:val="none" w:sz="0" w:space="0" w:color="auto"/>
        <w:right w:val="none" w:sz="0" w:space="0" w:color="auto"/>
      </w:divBdr>
    </w:div>
    <w:div w:id="923880249">
      <w:bodyDiv w:val="1"/>
      <w:marLeft w:val="0"/>
      <w:marRight w:val="0"/>
      <w:marTop w:val="0"/>
      <w:marBottom w:val="0"/>
      <w:divBdr>
        <w:top w:val="none" w:sz="0" w:space="0" w:color="auto"/>
        <w:left w:val="none" w:sz="0" w:space="0" w:color="auto"/>
        <w:bottom w:val="none" w:sz="0" w:space="0" w:color="auto"/>
        <w:right w:val="none" w:sz="0" w:space="0" w:color="auto"/>
      </w:divBdr>
    </w:div>
    <w:div w:id="949896280">
      <w:bodyDiv w:val="1"/>
      <w:marLeft w:val="0"/>
      <w:marRight w:val="0"/>
      <w:marTop w:val="0"/>
      <w:marBottom w:val="0"/>
      <w:divBdr>
        <w:top w:val="none" w:sz="0" w:space="0" w:color="auto"/>
        <w:left w:val="none" w:sz="0" w:space="0" w:color="auto"/>
        <w:bottom w:val="none" w:sz="0" w:space="0" w:color="auto"/>
        <w:right w:val="none" w:sz="0" w:space="0" w:color="auto"/>
      </w:divBdr>
    </w:div>
    <w:div w:id="977764018">
      <w:bodyDiv w:val="1"/>
      <w:marLeft w:val="0"/>
      <w:marRight w:val="0"/>
      <w:marTop w:val="0"/>
      <w:marBottom w:val="0"/>
      <w:divBdr>
        <w:top w:val="none" w:sz="0" w:space="0" w:color="auto"/>
        <w:left w:val="none" w:sz="0" w:space="0" w:color="auto"/>
        <w:bottom w:val="none" w:sz="0" w:space="0" w:color="auto"/>
        <w:right w:val="none" w:sz="0" w:space="0" w:color="auto"/>
      </w:divBdr>
    </w:div>
    <w:div w:id="994142860">
      <w:bodyDiv w:val="1"/>
      <w:marLeft w:val="0"/>
      <w:marRight w:val="0"/>
      <w:marTop w:val="0"/>
      <w:marBottom w:val="0"/>
      <w:divBdr>
        <w:top w:val="none" w:sz="0" w:space="0" w:color="auto"/>
        <w:left w:val="none" w:sz="0" w:space="0" w:color="auto"/>
        <w:bottom w:val="none" w:sz="0" w:space="0" w:color="auto"/>
        <w:right w:val="none" w:sz="0" w:space="0" w:color="auto"/>
      </w:divBdr>
    </w:div>
    <w:div w:id="1002242316">
      <w:bodyDiv w:val="1"/>
      <w:marLeft w:val="0"/>
      <w:marRight w:val="0"/>
      <w:marTop w:val="0"/>
      <w:marBottom w:val="0"/>
      <w:divBdr>
        <w:top w:val="none" w:sz="0" w:space="0" w:color="auto"/>
        <w:left w:val="none" w:sz="0" w:space="0" w:color="auto"/>
        <w:bottom w:val="none" w:sz="0" w:space="0" w:color="auto"/>
        <w:right w:val="none" w:sz="0" w:space="0" w:color="auto"/>
      </w:divBdr>
    </w:div>
    <w:div w:id="1004475075">
      <w:bodyDiv w:val="1"/>
      <w:marLeft w:val="0"/>
      <w:marRight w:val="0"/>
      <w:marTop w:val="0"/>
      <w:marBottom w:val="0"/>
      <w:divBdr>
        <w:top w:val="none" w:sz="0" w:space="0" w:color="auto"/>
        <w:left w:val="none" w:sz="0" w:space="0" w:color="auto"/>
        <w:bottom w:val="none" w:sz="0" w:space="0" w:color="auto"/>
        <w:right w:val="none" w:sz="0" w:space="0" w:color="auto"/>
      </w:divBdr>
    </w:div>
    <w:div w:id="1009286899">
      <w:bodyDiv w:val="1"/>
      <w:marLeft w:val="0"/>
      <w:marRight w:val="0"/>
      <w:marTop w:val="0"/>
      <w:marBottom w:val="0"/>
      <w:divBdr>
        <w:top w:val="none" w:sz="0" w:space="0" w:color="auto"/>
        <w:left w:val="none" w:sz="0" w:space="0" w:color="auto"/>
        <w:bottom w:val="none" w:sz="0" w:space="0" w:color="auto"/>
        <w:right w:val="none" w:sz="0" w:space="0" w:color="auto"/>
      </w:divBdr>
    </w:div>
    <w:div w:id="1039086099">
      <w:bodyDiv w:val="1"/>
      <w:marLeft w:val="0"/>
      <w:marRight w:val="0"/>
      <w:marTop w:val="0"/>
      <w:marBottom w:val="0"/>
      <w:divBdr>
        <w:top w:val="none" w:sz="0" w:space="0" w:color="auto"/>
        <w:left w:val="none" w:sz="0" w:space="0" w:color="auto"/>
        <w:bottom w:val="none" w:sz="0" w:space="0" w:color="auto"/>
        <w:right w:val="none" w:sz="0" w:space="0" w:color="auto"/>
      </w:divBdr>
    </w:div>
    <w:div w:id="1113213011">
      <w:bodyDiv w:val="1"/>
      <w:marLeft w:val="0"/>
      <w:marRight w:val="0"/>
      <w:marTop w:val="0"/>
      <w:marBottom w:val="0"/>
      <w:divBdr>
        <w:top w:val="none" w:sz="0" w:space="0" w:color="auto"/>
        <w:left w:val="none" w:sz="0" w:space="0" w:color="auto"/>
        <w:bottom w:val="none" w:sz="0" w:space="0" w:color="auto"/>
        <w:right w:val="none" w:sz="0" w:space="0" w:color="auto"/>
      </w:divBdr>
    </w:div>
    <w:div w:id="1122844347">
      <w:bodyDiv w:val="1"/>
      <w:marLeft w:val="0"/>
      <w:marRight w:val="0"/>
      <w:marTop w:val="0"/>
      <w:marBottom w:val="0"/>
      <w:divBdr>
        <w:top w:val="none" w:sz="0" w:space="0" w:color="auto"/>
        <w:left w:val="none" w:sz="0" w:space="0" w:color="auto"/>
        <w:bottom w:val="none" w:sz="0" w:space="0" w:color="auto"/>
        <w:right w:val="none" w:sz="0" w:space="0" w:color="auto"/>
      </w:divBdr>
    </w:div>
    <w:div w:id="1191798022">
      <w:bodyDiv w:val="1"/>
      <w:marLeft w:val="0"/>
      <w:marRight w:val="0"/>
      <w:marTop w:val="0"/>
      <w:marBottom w:val="0"/>
      <w:divBdr>
        <w:top w:val="none" w:sz="0" w:space="0" w:color="auto"/>
        <w:left w:val="none" w:sz="0" w:space="0" w:color="auto"/>
        <w:bottom w:val="none" w:sz="0" w:space="0" w:color="auto"/>
        <w:right w:val="none" w:sz="0" w:space="0" w:color="auto"/>
      </w:divBdr>
    </w:div>
    <w:div w:id="1195733823">
      <w:bodyDiv w:val="1"/>
      <w:marLeft w:val="0"/>
      <w:marRight w:val="0"/>
      <w:marTop w:val="0"/>
      <w:marBottom w:val="0"/>
      <w:divBdr>
        <w:top w:val="none" w:sz="0" w:space="0" w:color="auto"/>
        <w:left w:val="none" w:sz="0" w:space="0" w:color="auto"/>
        <w:bottom w:val="none" w:sz="0" w:space="0" w:color="auto"/>
        <w:right w:val="none" w:sz="0" w:space="0" w:color="auto"/>
      </w:divBdr>
    </w:div>
    <w:div w:id="1205023719">
      <w:bodyDiv w:val="1"/>
      <w:marLeft w:val="0"/>
      <w:marRight w:val="0"/>
      <w:marTop w:val="0"/>
      <w:marBottom w:val="0"/>
      <w:divBdr>
        <w:top w:val="none" w:sz="0" w:space="0" w:color="auto"/>
        <w:left w:val="none" w:sz="0" w:space="0" w:color="auto"/>
        <w:bottom w:val="none" w:sz="0" w:space="0" w:color="auto"/>
        <w:right w:val="none" w:sz="0" w:space="0" w:color="auto"/>
      </w:divBdr>
    </w:div>
    <w:div w:id="1206257749">
      <w:bodyDiv w:val="1"/>
      <w:marLeft w:val="0"/>
      <w:marRight w:val="0"/>
      <w:marTop w:val="0"/>
      <w:marBottom w:val="0"/>
      <w:divBdr>
        <w:top w:val="none" w:sz="0" w:space="0" w:color="auto"/>
        <w:left w:val="none" w:sz="0" w:space="0" w:color="auto"/>
        <w:bottom w:val="none" w:sz="0" w:space="0" w:color="auto"/>
        <w:right w:val="none" w:sz="0" w:space="0" w:color="auto"/>
      </w:divBdr>
    </w:div>
    <w:div w:id="1219827776">
      <w:bodyDiv w:val="1"/>
      <w:marLeft w:val="0"/>
      <w:marRight w:val="0"/>
      <w:marTop w:val="0"/>
      <w:marBottom w:val="0"/>
      <w:divBdr>
        <w:top w:val="none" w:sz="0" w:space="0" w:color="auto"/>
        <w:left w:val="none" w:sz="0" w:space="0" w:color="auto"/>
        <w:bottom w:val="none" w:sz="0" w:space="0" w:color="auto"/>
        <w:right w:val="none" w:sz="0" w:space="0" w:color="auto"/>
      </w:divBdr>
    </w:div>
    <w:div w:id="1232496710">
      <w:bodyDiv w:val="1"/>
      <w:marLeft w:val="0"/>
      <w:marRight w:val="0"/>
      <w:marTop w:val="0"/>
      <w:marBottom w:val="0"/>
      <w:divBdr>
        <w:top w:val="none" w:sz="0" w:space="0" w:color="auto"/>
        <w:left w:val="none" w:sz="0" w:space="0" w:color="auto"/>
        <w:bottom w:val="none" w:sz="0" w:space="0" w:color="auto"/>
        <w:right w:val="none" w:sz="0" w:space="0" w:color="auto"/>
      </w:divBdr>
    </w:div>
    <w:div w:id="1255482015">
      <w:bodyDiv w:val="1"/>
      <w:marLeft w:val="0"/>
      <w:marRight w:val="0"/>
      <w:marTop w:val="0"/>
      <w:marBottom w:val="0"/>
      <w:divBdr>
        <w:top w:val="none" w:sz="0" w:space="0" w:color="auto"/>
        <w:left w:val="none" w:sz="0" w:space="0" w:color="auto"/>
        <w:bottom w:val="none" w:sz="0" w:space="0" w:color="auto"/>
        <w:right w:val="none" w:sz="0" w:space="0" w:color="auto"/>
      </w:divBdr>
    </w:div>
    <w:div w:id="1291400326">
      <w:bodyDiv w:val="1"/>
      <w:marLeft w:val="0"/>
      <w:marRight w:val="0"/>
      <w:marTop w:val="0"/>
      <w:marBottom w:val="0"/>
      <w:divBdr>
        <w:top w:val="none" w:sz="0" w:space="0" w:color="auto"/>
        <w:left w:val="none" w:sz="0" w:space="0" w:color="auto"/>
        <w:bottom w:val="none" w:sz="0" w:space="0" w:color="auto"/>
        <w:right w:val="none" w:sz="0" w:space="0" w:color="auto"/>
      </w:divBdr>
    </w:div>
    <w:div w:id="1312363385">
      <w:bodyDiv w:val="1"/>
      <w:marLeft w:val="0"/>
      <w:marRight w:val="0"/>
      <w:marTop w:val="0"/>
      <w:marBottom w:val="0"/>
      <w:divBdr>
        <w:top w:val="none" w:sz="0" w:space="0" w:color="auto"/>
        <w:left w:val="none" w:sz="0" w:space="0" w:color="auto"/>
        <w:bottom w:val="none" w:sz="0" w:space="0" w:color="auto"/>
        <w:right w:val="none" w:sz="0" w:space="0" w:color="auto"/>
      </w:divBdr>
    </w:div>
    <w:div w:id="1328628379">
      <w:bodyDiv w:val="1"/>
      <w:marLeft w:val="0"/>
      <w:marRight w:val="0"/>
      <w:marTop w:val="0"/>
      <w:marBottom w:val="0"/>
      <w:divBdr>
        <w:top w:val="none" w:sz="0" w:space="0" w:color="auto"/>
        <w:left w:val="none" w:sz="0" w:space="0" w:color="auto"/>
        <w:bottom w:val="none" w:sz="0" w:space="0" w:color="auto"/>
        <w:right w:val="none" w:sz="0" w:space="0" w:color="auto"/>
      </w:divBdr>
    </w:div>
    <w:div w:id="1338576677">
      <w:bodyDiv w:val="1"/>
      <w:marLeft w:val="0"/>
      <w:marRight w:val="0"/>
      <w:marTop w:val="0"/>
      <w:marBottom w:val="0"/>
      <w:divBdr>
        <w:top w:val="none" w:sz="0" w:space="0" w:color="auto"/>
        <w:left w:val="none" w:sz="0" w:space="0" w:color="auto"/>
        <w:bottom w:val="none" w:sz="0" w:space="0" w:color="auto"/>
        <w:right w:val="none" w:sz="0" w:space="0" w:color="auto"/>
      </w:divBdr>
    </w:div>
    <w:div w:id="1351832529">
      <w:bodyDiv w:val="1"/>
      <w:marLeft w:val="0"/>
      <w:marRight w:val="0"/>
      <w:marTop w:val="0"/>
      <w:marBottom w:val="0"/>
      <w:divBdr>
        <w:top w:val="none" w:sz="0" w:space="0" w:color="auto"/>
        <w:left w:val="none" w:sz="0" w:space="0" w:color="auto"/>
        <w:bottom w:val="none" w:sz="0" w:space="0" w:color="auto"/>
        <w:right w:val="none" w:sz="0" w:space="0" w:color="auto"/>
      </w:divBdr>
    </w:div>
    <w:div w:id="1372875765">
      <w:bodyDiv w:val="1"/>
      <w:marLeft w:val="0"/>
      <w:marRight w:val="0"/>
      <w:marTop w:val="0"/>
      <w:marBottom w:val="0"/>
      <w:divBdr>
        <w:top w:val="none" w:sz="0" w:space="0" w:color="auto"/>
        <w:left w:val="none" w:sz="0" w:space="0" w:color="auto"/>
        <w:bottom w:val="none" w:sz="0" w:space="0" w:color="auto"/>
        <w:right w:val="none" w:sz="0" w:space="0" w:color="auto"/>
      </w:divBdr>
    </w:div>
    <w:div w:id="1374765488">
      <w:bodyDiv w:val="1"/>
      <w:marLeft w:val="0"/>
      <w:marRight w:val="0"/>
      <w:marTop w:val="0"/>
      <w:marBottom w:val="0"/>
      <w:divBdr>
        <w:top w:val="none" w:sz="0" w:space="0" w:color="auto"/>
        <w:left w:val="none" w:sz="0" w:space="0" w:color="auto"/>
        <w:bottom w:val="none" w:sz="0" w:space="0" w:color="auto"/>
        <w:right w:val="none" w:sz="0" w:space="0" w:color="auto"/>
      </w:divBdr>
    </w:div>
    <w:div w:id="1377773825">
      <w:bodyDiv w:val="1"/>
      <w:marLeft w:val="0"/>
      <w:marRight w:val="0"/>
      <w:marTop w:val="0"/>
      <w:marBottom w:val="0"/>
      <w:divBdr>
        <w:top w:val="none" w:sz="0" w:space="0" w:color="auto"/>
        <w:left w:val="none" w:sz="0" w:space="0" w:color="auto"/>
        <w:bottom w:val="none" w:sz="0" w:space="0" w:color="auto"/>
        <w:right w:val="none" w:sz="0" w:space="0" w:color="auto"/>
      </w:divBdr>
    </w:div>
    <w:div w:id="1409570548">
      <w:bodyDiv w:val="1"/>
      <w:marLeft w:val="0"/>
      <w:marRight w:val="0"/>
      <w:marTop w:val="0"/>
      <w:marBottom w:val="0"/>
      <w:divBdr>
        <w:top w:val="none" w:sz="0" w:space="0" w:color="auto"/>
        <w:left w:val="none" w:sz="0" w:space="0" w:color="auto"/>
        <w:bottom w:val="none" w:sz="0" w:space="0" w:color="auto"/>
        <w:right w:val="none" w:sz="0" w:space="0" w:color="auto"/>
      </w:divBdr>
    </w:div>
    <w:div w:id="1438986445">
      <w:bodyDiv w:val="1"/>
      <w:marLeft w:val="0"/>
      <w:marRight w:val="0"/>
      <w:marTop w:val="0"/>
      <w:marBottom w:val="0"/>
      <w:divBdr>
        <w:top w:val="none" w:sz="0" w:space="0" w:color="auto"/>
        <w:left w:val="none" w:sz="0" w:space="0" w:color="auto"/>
        <w:bottom w:val="none" w:sz="0" w:space="0" w:color="auto"/>
        <w:right w:val="none" w:sz="0" w:space="0" w:color="auto"/>
      </w:divBdr>
    </w:div>
    <w:div w:id="1456369375">
      <w:bodyDiv w:val="1"/>
      <w:marLeft w:val="0"/>
      <w:marRight w:val="0"/>
      <w:marTop w:val="0"/>
      <w:marBottom w:val="0"/>
      <w:divBdr>
        <w:top w:val="none" w:sz="0" w:space="0" w:color="auto"/>
        <w:left w:val="none" w:sz="0" w:space="0" w:color="auto"/>
        <w:bottom w:val="none" w:sz="0" w:space="0" w:color="auto"/>
        <w:right w:val="none" w:sz="0" w:space="0" w:color="auto"/>
      </w:divBdr>
    </w:div>
    <w:div w:id="1476139457">
      <w:bodyDiv w:val="1"/>
      <w:marLeft w:val="0"/>
      <w:marRight w:val="0"/>
      <w:marTop w:val="0"/>
      <w:marBottom w:val="0"/>
      <w:divBdr>
        <w:top w:val="none" w:sz="0" w:space="0" w:color="auto"/>
        <w:left w:val="none" w:sz="0" w:space="0" w:color="auto"/>
        <w:bottom w:val="none" w:sz="0" w:space="0" w:color="auto"/>
        <w:right w:val="none" w:sz="0" w:space="0" w:color="auto"/>
      </w:divBdr>
    </w:div>
    <w:div w:id="1479497729">
      <w:bodyDiv w:val="1"/>
      <w:marLeft w:val="0"/>
      <w:marRight w:val="0"/>
      <w:marTop w:val="0"/>
      <w:marBottom w:val="0"/>
      <w:divBdr>
        <w:top w:val="none" w:sz="0" w:space="0" w:color="auto"/>
        <w:left w:val="none" w:sz="0" w:space="0" w:color="auto"/>
        <w:bottom w:val="none" w:sz="0" w:space="0" w:color="auto"/>
        <w:right w:val="none" w:sz="0" w:space="0" w:color="auto"/>
      </w:divBdr>
    </w:div>
    <w:div w:id="1507552601">
      <w:bodyDiv w:val="1"/>
      <w:marLeft w:val="0"/>
      <w:marRight w:val="0"/>
      <w:marTop w:val="0"/>
      <w:marBottom w:val="0"/>
      <w:divBdr>
        <w:top w:val="none" w:sz="0" w:space="0" w:color="auto"/>
        <w:left w:val="none" w:sz="0" w:space="0" w:color="auto"/>
        <w:bottom w:val="none" w:sz="0" w:space="0" w:color="auto"/>
        <w:right w:val="none" w:sz="0" w:space="0" w:color="auto"/>
      </w:divBdr>
    </w:div>
    <w:div w:id="1521550696">
      <w:bodyDiv w:val="1"/>
      <w:marLeft w:val="0"/>
      <w:marRight w:val="0"/>
      <w:marTop w:val="0"/>
      <w:marBottom w:val="0"/>
      <w:divBdr>
        <w:top w:val="none" w:sz="0" w:space="0" w:color="auto"/>
        <w:left w:val="none" w:sz="0" w:space="0" w:color="auto"/>
        <w:bottom w:val="none" w:sz="0" w:space="0" w:color="auto"/>
        <w:right w:val="none" w:sz="0" w:space="0" w:color="auto"/>
      </w:divBdr>
    </w:div>
    <w:div w:id="1528300455">
      <w:bodyDiv w:val="1"/>
      <w:marLeft w:val="0"/>
      <w:marRight w:val="0"/>
      <w:marTop w:val="0"/>
      <w:marBottom w:val="0"/>
      <w:divBdr>
        <w:top w:val="none" w:sz="0" w:space="0" w:color="auto"/>
        <w:left w:val="none" w:sz="0" w:space="0" w:color="auto"/>
        <w:bottom w:val="none" w:sz="0" w:space="0" w:color="auto"/>
        <w:right w:val="none" w:sz="0" w:space="0" w:color="auto"/>
      </w:divBdr>
    </w:div>
    <w:div w:id="1536582289">
      <w:bodyDiv w:val="1"/>
      <w:marLeft w:val="0"/>
      <w:marRight w:val="0"/>
      <w:marTop w:val="0"/>
      <w:marBottom w:val="0"/>
      <w:divBdr>
        <w:top w:val="none" w:sz="0" w:space="0" w:color="auto"/>
        <w:left w:val="none" w:sz="0" w:space="0" w:color="auto"/>
        <w:bottom w:val="none" w:sz="0" w:space="0" w:color="auto"/>
        <w:right w:val="none" w:sz="0" w:space="0" w:color="auto"/>
      </w:divBdr>
    </w:div>
    <w:div w:id="1542984040">
      <w:bodyDiv w:val="1"/>
      <w:marLeft w:val="0"/>
      <w:marRight w:val="0"/>
      <w:marTop w:val="0"/>
      <w:marBottom w:val="0"/>
      <w:divBdr>
        <w:top w:val="none" w:sz="0" w:space="0" w:color="auto"/>
        <w:left w:val="none" w:sz="0" w:space="0" w:color="auto"/>
        <w:bottom w:val="none" w:sz="0" w:space="0" w:color="auto"/>
        <w:right w:val="none" w:sz="0" w:space="0" w:color="auto"/>
      </w:divBdr>
    </w:div>
    <w:div w:id="1548687493">
      <w:bodyDiv w:val="1"/>
      <w:marLeft w:val="0"/>
      <w:marRight w:val="0"/>
      <w:marTop w:val="0"/>
      <w:marBottom w:val="0"/>
      <w:divBdr>
        <w:top w:val="none" w:sz="0" w:space="0" w:color="auto"/>
        <w:left w:val="none" w:sz="0" w:space="0" w:color="auto"/>
        <w:bottom w:val="none" w:sz="0" w:space="0" w:color="auto"/>
        <w:right w:val="none" w:sz="0" w:space="0" w:color="auto"/>
      </w:divBdr>
    </w:div>
    <w:div w:id="1554387674">
      <w:bodyDiv w:val="1"/>
      <w:marLeft w:val="0"/>
      <w:marRight w:val="0"/>
      <w:marTop w:val="0"/>
      <w:marBottom w:val="0"/>
      <w:divBdr>
        <w:top w:val="none" w:sz="0" w:space="0" w:color="auto"/>
        <w:left w:val="none" w:sz="0" w:space="0" w:color="auto"/>
        <w:bottom w:val="none" w:sz="0" w:space="0" w:color="auto"/>
        <w:right w:val="none" w:sz="0" w:space="0" w:color="auto"/>
      </w:divBdr>
    </w:div>
    <w:div w:id="1581719149">
      <w:bodyDiv w:val="1"/>
      <w:marLeft w:val="0"/>
      <w:marRight w:val="0"/>
      <w:marTop w:val="0"/>
      <w:marBottom w:val="0"/>
      <w:divBdr>
        <w:top w:val="none" w:sz="0" w:space="0" w:color="auto"/>
        <w:left w:val="none" w:sz="0" w:space="0" w:color="auto"/>
        <w:bottom w:val="none" w:sz="0" w:space="0" w:color="auto"/>
        <w:right w:val="none" w:sz="0" w:space="0" w:color="auto"/>
      </w:divBdr>
    </w:div>
    <w:div w:id="1589729510">
      <w:bodyDiv w:val="1"/>
      <w:marLeft w:val="0"/>
      <w:marRight w:val="0"/>
      <w:marTop w:val="0"/>
      <w:marBottom w:val="0"/>
      <w:divBdr>
        <w:top w:val="none" w:sz="0" w:space="0" w:color="auto"/>
        <w:left w:val="none" w:sz="0" w:space="0" w:color="auto"/>
        <w:bottom w:val="none" w:sz="0" w:space="0" w:color="auto"/>
        <w:right w:val="none" w:sz="0" w:space="0" w:color="auto"/>
      </w:divBdr>
    </w:div>
    <w:div w:id="1597865980">
      <w:bodyDiv w:val="1"/>
      <w:marLeft w:val="0"/>
      <w:marRight w:val="0"/>
      <w:marTop w:val="0"/>
      <w:marBottom w:val="0"/>
      <w:divBdr>
        <w:top w:val="none" w:sz="0" w:space="0" w:color="auto"/>
        <w:left w:val="none" w:sz="0" w:space="0" w:color="auto"/>
        <w:bottom w:val="none" w:sz="0" w:space="0" w:color="auto"/>
        <w:right w:val="none" w:sz="0" w:space="0" w:color="auto"/>
      </w:divBdr>
    </w:div>
    <w:div w:id="1616978421">
      <w:bodyDiv w:val="1"/>
      <w:marLeft w:val="0"/>
      <w:marRight w:val="0"/>
      <w:marTop w:val="0"/>
      <w:marBottom w:val="0"/>
      <w:divBdr>
        <w:top w:val="none" w:sz="0" w:space="0" w:color="auto"/>
        <w:left w:val="none" w:sz="0" w:space="0" w:color="auto"/>
        <w:bottom w:val="none" w:sz="0" w:space="0" w:color="auto"/>
        <w:right w:val="none" w:sz="0" w:space="0" w:color="auto"/>
      </w:divBdr>
    </w:div>
    <w:div w:id="1628852104">
      <w:bodyDiv w:val="1"/>
      <w:marLeft w:val="0"/>
      <w:marRight w:val="0"/>
      <w:marTop w:val="0"/>
      <w:marBottom w:val="0"/>
      <w:divBdr>
        <w:top w:val="none" w:sz="0" w:space="0" w:color="auto"/>
        <w:left w:val="none" w:sz="0" w:space="0" w:color="auto"/>
        <w:bottom w:val="none" w:sz="0" w:space="0" w:color="auto"/>
        <w:right w:val="none" w:sz="0" w:space="0" w:color="auto"/>
      </w:divBdr>
    </w:div>
    <w:div w:id="1641838461">
      <w:bodyDiv w:val="1"/>
      <w:marLeft w:val="0"/>
      <w:marRight w:val="0"/>
      <w:marTop w:val="0"/>
      <w:marBottom w:val="0"/>
      <w:divBdr>
        <w:top w:val="none" w:sz="0" w:space="0" w:color="auto"/>
        <w:left w:val="none" w:sz="0" w:space="0" w:color="auto"/>
        <w:bottom w:val="none" w:sz="0" w:space="0" w:color="auto"/>
        <w:right w:val="none" w:sz="0" w:space="0" w:color="auto"/>
      </w:divBdr>
    </w:div>
    <w:div w:id="1645157798">
      <w:bodyDiv w:val="1"/>
      <w:marLeft w:val="0"/>
      <w:marRight w:val="0"/>
      <w:marTop w:val="0"/>
      <w:marBottom w:val="0"/>
      <w:divBdr>
        <w:top w:val="none" w:sz="0" w:space="0" w:color="auto"/>
        <w:left w:val="none" w:sz="0" w:space="0" w:color="auto"/>
        <w:bottom w:val="none" w:sz="0" w:space="0" w:color="auto"/>
        <w:right w:val="none" w:sz="0" w:space="0" w:color="auto"/>
      </w:divBdr>
    </w:div>
    <w:div w:id="1661498547">
      <w:bodyDiv w:val="1"/>
      <w:marLeft w:val="0"/>
      <w:marRight w:val="0"/>
      <w:marTop w:val="0"/>
      <w:marBottom w:val="0"/>
      <w:divBdr>
        <w:top w:val="none" w:sz="0" w:space="0" w:color="auto"/>
        <w:left w:val="none" w:sz="0" w:space="0" w:color="auto"/>
        <w:bottom w:val="none" w:sz="0" w:space="0" w:color="auto"/>
        <w:right w:val="none" w:sz="0" w:space="0" w:color="auto"/>
      </w:divBdr>
    </w:div>
    <w:div w:id="1674840731">
      <w:bodyDiv w:val="1"/>
      <w:marLeft w:val="0"/>
      <w:marRight w:val="0"/>
      <w:marTop w:val="0"/>
      <w:marBottom w:val="0"/>
      <w:divBdr>
        <w:top w:val="none" w:sz="0" w:space="0" w:color="auto"/>
        <w:left w:val="none" w:sz="0" w:space="0" w:color="auto"/>
        <w:bottom w:val="none" w:sz="0" w:space="0" w:color="auto"/>
        <w:right w:val="none" w:sz="0" w:space="0" w:color="auto"/>
      </w:divBdr>
    </w:div>
    <w:div w:id="1680043569">
      <w:bodyDiv w:val="1"/>
      <w:marLeft w:val="0"/>
      <w:marRight w:val="0"/>
      <w:marTop w:val="0"/>
      <w:marBottom w:val="0"/>
      <w:divBdr>
        <w:top w:val="none" w:sz="0" w:space="0" w:color="auto"/>
        <w:left w:val="none" w:sz="0" w:space="0" w:color="auto"/>
        <w:bottom w:val="none" w:sz="0" w:space="0" w:color="auto"/>
        <w:right w:val="none" w:sz="0" w:space="0" w:color="auto"/>
      </w:divBdr>
    </w:div>
    <w:div w:id="1687366356">
      <w:bodyDiv w:val="1"/>
      <w:marLeft w:val="0"/>
      <w:marRight w:val="0"/>
      <w:marTop w:val="0"/>
      <w:marBottom w:val="0"/>
      <w:divBdr>
        <w:top w:val="none" w:sz="0" w:space="0" w:color="auto"/>
        <w:left w:val="none" w:sz="0" w:space="0" w:color="auto"/>
        <w:bottom w:val="none" w:sz="0" w:space="0" w:color="auto"/>
        <w:right w:val="none" w:sz="0" w:space="0" w:color="auto"/>
      </w:divBdr>
    </w:div>
    <w:div w:id="1702895346">
      <w:bodyDiv w:val="1"/>
      <w:marLeft w:val="0"/>
      <w:marRight w:val="0"/>
      <w:marTop w:val="0"/>
      <w:marBottom w:val="0"/>
      <w:divBdr>
        <w:top w:val="none" w:sz="0" w:space="0" w:color="auto"/>
        <w:left w:val="none" w:sz="0" w:space="0" w:color="auto"/>
        <w:bottom w:val="none" w:sz="0" w:space="0" w:color="auto"/>
        <w:right w:val="none" w:sz="0" w:space="0" w:color="auto"/>
      </w:divBdr>
    </w:div>
    <w:div w:id="1741750765">
      <w:bodyDiv w:val="1"/>
      <w:marLeft w:val="0"/>
      <w:marRight w:val="0"/>
      <w:marTop w:val="0"/>
      <w:marBottom w:val="0"/>
      <w:divBdr>
        <w:top w:val="none" w:sz="0" w:space="0" w:color="auto"/>
        <w:left w:val="none" w:sz="0" w:space="0" w:color="auto"/>
        <w:bottom w:val="none" w:sz="0" w:space="0" w:color="auto"/>
        <w:right w:val="none" w:sz="0" w:space="0" w:color="auto"/>
      </w:divBdr>
    </w:div>
    <w:div w:id="1759906721">
      <w:bodyDiv w:val="1"/>
      <w:marLeft w:val="0"/>
      <w:marRight w:val="0"/>
      <w:marTop w:val="0"/>
      <w:marBottom w:val="0"/>
      <w:divBdr>
        <w:top w:val="none" w:sz="0" w:space="0" w:color="auto"/>
        <w:left w:val="none" w:sz="0" w:space="0" w:color="auto"/>
        <w:bottom w:val="none" w:sz="0" w:space="0" w:color="auto"/>
        <w:right w:val="none" w:sz="0" w:space="0" w:color="auto"/>
      </w:divBdr>
    </w:div>
    <w:div w:id="1768228271">
      <w:bodyDiv w:val="1"/>
      <w:marLeft w:val="0"/>
      <w:marRight w:val="0"/>
      <w:marTop w:val="0"/>
      <w:marBottom w:val="0"/>
      <w:divBdr>
        <w:top w:val="none" w:sz="0" w:space="0" w:color="auto"/>
        <w:left w:val="none" w:sz="0" w:space="0" w:color="auto"/>
        <w:bottom w:val="none" w:sz="0" w:space="0" w:color="auto"/>
        <w:right w:val="none" w:sz="0" w:space="0" w:color="auto"/>
      </w:divBdr>
    </w:div>
    <w:div w:id="1796023631">
      <w:bodyDiv w:val="1"/>
      <w:marLeft w:val="0"/>
      <w:marRight w:val="0"/>
      <w:marTop w:val="0"/>
      <w:marBottom w:val="0"/>
      <w:divBdr>
        <w:top w:val="none" w:sz="0" w:space="0" w:color="auto"/>
        <w:left w:val="none" w:sz="0" w:space="0" w:color="auto"/>
        <w:bottom w:val="none" w:sz="0" w:space="0" w:color="auto"/>
        <w:right w:val="none" w:sz="0" w:space="0" w:color="auto"/>
      </w:divBdr>
    </w:div>
    <w:div w:id="1802840396">
      <w:bodyDiv w:val="1"/>
      <w:marLeft w:val="0"/>
      <w:marRight w:val="0"/>
      <w:marTop w:val="0"/>
      <w:marBottom w:val="0"/>
      <w:divBdr>
        <w:top w:val="none" w:sz="0" w:space="0" w:color="auto"/>
        <w:left w:val="none" w:sz="0" w:space="0" w:color="auto"/>
        <w:bottom w:val="none" w:sz="0" w:space="0" w:color="auto"/>
        <w:right w:val="none" w:sz="0" w:space="0" w:color="auto"/>
      </w:divBdr>
    </w:div>
    <w:div w:id="1823813663">
      <w:bodyDiv w:val="1"/>
      <w:marLeft w:val="0"/>
      <w:marRight w:val="0"/>
      <w:marTop w:val="0"/>
      <w:marBottom w:val="0"/>
      <w:divBdr>
        <w:top w:val="none" w:sz="0" w:space="0" w:color="auto"/>
        <w:left w:val="none" w:sz="0" w:space="0" w:color="auto"/>
        <w:bottom w:val="none" w:sz="0" w:space="0" w:color="auto"/>
        <w:right w:val="none" w:sz="0" w:space="0" w:color="auto"/>
      </w:divBdr>
    </w:div>
    <w:div w:id="1848669320">
      <w:bodyDiv w:val="1"/>
      <w:marLeft w:val="0"/>
      <w:marRight w:val="0"/>
      <w:marTop w:val="0"/>
      <w:marBottom w:val="0"/>
      <w:divBdr>
        <w:top w:val="none" w:sz="0" w:space="0" w:color="auto"/>
        <w:left w:val="none" w:sz="0" w:space="0" w:color="auto"/>
        <w:bottom w:val="none" w:sz="0" w:space="0" w:color="auto"/>
        <w:right w:val="none" w:sz="0" w:space="0" w:color="auto"/>
      </w:divBdr>
    </w:div>
    <w:div w:id="1863787824">
      <w:bodyDiv w:val="1"/>
      <w:marLeft w:val="0"/>
      <w:marRight w:val="0"/>
      <w:marTop w:val="0"/>
      <w:marBottom w:val="0"/>
      <w:divBdr>
        <w:top w:val="none" w:sz="0" w:space="0" w:color="auto"/>
        <w:left w:val="none" w:sz="0" w:space="0" w:color="auto"/>
        <w:bottom w:val="none" w:sz="0" w:space="0" w:color="auto"/>
        <w:right w:val="none" w:sz="0" w:space="0" w:color="auto"/>
      </w:divBdr>
    </w:div>
    <w:div w:id="1864393727">
      <w:bodyDiv w:val="1"/>
      <w:marLeft w:val="0"/>
      <w:marRight w:val="0"/>
      <w:marTop w:val="0"/>
      <w:marBottom w:val="0"/>
      <w:divBdr>
        <w:top w:val="none" w:sz="0" w:space="0" w:color="auto"/>
        <w:left w:val="none" w:sz="0" w:space="0" w:color="auto"/>
        <w:bottom w:val="none" w:sz="0" w:space="0" w:color="auto"/>
        <w:right w:val="none" w:sz="0" w:space="0" w:color="auto"/>
      </w:divBdr>
    </w:div>
    <w:div w:id="1872645770">
      <w:bodyDiv w:val="1"/>
      <w:marLeft w:val="0"/>
      <w:marRight w:val="0"/>
      <w:marTop w:val="0"/>
      <w:marBottom w:val="0"/>
      <w:divBdr>
        <w:top w:val="none" w:sz="0" w:space="0" w:color="auto"/>
        <w:left w:val="none" w:sz="0" w:space="0" w:color="auto"/>
        <w:bottom w:val="none" w:sz="0" w:space="0" w:color="auto"/>
        <w:right w:val="none" w:sz="0" w:space="0" w:color="auto"/>
      </w:divBdr>
    </w:div>
    <w:div w:id="1879780697">
      <w:bodyDiv w:val="1"/>
      <w:marLeft w:val="0"/>
      <w:marRight w:val="0"/>
      <w:marTop w:val="0"/>
      <w:marBottom w:val="0"/>
      <w:divBdr>
        <w:top w:val="none" w:sz="0" w:space="0" w:color="auto"/>
        <w:left w:val="none" w:sz="0" w:space="0" w:color="auto"/>
        <w:bottom w:val="none" w:sz="0" w:space="0" w:color="auto"/>
        <w:right w:val="none" w:sz="0" w:space="0" w:color="auto"/>
      </w:divBdr>
    </w:div>
    <w:div w:id="1892299627">
      <w:bodyDiv w:val="1"/>
      <w:marLeft w:val="0"/>
      <w:marRight w:val="0"/>
      <w:marTop w:val="0"/>
      <w:marBottom w:val="0"/>
      <w:divBdr>
        <w:top w:val="none" w:sz="0" w:space="0" w:color="auto"/>
        <w:left w:val="none" w:sz="0" w:space="0" w:color="auto"/>
        <w:bottom w:val="none" w:sz="0" w:space="0" w:color="auto"/>
        <w:right w:val="none" w:sz="0" w:space="0" w:color="auto"/>
      </w:divBdr>
    </w:div>
    <w:div w:id="1892383757">
      <w:bodyDiv w:val="1"/>
      <w:marLeft w:val="0"/>
      <w:marRight w:val="0"/>
      <w:marTop w:val="0"/>
      <w:marBottom w:val="0"/>
      <w:divBdr>
        <w:top w:val="none" w:sz="0" w:space="0" w:color="auto"/>
        <w:left w:val="none" w:sz="0" w:space="0" w:color="auto"/>
        <w:bottom w:val="none" w:sz="0" w:space="0" w:color="auto"/>
        <w:right w:val="none" w:sz="0" w:space="0" w:color="auto"/>
      </w:divBdr>
    </w:div>
    <w:div w:id="1898390110">
      <w:bodyDiv w:val="1"/>
      <w:marLeft w:val="0"/>
      <w:marRight w:val="0"/>
      <w:marTop w:val="0"/>
      <w:marBottom w:val="0"/>
      <w:divBdr>
        <w:top w:val="none" w:sz="0" w:space="0" w:color="auto"/>
        <w:left w:val="none" w:sz="0" w:space="0" w:color="auto"/>
        <w:bottom w:val="none" w:sz="0" w:space="0" w:color="auto"/>
        <w:right w:val="none" w:sz="0" w:space="0" w:color="auto"/>
      </w:divBdr>
    </w:div>
    <w:div w:id="1903635836">
      <w:bodyDiv w:val="1"/>
      <w:marLeft w:val="0"/>
      <w:marRight w:val="0"/>
      <w:marTop w:val="0"/>
      <w:marBottom w:val="0"/>
      <w:divBdr>
        <w:top w:val="none" w:sz="0" w:space="0" w:color="auto"/>
        <w:left w:val="none" w:sz="0" w:space="0" w:color="auto"/>
        <w:bottom w:val="none" w:sz="0" w:space="0" w:color="auto"/>
        <w:right w:val="none" w:sz="0" w:space="0" w:color="auto"/>
      </w:divBdr>
    </w:div>
    <w:div w:id="1912233734">
      <w:bodyDiv w:val="1"/>
      <w:marLeft w:val="0"/>
      <w:marRight w:val="0"/>
      <w:marTop w:val="0"/>
      <w:marBottom w:val="0"/>
      <w:divBdr>
        <w:top w:val="none" w:sz="0" w:space="0" w:color="auto"/>
        <w:left w:val="none" w:sz="0" w:space="0" w:color="auto"/>
        <w:bottom w:val="none" w:sz="0" w:space="0" w:color="auto"/>
        <w:right w:val="none" w:sz="0" w:space="0" w:color="auto"/>
      </w:divBdr>
    </w:div>
    <w:div w:id="1922375740">
      <w:bodyDiv w:val="1"/>
      <w:marLeft w:val="0"/>
      <w:marRight w:val="0"/>
      <w:marTop w:val="0"/>
      <w:marBottom w:val="0"/>
      <w:divBdr>
        <w:top w:val="none" w:sz="0" w:space="0" w:color="auto"/>
        <w:left w:val="none" w:sz="0" w:space="0" w:color="auto"/>
        <w:bottom w:val="none" w:sz="0" w:space="0" w:color="auto"/>
        <w:right w:val="none" w:sz="0" w:space="0" w:color="auto"/>
      </w:divBdr>
    </w:div>
    <w:div w:id="1926575549">
      <w:bodyDiv w:val="1"/>
      <w:marLeft w:val="0"/>
      <w:marRight w:val="0"/>
      <w:marTop w:val="0"/>
      <w:marBottom w:val="0"/>
      <w:divBdr>
        <w:top w:val="none" w:sz="0" w:space="0" w:color="auto"/>
        <w:left w:val="none" w:sz="0" w:space="0" w:color="auto"/>
        <w:bottom w:val="none" w:sz="0" w:space="0" w:color="auto"/>
        <w:right w:val="none" w:sz="0" w:space="0" w:color="auto"/>
      </w:divBdr>
    </w:div>
    <w:div w:id="1945263276">
      <w:bodyDiv w:val="1"/>
      <w:marLeft w:val="0"/>
      <w:marRight w:val="0"/>
      <w:marTop w:val="0"/>
      <w:marBottom w:val="0"/>
      <w:divBdr>
        <w:top w:val="none" w:sz="0" w:space="0" w:color="auto"/>
        <w:left w:val="none" w:sz="0" w:space="0" w:color="auto"/>
        <w:bottom w:val="none" w:sz="0" w:space="0" w:color="auto"/>
        <w:right w:val="none" w:sz="0" w:space="0" w:color="auto"/>
      </w:divBdr>
    </w:div>
    <w:div w:id="1956666538">
      <w:bodyDiv w:val="1"/>
      <w:marLeft w:val="0"/>
      <w:marRight w:val="0"/>
      <w:marTop w:val="0"/>
      <w:marBottom w:val="0"/>
      <w:divBdr>
        <w:top w:val="none" w:sz="0" w:space="0" w:color="auto"/>
        <w:left w:val="none" w:sz="0" w:space="0" w:color="auto"/>
        <w:bottom w:val="none" w:sz="0" w:space="0" w:color="auto"/>
        <w:right w:val="none" w:sz="0" w:space="0" w:color="auto"/>
      </w:divBdr>
    </w:div>
    <w:div w:id="1959291023">
      <w:bodyDiv w:val="1"/>
      <w:marLeft w:val="0"/>
      <w:marRight w:val="0"/>
      <w:marTop w:val="0"/>
      <w:marBottom w:val="0"/>
      <w:divBdr>
        <w:top w:val="none" w:sz="0" w:space="0" w:color="auto"/>
        <w:left w:val="none" w:sz="0" w:space="0" w:color="auto"/>
        <w:bottom w:val="none" w:sz="0" w:space="0" w:color="auto"/>
        <w:right w:val="none" w:sz="0" w:space="0" w:color="auto"/>
      </w:divBdr>
    </w:div>
    <w:div w:id="1965502990">
      <w:bodyDiv w:val="1"/>
      <w:marLeft w:val="0"/>
      <w:marRight w:val="0"/>
      <w:marTop w:val="0"/>
      <w:marBottom w:val="0"/>
      <w:divBdr>
        <w:top w:val="none" w:sz="0" w:space="0" w:color="auto"/>
        <w:left w:val="none" w:sz="0" w:space="0" w:color="auto"/>
        <w:bottom w:val="none" w:sz="0" w:space="0" w:color="auto"/>
        <w:right w:val="none" w:sz="0" w:space="0" w:color="auto"/>
      </w:divBdr>
    </w:div>
    <w:div w:id="1970939036">
      <w:bodyDiv w:val="1"/>
      <w:marLeft w:val="0"/>
      <w:marRight w:val="0"/>
      <w:marTop w:val="0"/>
      <w:marBottom w:val="0"/>
      <w:divBdr>
        <w:top w:val="none" w:sz="0" w:space="0" w:color="auto"/>
        <w:left w:val="none" w:sz="0" w:space="0" w:color="auto"/>
        <w:bottom w:val="none" w:sz="0" w:space="0" w:color="auto"/>
        <w:right w:val="none" w:sz="0" w:space="0" w:color="auto"/>
      </w:divBdr>
    </w:div>
    <w:div w:id="1972206970">
      <w:bodyDiv w:val="1"/>
      <w:marLeft w:val="0"/>
      <w:marRight w:val="0"/>
      <w:marTop w:val="0"/>
      <w:marBottom w:val="0"/>
      <w:divBdr>
        <w:top w:val="none" w:sz="0" w:space="0" w:color="auto"/>
        <w:left w:val="none" w:sz="0" w:space="0" w:color="auto"/>
        <w:bottom w:val="none" w:sz="0" w:space="0" w:color="auto"/>
        <w:right w:val="none" w:sz="0" w:space="0" w:color="auto"/>
      </w:divBdr>
    </w:div>
    <w:div w:id="1981497336">
      <w:bodyDiv w:val="1"/>
      <w:marLeft w:val="0"/>
      <w:marRight w:val="0"/>
      <w:marTop w:val="0"/>
      <w:marBottom w:val="0"/>
      <w:divBdr>
        <w:top w:val="none" w:sz="0" w:space="0" w:color="auto"/>
        <w:left w:val="none" w:sz="0" w:space="0" w:color="auto"/>
        <w:bottom w:val="none" w:sz="0" w:space="0" w:color="auto"/>
        <w:right w:val="none" w:sz="0" w:space="0" w:color="auto"/>
      </w:divBdr>
    </w:div>
    <w:div w:id="1993484653">
      <w:bodyDiv w:val="1"/>
      <w:marLeft w:val="0"/>
      <w:marRight w:val="0"/>
      <w:marTop w:val="0"/>
      <w:marBottom w:val="0"/>
      <w:divBdr>
        <w:top w:val="none" w:sz="0" w:space="0" w:color="auto"/>
        <w:left w:val="none" w:sz="0" w:space="0" w:color="auto"/>
        <w:bottom w:val="none" w:sz="0" w:space="0" w:color="auto"/>
        <w:right w:val="none" w:sz="0" w:space="0" w:color="auto"/>
      </w:divBdr>
    </w:div>
    <w:div w:id="1996762210">
      <w:bodyDiv w:val="1"/>
      <w:marLeft w:val="0"/>
      <w:marRight w:val="0"/>
      <w:marTop w:val="0"/>
      <w:marBottom w:val="0"/>
      <w:divBdr>
        <w:top w:val="none" w:sz="0" w:space="0" w:color="auto"/>
        <w:left w:val="none" w:sz="0" w:space="0" w:color="auto"/>
        <w:bottom w:val="none" w:sz="0" w:space="0" w:color="auto"/>
        <w:right w:val="none" w:sz="0" w:space="0" w:color="auto"/>
      </w:divBdr>
    </w:div>
    <w:div w:id="2002662851">
      <w:bodyDiv w:val="1"/>
      <w:marLeft w:val="0"/>
      <w:marRight w:val="0"/>
      <w:marTop w:val="0"/>
      <w:marBottom w:val="0"/>
      <w:divBdr>
        <w:top w:val="none" w:sz="0" w:space="0" w:color="auto"/>
        <w:left w:val="none" w:sz="0" w:space="0" w:color="auto"/>
        <w:bottom w:val="none" w:sz="0" w:space="0" w:color="auto"/>
        <w:right w:val="none" w:sz="0" w:space="0" w:color="auto"/>
      </w:divBdr>
    </w:div>
    <w:div w:id="2013019670">
      <w:bodyDiv w:val="1"/>
      <w:marLeft w:val="0"/>
      <w:marRight w:val="0"/>
      <w:marTop w:val="0"/>
      <w:marBottom w:val="0"/>
      <w:divBdr>
        <w:top w:val="none" w:sz="0" w:space="0" w:color="auto"/>
        <w:left w:val="none" w:sz="0" w:space="0" w:color="auto"/>
        <w:bottom w:val="none" w:sz="0" w:space="0" w:color="auto"/>
        <w:right w:val="none" w:sz="0" w:space="0" w:color="auto"/>
      </w:divBdr>
    </w:div>
    <w:div w:id="2022510540">
      <w:bodyDiv w:val="1"/>
      <w:marLeft w:val="0"/>
      <w:marRight w:val="0"/>
      <w:marTop w:val="0"/>
      <w:marBottom w:val="0"/>
      <w:divBdr>
        <w:top w:val="none" w:sz="0" w:space="0" w:color="auto"/>
        <w:left w:val="none" w:sz="0" w:space="0" w:color="auto"/>
        <w:bottom w:val="none" w:sz="0" w:space="0" w:color="auto"/>
        <w:right w:val="none" w:sz="0" w:space="0" w:color="auto"/>
      </w:divBdr>
    </w:div>
    <w:div w:id="2033720703">
      <w:bodyDiv w:val="1"/>
      <w:marLeft w:val="0"/>
      <w:marRight w:val="0"/>
      <w:marTop w:val="0"/>
      <w:marBottom w:val="0"/>
      <w:divBdr>
        <w:top w:val="none" w:sz="0" w:space="0" w:color="auto"/>
        <w:left w:val="none" w:sz="0" w:space="0" w:color="auto"/>
        <w:bottom w:val="none" w:sz="0" w:space="0" w:color="auto"/>
        <w:right w:val="none" w:sz="0" w:space="0" w:color="auto"/>
      </w:divBdr>
    </w:div>
    <w:div w:id="2039626543">
      <w:bodyDiv w:val="1"/>
      <w:marLeft w:val="0"/>
      <w:marRight w:val="0"/>
      <w:marTop w:val="0"/>
      <w:marBottom w:val="0"/>
      <w:divBdr>
        <w:top w:val="none" w:sz="0" w:space="0" w:color="auto"/>
        <w:left w:val="none" w:sz="0" w:space="0" w:color="auto"/>
        <w:bottom w:val="none" w:sz="0" w:space="0" w:color="auto"/>
        <w:right w:val="none" w:sz="0" w:space="0" w:color="auto"/>
      </w:divBdr>
    </w:div>
    <w:div w:id="2044092191">
      <w:bodyDiv w:val="1"/>
      <w:marLeft w:val="0"/>
      <w:marRight w:val="0"/>
      <w:marTop w:val="0"/>
      <w:marBottom w:val="0"/>
      <w:divBdr>
        <w:top w:val="none" w:sz="0" w:space="0" w:color="auto"/>
        <w:left w:val="none" w:sz="0" w:space="0" w:color="auto"/>
        <w:bottom w:val="none" w:sz="0" w:space="0" w:color="auto"/>
        <w:right w:val="none" w:sz="0" w:space="0" w:color="auto"/>
      </w:divBdr>
    </w:div>
    <w:div w:id="2084640746">
      <w:bodyDiv w:val="1"/>
      <w:marLeft w:val="0"/>
      <w:marRight w:val="0"/>
      <w:marTop w:val="0"/>
      <w:marBottom w:val="0"/>
      <w:divBdr>
        <w:top w:val="none" w:sz="0" w:space="0" w:color="auto"/>
        <w:left w:val="none" w:sz="0" w:space="0" w:color="auto"/>
        <w:bottom w:val="none" w:sz="0" w:space="0" w:color="auto"/>
        <w:right w:val="none" w:sz="0" w:space="0" w:color="auto"/>
      </w:divBdr>
    </w:div>
    <w:div w:id="2116247593">
      <w:bodyDiv w:val="1"/>
      <w:marLeft w:val="0"/>
      <w:marRight w:val="0"/>
      <w:marTop w:val="0"/>
      <w:marBottom w:val="0"/>
      <w:divBdr>
        <w:top w:val="none" w:sz="0" w:space="0" w:color="auto"/>
        <w:left w:val="none" w:sz="0" w:space="0" w:color="auto"/>
        <w:bottom w:val="none" w:sz="0" w:space="0" w:color="auto"/>
        <w:right w:val="none" w:sz="0" w:space="0" w:color="auto"/>
      </w:divBdr>
    </w:div>
    <w:div w:id="2129426720">
      <w:bodyDiv w:val="1"/>
      <w:marLeft w:val="0"/>
      <w:marRight w:val="0"/>
      <w:marTop w:val="0"/>
      <w:marBottom w:val="0"/>
      <w:divBdr>
        <w:top w:val="none" w:sz="0" w:space="0" w:color="auto"/>
        <w:left w:val="none" w:sz="0" w:space="0" w:color="auto"/>
        <w:bottom w:val="none" w:sz="0" w:space="0" w:color="auto"/>
        <w:right w:val="none" w:sz="0" w:space="0" w:color="auto"/>
      </w:divBdr>
    </w:div>
    <w:div w:id="2132164795">
      <w:bodyDiv w:val="1"/>
      <w:marLeft w:val="0"/>
      <w:marRight w:val="0"/>
      <w:marTop w:val="0"/>
      <w:marBottom w:val="0"/>
      <w:divBdr>
        <w:top w:val="none" w:sz="0" w:space="0" w:color="auto"/>
        <w:left w:val="none" w:sz="0" w:space="0" w:color="auto"/>
        <w:bottom w:val="none" w:sz="0" w:space="0" w:color="auto"/>
        <w:right w:val="none" w:sz="0" w:space="0" w:color="auto"/>
      </w:divBdr>
    </w:div>
    <w:div w:id="2140880149">
      <w:bodyDiv w:val="1"/>
      <w:marLeft w:val="0"/>
      <w:marRight w:val="0"/>
      <w:marTop w:val="0"/>
      <w:marBottom w:val="0"/>
      <w:divBdr>
        <w:top w:val="none" w:sz="0" w:space="0" w:color="auto"/>
        <w:left w:val="none" w:sz="0" w:space="0" w:color="auto"/>
        <w:bottom w:val="none" w:sz="0" w:space="0" w:color="auto"/>
        <w:right w:val="none" w:sz="0" w:space="0" w:color="auto"/>
      </w:divBdr>
    </w:div>
    <w:div w:id="2142648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6BA4EA4-73E8-4E8A-8D77-4AE5B1C17B31}"/>
</file>

<file path=customXml/itemProps2.xml><?xml version="1.0" encoding="utf-8"?>
<ds:datastoreItem xmlns:ds="http://schemas.openxmlformats.org/officeDocument/2006/customXml" ds:itemID="{49BCE890-8EAE-4CC1-A3B3-4ED8CD81EC3B}"/>
</file>

<file path=customXml/itemProps3.xml><?xml version="1.0" encoding="utf-8"?>
<ds:datastoreItem xmlns:ds="http://schemas.openxmlformats.org/officeDocument/2006/customXml" ds:itemID="{34B99423-2257-413F-84AC-656F5A33BDC8}"/>
</file>

<file path=docProps/app.xml><?xml version="1.0" encoding="utf-8"?>
<Properties xmlns="http://schemas.openxmlformats.org/officeDocument/2006/extended-properties" xmlns:vt="http://schemas.openxmlformats.org/officeDocument/2006/docPropsVTypes">
  <Template>Normal.dotm</Template>
  <TotalTime>202</TotalTime>
  <Pages>16</Pages>
  <Words>3017</Words>
  <Characters>17202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Ohchr Intern2</dc:creator>
  <cp:lastModifiedBy>abeer al-khraisha</cp:lastModifiedBy>
  <cp:revision>65</cp:revision>
  <dcterms:created xsi:type="dcterms:W3CDTF">2017-11-08T09:34:00Z</dcterms:created>
  <dcterms:modified xsi:type="dcterms:W3CDTF">2018-06-02T13:36:00Z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